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41" w:rsidRPr="00AE6435" w:rsidRDefault="002B5641" w:rsidP="002B5641">
      <w:pPr>
        <w:jc w:val="center"/>
        <w:rPr>
          <w:rFonts w:ascii="Times New Roman" w:hAnsi="Times New Roman"/>
          <w:b/>
          <w:sz w:val="24"/>
          <w:szCs w:val="24"/>
          <w:lang w:val="uk-UA"/>
        </w:rPr>
      </w:pPr>
      <w:r w:rsidRPr="00AE6435">
        <w:rPr>
          <w:rFonts w:ascii="Times New Roman" w:hAnsi="Times New Roman"/>
          <w:b/>
          <w:sz w:val="24"/>
          <w:szCs w:val="24"/>
          <w:lang w:val="uk-UA"/>
        </w:rPr>
        <w:t>МІНІСТЕРСТВО ОСВІТИ І НАУКИ УКРАЇНИ</w:t>
      </w:r>
    </w:p>
    <w:p w:rsidR="002B5641" w:rsidRPr="00AE6435" w:rsidRDefault="002B5641" w:rsidP="002B5641">
      <w:pPr>
        <w:jc w:val="center"/>
        <w:rPr>
          <w:rFonts w:ascii="Times New Roman" w:hAnsi="Times New Roman"/>
          <w:b/>
          <w:sz w:val="24"/>
          <w:szCs w:val="24"/>
          <w:lang w:val="uk-UA"/>
        </w:rPr>
      </w:pPr>
      <w:r w:rsidRPr="00AE6435">
        <w:rPr>
          <w:rFonts w:ascii="Times New Roman" w:hAnsi="Times New Roman"/>
          <w:b/>
          <w:sz w:val="24"/>
          <w:szCs w:val="24"/>
          <w:lang w:val="uk-UA"/>
        </w:rPr>
        <w:t>ХЕРСОНСЬКИЙ ДЕРЖАВНИЙ УНІВЕРСИТЕТ</w:t>
      </w:r>
    </w:p>
    <w:p w:rsidR="002B5641" w:rsidRPr="00AE6435" w:rsidRDefault="002B5641" w:rsidP="002B5641">
      <w:pPr>
        <w:jc w:val="center"/>
        <w:rPr>
          <w:rFonts w:ascii="Times New Roman" w:hAnsi="Times New Roman"/>
          <w:b/>
          <w:sz w:val="24"/>
          <w:szCs w:val="24"/>
          <w:lang w:val="uk-UA"/>
        </w:rPr>
      </w:pPr>
      <w:r w:rsidRPr="00AE6435">
        <w:rPr>
          <w:rFonts w:ascii="Times New Roman" w:hAnsi="Times New Roman"/>
          <w:b/>
          <w:sz w:val="24"/>
          <w:szCs w:val="24"/>
          <w:lang w:val="uk-UA"/>
        </w:rPr>
        <w:t>ПЕДАГОГІЧНИЙ ФАКУЛЬТЕТ</w:t>
      </w:r>
    </w:p>
    <w:p w:rsidR="002B5641" w:rsidRPr="00AE6435" w:rsidRDefault="002B5641" w:rsidP="002B5641">
      <w:pPr>
        <w:jc w:val="center"/>
        <w:rPr>
          <w:rFonts w:ascii="Times New Roman" w:hAnsi="Times New Roman"/>
          <w:b/>
          <w:sz w:val="24"/>
          <w:szCs w:val="24"/>
          <w:lang w:val="uk-UA"/>
        </w:rPr>
      </w:pPr>
      <w:r w:rsidRPr="00AE6435">
        <w:rPr>
          <w:rFonts w:ascii="Times New Roman" w:hAnsi="Times New Roman"/>
          <w:b/>
          <w:sz w:val="24"/>
          <w:szCs w:val="24"/>
          <w:lang w:val="uk-UA"/>
        </w:rPr>
        <w:t>КАФЕДРА СПЕЦІАЛЬНОЇ ОСВІТИ</w:t>
      </w:r>
    </w:p>
    <w:p w:rsidR="002B5641" w:rsidRPr="00AE6435" w:rsidRDefault="002B5641" w:rsidP="002B5641">
      <w:pPr>
        <w:pStyle w:val="a4"/>
        <w:ind w:left="6663"/>
        <w:rPr>
          <w:sz w:val="24"/>
          <w:szCs w:val="24"/>
        </w:rPr>
      </w:pPr>
    </w:p>
    <w:p w:rsidR="002B5641" w:rsidRPr="00AE6435" w:rsidRDefault="002B5641" w:rsidP="002B5641">
      <w:pPr>
        <w:pStyle w:val="a4"/>
        <w:ind w:left="9912"/>
        <w:rPr>
          <w:sz w:val="24"/>
          <w:szCs w:val="24"/>
        </w:rPr>
      </w:pPr>
      <w:r w:rsidRPr="00AE6435">
        <w:rPr>
          <w:sz w:val="24"/>
          <w:szCs w:val="24"/>
        </w:rPr>
        <w:t>ЗАТВЕРДЖЕНО</w:t>
      </w:r>
    </w:p>
    <w:p w:rsidR="002B5641" w:rsidRPr="00AE6435" w:rsidRDefault="002B5641" w:rsidP="002B5641">
      <w:pPr>
        <w:pStyle w:val="a4"/>
        <w:ind w:left="9912"/>
        <w:rPr>
          <w:sz w:val="24"/>
          <w:szCs w:val="24"/>
        </w:rPr>
      </w:pPr>
      <w:r w:rsidRPr="00AE6435">
        <w:rPr>
          <w:sz w:val="24"/>
          <w:szCs w:val="24"/>
        </w:rPr>
        <w:t>на засіданні кафедри ….…</w:t>
      </w:r>
    </w:p>
    <w:p w:rsidR="002B5641" w:rsidRPr="00AE6435" w:rsidRDefault="00001818" w:rsidP="002B5641">
      <w:pPr>
        <w:pStyle w:val="a4"/>
        <w:ind w:left="9912"/>
        <w:rPr>
          <w:sz w:val="24"/>
          <w:szCs w:val="24"/>
        </w:rPr>
      </w:pPr>
      <w:r>
        <w:rPr>
          <w:sz w:val="24"/>
          <w:szCs w:val="24"/>
        </w:rPr>
        <w:t xml:space="preserve">протокол № 6 від </w:t>
      </w:r>
      <w:r w:rsidRPr="00751B30">
        <w:rPr>
          <w:sz w:val="24"/>
          <w:szCs w:val="24"/>
          <w:lang w:val="ru-RU"/>
        </w:rPr>
        <w:t>2</w:t>
      </w:r>
      <w:r>
        <w:rPr>
          <w:sz w:val="24"/>
          <w:szCs w:val="24"/>
        </w:rPr>
        <w:t>.</w:t>
      </w:r>
      <w:r w:rsidRPr="00751B30">
        <w:rPr>
          <w:sz w:val="24"/>
          <w:szCs w:val="24"/>
          <w:lang w:val="ru-RU"/>
        </w:rPr>
        <w:t>11</w:t>
      </w:r>
      <w:r>
        <w:rPr>
          <w:sz w:val="24"/>
          <w:szCs w:val="24"/>
        </w:rPr>
        <w:t>.</w:t>
      </w:r>
      <w:r w:rsidR="002B5641" w:rsidRPr="00AE6435">
        <w:rPr>
          <w:sz w:val="24"/>
          <w:szCs w:val="24"/>
        </w:rPr>
        <w:t>2020 р.</w:t>
      </w:r>
    </w:p>
    <w:p w:rsidR="002B5641" w:rsidRPr="00AE6435" w:rsidRDefault="002B5641" w:rsidP="002B5641">
      <w:pPr>
        <w:pStyle w:val="a4"/>
        <w:ind w:left="9912"/>
        <w:rPr>
          <w:sz w:val="24"/>
          <w:szCs w:val="24"/>
        </w:rPr>
      </w:pPr>
      <w:r w:rsidRPr="00AE6435">
        <w:rPr>
          <w:sz w:val="24"/>
          <w:szCs w:val="24"/>
        </w:rPr>
        <w:t>завідувач</w:t>
      </w:r>
      <w:r w:rsidRPr="00AE6435">
        <w:rPr>
          <w:sz w:val="24"/>
          <w:szCs w:val="24"/>
          <w:lang w:val="ru-RU"/>
        </w:rPr>
        <w:t>ка</w:t>
      </w:r>
      <w:r w:rsidRPr="00AE6435">
        <w:rPr>
          <w:sz w:val="24"/>
          <w:szCs w:val="24"/>
        </w:rPr>
        <w:t xml:space="preserve"> кафедри </w:t>
      </w:r>
    </w:p>
    <w:p w:rsidR="002B5641" w:rsidRPr="00AE6435" w:rsidRDefault="002B5641" w:rsidP="002B5641">
      <w:pPr>
        <w:pStyle w:val="a4"/>
        <w:ind w:left="9912"/>
        <w:rPr>
          <w:sz w:val="24"/>
          <w:szCs w:val="24"/>
        </w:rPr>
      </w:pPr>
      <w:r w:rsidRPr="00AE6435">
        <w:rPr>
          <w:sz w:val="24"/>
          <w:szCs w:val="24"/>
        </w:rPr>
        <w:t xml:space="preserve">__________(Світлана ЯКОВЛЕВА) </w:t>
      </w:r>
    </w:p>
    <w:p w:rsidR="002B5641" w:rsidRPr="00AE6435" w:rsidRDefault="002B5641" w:rsidP="002B5641">
      <w:pPr>
        <w:jc w:val="center"/>
        <w:rPr>
          <w:rFonts w:ascii="Times New Roman" w:hAnsi="Times New Roman"/>
          <w:sz w:val="24"/>
          <w:szCs w:val="24"/>
          <w:lang w:val="uk-UA"/>
        </w:rPr>
      </w:pPr>
    </w:p>
    <w:p w:rsidR="002B5641" w:rsidRPr="00AE6435" w:rsidRDefault="002B5641" w:rsidP="002B5641">
      <w:pPr>
        <w:jc w:val="center"/>
        <w:rPr>
          <w:rFonts w:ascii="Times New Roman" w:hAnsi="Times New Roman"/>
          <w:b/>
          <w:sz w:val="24"/>
          <w:szCs w:val="24"/>
          <w:lang w:val="uk-UA"/>
        </w:rPr>
      </w:pPr>
      <w:r w:rsidRPr="00AE6435">
        <w:rPr>
          <w:rFonts w:ascii="Times New Roman" w:hAnsi="Times New Roman"/>
          <w:b/>
          <w:sz w:val="24"/>
          <w:szCs w:val="24"/>
          <w:lang w:val="uk-UA"/>
        </w:rPr>
        <w:t>СИЛАБУС ОСВІТНЬОЇ КОМПОНЕНТИ</w:t>
      </w:r>
    </w:p>
    <w:p w:rsidR="002B5641" w:rsidRPr="00AE6435" w:rsidRDefault="00F95E90" w:rsidP="002B5641">
      <w:pPr>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ОК 7 </w:t>
      </w:r>
      <w:r w:rsidR="001D4892" w:rsidRPr="00AE6435">
        <w:rPr>
          <w:rFonts w:ascii="Times New Roman" w:hAnsi="Times New Roman"/>
          <w:b/>
          <w:sz w:val="24"/>
          <w:szCs w:val="24"/>
          <w:u w:val="single"/>
          <w:lang w:val="uk-UA"/>
        </w:rPr>
        <w:t>СУЧАСНІ ЛОГОПЕДИЧНІ ТЕХНОЛОГІЇ</w:t>
      </w:r>
    </w:p>
    <w:p w:rsidR="001D4892" w:rsidRPr="00AE6435" w:rsidRDefault="001D4892" w:rsidP="001D4892">
      <w:pPr>
        <w:pStyle w:val="a4"/>
        <w:spacing w:line="360" w:lineRule="auto"/>
        <w:ind w:hanging="15"/>
        <w:rPr>
          <w:bCs/>
          <w:iCs/>
          <w:sz w:val="24"/>
          <w:szCs w:val="24"/>
        </w:rPr>
      </w:pPr>
    </w:p>
    <w:p w:rsidR="002B5641" w:rsidRPr="00AE6435" w:rsidRDefault="002B5641" w:rsidP="001D4892">
      <w:pPr>
        <w:pStyle w:val="a4"/>
        <w:spacing w:line="360" w:lineRule="auto"/>
        <w:ind w:hanging="15"/>
        <w:rPr>
          <w:bCs/>
          <w:iCs/>
          <w:sz w:val="24"/>
          <w:szCs w:val="24"/>
        </w:rPr>
      </w:pPr>
      <w:r w:rsidRPr="00AE6435">
        <w:rPr>
          <w:bCs/>
          <w:iCs/>
          <w:sz w:val="24"/>
          <w:szCs w:val="24"/>
        </w:rPr>
        <w:t>Освітня програма «</w:t>
      </w:r>
      <w:r w:rsidR="001D4892" w:rsidRPr="00AE6435">
        <w:rPr>
          <w:bCs/>
          <w:iCs/>
          <w:sz w:val="24"/>
          <w:szCs w:val="24"/>
        </w:rPr>
        <w:t>Спеціальна освіта</w:t>
      </w:r>
      <w:r w:rsidRPr="00AE6435">
        <w:rPr>
          <w:bCs/>
          <w:iCs/>
          <w:sz w:val="24"/>
          <w:szCs w:val="24"/>
        </w:rPr>
        <w:t>» другого (магістерського) рівня вищої освіти</w:t>
      </w:r>
    </w:p>
    <w:p w:rsidR="002B5641" w:rsidRPr="00AE6435" w:rsidRDefault="002B5641" w:rsidP="00A35A49">
      <w:pPr>
        <w:pStyle w:val="a4"/>
        <w:spacing w:line="360" w:lineRule="auto"/>
        <w:ind w:hanging="15"/>
        <w:rPr>
          <w:sz w:val="24"/>
          <w:szCs w:val="24"/>
        </w:rPr>
      </w:pPr>
    </w:p>
    <w:p w:rsidR="002B5641" w:rsidRPr="00AE6435" w:rsidRDefault="002B5641" w:rsidP="001D4892">
      <w:pPr>
        <w:pStyle w:val="a4"/>
        <w:spacing w:line="360" w:lineRule="auto"/>
        <w:ind w:hanging="15"/>
        <w:rPr>
          <w:b/>
          <w:sz w:val="24"/>
          <w:szCs w:val="24"/>
        </w:rPr>
      </w:pPr>
      <w:r w:rsidRPr="00AE6435">
        <w:rPr>
          <w:sz w:val="24"/>
          <w:szCs w:val="24"/>
        </w:rPr>
        <w:t xml:space="preserve">Спеціальність </w:t>
      </w:r>
      <w:r w:rsidR="001D4892" w:rsidRPr="00AE6435">
        <w:rPr>
          <w:b/>
          <w:sz w:val="24"/>
          <w:szCs w:val="24"/>
        </w:rPr>
        <w:t>016.01</w:t>
      </w:r>
      <w:r w:rsidRPr="00AE6435">
        <w:rPr>
          <w:b/>
          <w:sz w:val="24"/>
          <w:szCs w:val="24"/>
        </w:rPr>
        <w:t xml:space="preserve"> </w:t>
      </w:r>
      <w:r w:rsidR="001D4892" w:rsidRPr="00AE6435">
        <w:rPr>
          <w:b/>
          <w:sz w:val="24"/>
          <w:szCs w:val="24"/>
        </w:rPr>
        <w:t>Спеціальна</w:t>
      </w:r>
      <w:r w:rsidRPr="00AE6435">
        <w:rPr>
          <w:b/>
          <w:sz w:val="24"/>
          <w:szCs w:val="24"/>
        </w:rPr>
        <w:t xml:space="preserve"> освіта</w:t>
      </w:r>
      <w:r w:rsidR="001D4892" w:rsidRPr="00AE6435">
        <w:rPr>
          <w:b/>
          <w:sz w:val="24"/>
          <w:szCs w:val="24"/>
        </w:rPr>
        <w:t>. Логопедія</w:t>
      </w:r>
    </w:p>
    <w:p w:rsidR="002B5641" w:rsidRPr="00AE6435" w:rsidRDefault="002B5641" w:rsidP="002B5641">
      <w:pPr>
        <w:rPr>
          <w:rFonts w:ascii="Times New Roman" w:hAnsi="Times New Roman"/>
          <w:sz w:val="24"/>
          <w:szCs w:val="24"/>
          <w:lang w:val="uk-UA"/>
        </w:rPr>
      </w:pPr>
      <w:r w:rsidRPr="00AE6435">
        <w:rPr>
          <w:rFonts w:ascii="Times New Roman" w:hAnsi="Times New Roman"/>
          <w:sz w:val="24"/>
          <w:szCs w:val="24"/>
          <w:lang w:val="uk-UA"/>
        </w:rPr>
        <w:t xml:space="preserve">Галузь знань </w:t>
      </w:r>
      <w:r w:rsidRPr="00AE6435">
        <w:rPr>
          <w:rFonts w:ascii="Times New Roman" w:hAnsi="Times New Roman"/>
          <w:b/>
          <w:w w:val="105"/>
          <w:sz w:val="24"/>
          <w:szCs w:val="24"/>
          <w:lang w:val="uk-UA"/>
        </w:rPr>
        <w:t>01 Освіта/Педагогіка</w:t>
      </w:r>
    </w:p>
    <w:p w:rsidR="002B5641" w:rsidRPr="00AE6435" w:rsidRDefault="002B5641" w:rsidP="002B5641">
      <w:pPr>
        <w:jc w:val="center"/>
        <w:rPr>
          <w:rFonts w:ascii="Times New Roman" w:hAnsi="Times New Roman"/>
          <w:sz w:val="24"/>
          <w:szCs w:val="24"/>
          <w:lang w:val="uk-UA"/>
        </w:rPr>
      </w:pPr>
    </w:p>
    <w:p w:rsidR="002B5641" w:rsidRPr="00AE6435" w:rsidRDefault="002B5641" w:rsidP="002B5641">
      <w:pPr>
        <w:jc w:val="center"/>
        <w:rPr>
          <w:rFonts w:ascii="Times New Roman" w:hAnsi="Times New Roman"/>
          <w:sz w:val="24"/>
          <w:szCs w:val="24"/>
          <w:lang w:val="uk-UA"/>
        </w:rPr>
      </w:pPr>
    </w:p>
    <w:p w:rsidR="002B5641" w:rsidRPr="00AE6435" w:rsidRDefault="002B5641" w:rsidP="002B5641">
      <w:pPr>
        <w:jc w:val="center"/>
        <w:rPr>
          <w:rFonts w:ascii="Times New Roman" w:hAnsi="Times New Roman"/>
          <w:sz w:val="24"/>
          <w:szCs w:val="24"/>
          <w:lang w:val="uk-UA"/>
        </w:rPr>
      </w:pPr>
    </w:p>
    <w:p w:rsidR="002B5641" w:rsidRPr="00AE6435" w:rsidRDefault="002B5641" w:rsidP="002B5641">
      <w:pPr>
        <w:jc w:val="center"/>
        <w:rPr>
          <w:rFonts w:ascii="Times New Roman" w:hAnsi="Times New Roman"/>
          <w:sz w:val="24"/>
          <w:szCs w:val="24"/>
          <w:lang w:val="uk-UA"/>
        </w:rPr>
      </w:pPr>
      <w:r w:rsidRPr="00AE6435">
        <w:rPr>
          <w:rFonts w:ascii="Times New Roman" w:hAnsi="Times New Roman"/>
          <w:sz w:val="24"/>
          <w:szCs w:val="24"/>
          <w:lang w:val="uk-UA"/>
        </w:rPr>
        <w:t>Херсон 2020</w:t>
      </w:r>
    </w:p>
    <w:p w:rsidR="002B5641" w:rsidRPr="00AE6435" w:rsidRDefault="002B5641" w:rsidP="002B5641">
      <w:pPr>
        <w:jc w:val="center"/>
        <w:rPr>
          <w:rFonts w:ascii="Times New Roman" w:hAnsi="Times New Roman"/>
          <w:sz w:val="24"/>
          <w:szCs w:val="24"/>
          <w:lang w:val="uk-UA"/>
        </w:rPr>
      </w:pPr>
    </w:p>
    <w:p w:rsidR="002B5641" w:rsidRPr="00AE6435" w:rsidRDefault="002B5641" w:rsidP="002B5641">
      <w:pPr>
        <w:spacing w:line="256" w:lineRule="auto"/>
        <w:rPr>
          <w:rFonts w:ascii="Times New Roman" w:hAnsi="Times New Roman"/>
          <w:sz w:val="24"/>
          <w:szCs w:val="24"/>
          <w:lang w:val="uk-UA"/>
        </w:rPr>
      </w:pPr>
      <w:r w:rsidRPr="00AE6435">
        <w:rPr>
          <w:rFonts w:ascii="Times New Roman" w:hAnsi="Times New Roman"/>
          <w:sz w:val="24"/>
          <w:szCs w:val="24"/>
          <w:lang w:val="uk-UA"/>
        </w:rPr>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3"/>
        <w:gridCol w:w="9759"/>
      </w:tblGrid>
      <w:tr w:rsidR="002B5641" w:rsidRPr="00AE6435"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b/>
                <w:sz w:val="24"/>
                <w:szCs w:val="24"/>
                <w:lang w:val="uk-UA"/>
              </w:rPr>
            </w:pPr>
            <w:r w:rsidRPr="00AE6435">
              <w:rPr>
                <w:rFonts w:ascii="Times New Roman" w:hAnsi="Times New Roman"/>
                <w:b/>
                <w:sz w:val="24"/>
                <w:szCs w:val="24"/>
                <w:lang w:val="uk-UA"/>
              </w:rPr>
              <w:lastRenderedPageBreak/>
              <w:t>Назва освітньої компоненти</w:t>
            </w:r>
          </w:p>
        </w:tc>
        <w:tc>
          <w:tcPr>
            <w:tcW w:w="9759" w:type="dxa"/>
            <w:tcBorders>
              <w:top w:val="single" w:sz="4" w:space="0" w:color="auto"/>
              <w:left w:val="single" w:sz="4" w:space="0" w:color="auto"/>
              <w:bottom w:val="single" w:sz="4" w:space="0" w:color="auto"/>
              <w:right w:val="single" w:sz="4" w:space="0" w:color="auto"/>
            </w:tcBorders>
            <w:hideMark/>
          </w:tcPr>
          <w:p w:rsidR="002B5641" w:rsidRPr="00AE6435" w:rsidRDefault="001D4892">
            <w:pPr>
              <w:spacing w:after="0" w:line="276" w:lineRule="auto"/>
              <w:rPr>
                <w:rFonts w:ascii="Times New Roman" w:hAnsi="Times New Roman"/>
                <w:sz w:val="24"/>
                <w:szCs w:val="24"/>
                <w:lang w:val="uk-UA"/>
              </w:rPr>
            </w:pPr>
            <w:r w:rsidRPr="00AE6435">
              <w:rPr>
                <w:rFonts w:ascii="Times New Roman" w:hAnsi="Times New Roman"/>
                <w:sz w:val="24"/>
                <w:szCs w:val="24"/>
                <w:lang w:val="uk-UA"/>
              </w:rPr>
              <w:t>Сучасні логопедичні технології</w:t>
            </w:r>
          </w:p>
        </w:tc>
      </w:tr>
      <w:tr w:rsidR="002B5641" w:rsidRPr="00AE6435"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b/>
                <w:sz w:val="24"/>
                <w:szCs w:val="24"/>
                <w:lang w:val="uk-UA"/>
              </w:rPr>
            </w:pPr>
            <w:r w:rsidRPr="00AE6435">
              <w:rPr>
                <w:rFonts w:ascii="Times New Roman" w:hAnsi="Times New Roman"/>
                <w:b/>
                <w:sz w:val="24"/>
                <w:szCs w:val="24"/>
                <w:lang w:val="uk-UA"/>
              </w:rPr>
              <w:t>Викладач (і)</w:t>
            </w:r>
          </w:p>
        </w:tc>
        <w:tc>
          <w:tcPr>
            <w:tcW w:w="9759"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sz w:val="24"/>
                <w:szCs w:val="24"/>
                <w:lang w:val="uk-UA"/>
              </w:rPr>
            </w:pPr>
            <w:proofErr w:type="spellStart"/>
            <w:r w:rsidRPr="00AE6435">
              <w:rPr>
                <w:rFonts w:ascii="Times New Roman" w:hAnsi="Times New Roman"/>
                <w:sz w:val="24"/>
                <w:szCs w:val="24"/>
                <w:lang w:val="uk-UA"/>
              </w:rPr>
              <w:t>Кабельнікова</w:t>
            </w:r>
            <w:proofErr w:type="spellEnd"/>
            <w:r w:rsidRPr="00AE6435">
              <w:rPr>
                <w:rFonts w:ascii="Times New Roman" w:hAnsi="Times New Roman"/>
                <w:sz w:val="24"/>
                <w:szCs w:val="24"/>
                <w:lang w:val="uk-UA"/>
              </w:rPr>
              <w:t xml:space="preserve"> Наталія Володимирівна, кандидат педагогічних наук, доцент,</w:t>
            </w:r>
          </w:p>
          <w:p w:rsidR="002B5641" w:rsidRDefault="002B5641">
            <w:pPr>
              <w:spacing w:after="0" w:line="276" w:lineRule="auto"/>
              <w:rPr>
                <w:rFonts w:ascii="Times New Roman" w:hAnsi="Times New Roman"/>
                <w:sz w:val="24"/>
                <w:szCs w:val="24"/>
                <w:lang w:val="uk-UA"/>
              </w:rPr>
            </w:pPr>
            <w:r w:rsidRPr="00AE6435">
              <w:rPr>
                <w:rFonts w:ascii="Times New Roman" w:hAnsi="Times New Roman"/>
                <w:sz w:val="24"/>
                <w:szCs w:val="24"/>
                <w:lang w:val="uk-UA"/>
              </w:rPr>
              <w:t>доцент кафедри спеціальної освіти</w:t>
            </w:r>
          </w:p>
          <w:p w:rsidR="008B12DA" w:rsidRPr="00AE6435" w:rsidRDefault="008B12DA">
            <w:pPr>
              <w:spacing w:after="0" w:line="276" w:lineRule="auto"/>
              <w:rPr>
                <w:rFonts w:ascii="Times New Roman" w:hAnsi="Times New Roman"/>
                <w:sz w:val="24"/>
                <w:szCs w:val="24"/>
                <w:lang w:val="uk-UA"/>
              </w:rPr>
            </w:pPr>
            <w:r>
              <w:rPr>
                <w:rFonts w:ascii="Times New Roman" w:hAnsi="Times New Roman"/>
                <w:sz w:val="24"/>
                <w:szCs w:val="24"/>
                <w:lang w:val="uk-UA"/>
              </w:rPr>
              <w:t>Бабаніна Інна Олександрівна, викладач кафедри спеціальної освіти</w:t>
            </w:r>
          </w:p>
        </w:tc>
      </w:tr>
      <w:tr w:rsidR="002B5641" w:rsidRPr="00AE6435"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b/>
                <w:sz w:val="24"/>
                <w:szCs w:val="24"/>
                <w:lang w:val="uk-UA"/>
              </w:rPr>
            </w:pPr>
            <w:r w:rsidRPr="00AE6435">
              <w:rPr>
                <w:rFonts w:ascii="Times New Roman" w:hAnsi="Times New Roman"/>
                <w:b/>
                <w:sz w:val="24"/>
                <w:szCs w:val="24"/>
                <w:lang w:val="uk-UA"/>
              </w:rPr>
              <w:t>Посилання на сайт</w:t>
            </w:r>
          </w:p>
        </w:tc>
        <w:tc>
          <w:tcPr>
            <w:tcW w:w="9759" w:type="dxa"/>
            <w:tcBorders>
              <w:top w:val="single" w:sz="4" w:space="0" w:color="auto"/>
              <w:left w:val="single" w:sz="4" w:space="0" w:color="auto"/>
              <w:bottom w:val="single" w:sz="4" w:space="0" w:color="auto"/>
              <w:right w:val="single" w:sz="4" w:space="0" w:color="auto"/>
            </w:tcBorders>
            <w:hideMark/>
          </w:tcPr>
          <w:p w:rsidR="002B5641" w:rsidRPr="00AE6435" w:rsidRDefault="002B5641">
            <w:pPr>
              <w:rPr>
                <w:rFonts w:ascii="Times New Roman" w:hAnsi="Times New Roman"/>
                <w:b/>
                <w:sz w:val="24"/>
                <w:szCs w:val="24"/>
                <w:lang w:val="uk-UA"/>
              </w:rPr>
            </w:pPr>
          </w:p>
        </w:tc>
      </w:tr>
      <w:tr w:rsidR="002B5641" w:rsidRPr="00AE6435"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b/>
                <w:sz w:val="24"/>
                <w:szCs w:val="24"/>
                <w:lang w:val="uk-UA"/>
              </w:rPr>
            </w:pPr>
            <w:r w:rsidRPr="00AE6435">
              <w:rPr>
                <w:rFonts w:ascii="Times New Roman" w:hAnsi="Times New Roman"/>
                <w:b/>
                <w:sz w:val="24"/>
                <w:szCs w:val="24"/>
                <w:lang w:val="uk-UA"/>
              </w:rPr>
              <w:t>Контактний тел..</w:t>
            </w:r>
          </w:p>
        </w:tc>
        <w:tc>
          <w:tcPr>
            <w:tcW w:w="9759"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sz w:val="24"/>
                <w:szCs w:val="24"/>
                <w:lang w:val="uk-UA"/>
              </w:rPr>
            </w:pPr>
            <w:r w:rsidRPr="00AE6435">
              <w:rPr>
                <w:rFonts w:ascii="Times New Roman" w:hAnsi="Times New Roman"/>
                <w:sz w:val="24"/>
                <w:szCs w:val="24"/>
                <w:lang w:val="uk-UA"/>
              </w:rPr>
              <w:t>(0552)326766</w:t>
            </w:r>
          </w:p>
        </w:tc>
      </w:tr>
      <w:tr w:rsidR="002B5641" w:rsidRPr="00AE6435"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sz w:val="24"/>
                <w:szCs w:val="24"/>
                <w:lang w:val="uk-UA"/>
              </w:rPr>
            </w:pPr>
            <w:r w:rsidRPr="00AE6435">
              <w:rPr>
                <w:rFonts w:ascii="Times New Roman" w:hAnsi="Times New Roman"/>
                <w:b/>
                <w:color w:val="000000"/>
                <w:sz w:val="24"/>
                <w:szCs w:val="24"/>
              </w:rPr>
              <w:t>E-</w:t>
            </w:r>
            <w:proofErr w:type="spellStart"/>
            <w:r w:rsidRPr="00AE6435">
              <w:rPr>
                <w:rFonts w:ascii="Times New Roman" w:hAnsi="Times New Roman"/>
                <w:b/>
                <w:color w:val="000000"/>
                <w:sz w:val="24"/>
                <w:szCs w:val="24"/>
              </w:rPr>
              <w:t>mail</w:t>
            </w:r>
            <w:proofErr w:type="spellEnd"/>
            <w:r w:rsidRPr="00AE6435">
              <w:rPr>
                <w:rFonts w:ascii="Times New Roman" w:hAnsi="Times New Roman"/>
                <w:b/>
                <w:color w:val="000000"/>
                <w:sz w:val="24"/>
                <w:szCs w:val="24"/>
              </w:rPr>
              <w:t xml:space="preserve"> </w:t>
            </w:r>
            <w:proofErr w:type="spellStart"/>
            <w:r w:rsidRPr="00AE6435">
              <w:rPr>
                <w:rFonts w:ascii="Times New Roman" w:hAnsi="Times New Roman"/>
                <w:b/>
                <w:color w:val="000000"/>
                <w:sz w:val="24"/>
                <w:szCs w:val="24"/>
              </w:rPr>
              <w:t>викладача</w:t>
            </w:r>
            <w:proofErr w:type="spellEnd"/>
            <w:r w:rsidRPr="00AE6435">
              <w:rPr>
                <w:rFonts w:ascii="Times New Roman" w:hAnsi="Times New Roman"/>
                <w:b/>
                <w:color w:val="000000"/>
                <w:sz w:val="24"/>
                <w:szCs w:val="24"/>
              </w:rPr>
              <w:t>:</w:t>
            </w:r>
          </w:p>
        </w:tc>
        <w:tc>
          <w:tcPr>
            <w:tcW w:w="9759" w:type="dxa"/>
            <w:tcBorders>
              <w:top w:val="single" w:sz="4" w:space="0" w:color="auto"/>
              <w:left w:val="single" w:sz="4" w:space="0" w:color="auto"/>
              <w:bottom w:val="single" w:sz="4" w:space="0" w:color="auto"/>
              <w:right w:val="single" w:sz="4" w:space="0" w:color="auto"/>
            </w:tcBorders>
            <w:hideMark/>
          </w:tcPr>
          <w:p w:rsidR="002B5641" w:rsidRPr="00751B30" w:rsidRDefault="008B12DA">
            <w:pPr>
              <w:spacing w:after="0" w:line="276" w:lineRule="auto"/>
              <w:rPr>
                <w:rFonts w:asciiTheme="majorBidi" w:hAnsiTheme="majorBidi" w:cstheme="majorBidi"/>
                <w:sz w:val="24"/>
                <w:szCs w:val="24"/>
              </w:rPr>
            </w:pPr>
            <w:r>
              <w:rPr>
                <w:rFonts w:ascii="Times New Roman" w:hAnsi="Times New Roman"/>
                <w:sz w:val="24"/>
                <w:szCs w:val="24"/>
                <w:lang w:val="uk-UA"/>
              </w:rPr>
              <w:t xml:space="preserve">Кабельнікова Н.В. </w:t>
            </w:r>
            <w:hyperlink r:id="rId5" w:history="1">
              <w:r w:rsidRPr="008B12DA">
                <w:rPr>
                  <w:rStyle w:val="a3"/>
                  <w:rFonts w:asciiTheme="majorBidi" w:eastAsia="Calibri" w:hAnsiTheme="majorBidi" w:cstheme="majorBidi"/>
                  <w:sz w:val="24"/>
                  <w:lang w:val="en-US"/>
                </w:rPr>
                <w:t>nataliavm</w:t>
              </w:r>
              <w:r w:rsidRPr="008B12DA">
                <w:rPr>
                  <w:rStyle w:val="a3"/>
                  <w:rFonts w:asciiTheme="majorBidi" w:eastAsia="Calibri" w:hAnsiTheme="majorBidi" w:cstheme="majorBidi"/>
                  <w:sz w:val="24"/>
                </w:rPr>
                <w:t>09@</w:t>
              </w:r>
              <w:r w:rsidRPr="008B12DA">
                <w:rPr>
                  <w:rStyle w:val="a3"/>
                  <w:rFonts w:asciiTheme="majorBidi" w:eastAsia="Calibri" w:hAnsiTheme="majorBidi" w:cstheme="majorBidi"/>
                  <w:sz w:val="24"/>
                  <w:lang w:val="en-US"/>
                </w:rPr>
                <w:t>gmail</w:t>
              </w:r>
              <w:r w:rsidRPr="008B12DA">
                <w:rPr>
                  <w:rStyle w:val="a3"/>
                  <w:rFonts w:asciiTheme="majorBidi" w:eastAsia="Calibri" w:hAnsiTheme="majorBidi" w:cstheme="majorBidi"/>
                  <w:sz w:val="24"/>
                </w:rPr>
                <w:t>.</w:t>
              </w:r>
              <w:r w:rsidRPr="008B12DA">
                <w:rPr>
                  <w:rStyle w:val="a3"/>
                  <w:rFonts w:asciiTheme="majorBidi" w:eastAsia="Calibri" w:hAnsiTheme="majorBidi" w:cstheme="majorBidi"/>
                  <w:sz w:val="24"/>
                  <w:lang w:val="en-US"/>
                </w:rPr>
                <w:t>com</w:t>
              </w:r>
            </w:hyperlink>
          </w:p>
          <w:p w:rsidR="008B12DA" w:rsidRPr="00751B30" w:rsidRDefault="008B12DA" w:rsidP="008B12DA">
            <w:pPr>
              <w:spacing w:line="300" w:lineRule="atLeast"/>
              <w:rPr>
                <w:rFonts w:ascii="Times New Roman" w:hAnsi="Times New Roman"/>
                <w:sz w:val="24"/>
                <w:szCs w:val="24"/>
              </w:rPr>
            </w:pPr>
            <w:r>
              <w:rPr>
                <w:rFonts w:asciiTheme="majorBidi" w:hAnsiTheme="majorBidi" w:cstheme="majorBidi"/>
                <w:sz w:val="24"/>
                <w:szCs w:val="24"/>
                <w:lang w:val="uk-UA"/>
              </w:rPr>
              <w:t xml:space="preserve">Бабаніна І.О. </w:t>
            </w:r>
            <w:r>
              <w:rPr>
                <w:rFonts w:ascii="Helvetica" w:hAnsi="Helvetica" w:cs="Helvetica"/>
                <w:color w:val="3C4043"/>
                <w:sz w:val="20"/>
                <w:szCs w:val="20"/>
              </w:rPr>
              <w:t xml:space="preserve"> </w:t>
            </w:r>
            <w:hyperlink r:id="rId6" w:tgtFrame="_blank" w:history="1">
              <w:r w:rsidRPr="008B12DA">
                <w:rPr>
                  <w:rStyle w:val="a3"/>
                  <w:rFonts w:asciiTheme="majorBidi" w:hAnsiTheme="majorBidi" w:cstheme="majorBidi"/>
                  <w:color w:val="1A73E8"/>
                  <w:sz w:val="24"/>
                  <w:szCs w:val="24"/>
                </w:rPr>
                <w:t>inna.babanina12345@gmail.com</w:t>
              </w:r>
            </w:hyperlink>
          </w:p>
        </w:tc>
      </w:tr>
      <w:tr w:rsidR="002B5641" w:rsidRPr="00AE6435"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sz w:val="24"/>
                <w:szCs w:val="24"/>
                <w:lang w:val="uk-UA"/>
              </w:rPr>
            </w:pPr>
            <w:proofErr w:type="spellStart"/>
            <w:r w:rsidRPr="00AE6435">
              <w:rPr>
                <w:rFonts w:ascii="Times New Roman" w:hAnsi="Times New Roman"/>
                <w:b/>
                <w:color w:val="000000"/>
                <w:sz w:val="24"/>
                <w:szCs w:val="24"/>
              </w:rPr>
              <w:t>Графік</w:t>
            </w:r>
            <w:proofErr w:type="spellEnd"/>
            <w:r w:rsidRPr="00AE6435">
              <w:rPr>
                <w:rFonts w:ascii="Times New Roman" w:hAnsi="Times New Roman"/>
                <w:b/>
                <w:color w:val="000000"/>
                <w:sz w:val="24"/>
                <w:szCs w:val="24"/>
              </w:rPr>
              <w:t xml:space="preserve"> </w:t>
            </w:r>
            <w:proofErr w:type="spellStart"/>
            <w:r w:rsidRPr="00AE6435">
              <w:rPr>
                <w:rFonts w:ascii="Times New Roman" w:hAnsi="Times New Roman"/>
                <w:b/>
                <w:color w:val="000000"/>
                <w:sz w:val="24"/>
                <w:szCs w:val="24"/>
              </w:rPr>
              <w:t>консультацій</w:t>
            </w:r>
            <w:proofErr w:type="spellEnd"/>
          </w:p>
        </w:tc>
        <w:tc>
          <w:tcPr>
            <w:tcW w:w="9759"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sz w:val="24"/>
                <w:szCs w:val="24"/>
                <w:lang w:val="uk-UA"/>
              </w:rPr>
            </w:pPr>
            <w:r w:rsidRPr="00AE6435">
              <w:rPr>
                <w:rFonts w:ascii="Times New Roman" w:hAnsi="Times New Roman"/>
                <w:sz w:val="24"/>
                <w:szCs w:val="24"/>
                <w:lang w:val="uk-UA"/>
              </w:rPr>
              <w:t>четвер, 15.00 або у призначений час, ауд.605</w:t>
            </w:r>
          </w:p>
        </w:tc>
      </w:tr>
      <w:tr w:rsidR="002B5641" w:rsidRPr="00B33133"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AE6435" w:rsidRDefault="002B5641">
            <w:pPr>
              <w:spacing w:after="0" w:line="276" w:lineRule="auto"/>
              <w:rPr>
                <w:rFonts w:ascii="Times New Roman" w:hAnsi="Times New Roman"/>
                <w:b/>
                <w:color w:val="000000"/>
                <w:sz w:val="24"/>
                <w:szCs w:val="24"/>
                <w:lang w:val="uk-UA"/>
              </w:rPr>
            </w:pPr>
            <w:r w:rsidRPr="00AE6435">
              <w:rPr>
                <w:rFonts w:ascii="Times New Roman" w:hAnsi="Times New Roman"/>
                <w:b/>
                <w:color w:val="000000"/>
                <w:sz w:val="24"/>
                <w:szCs w:val="24"/>
                <w:lang w:val="uk-UA"/>
              </w:rPr>
              <w:t>Методи викладання</w:t>
            </w:r>
          </w:p>
        </w:tc>
        <w:tc>
          <w:tcPr>
            <w:tcW w:w="9759" w:type="dxa"/>
            <w:tcBorders>
              <w:top w:val="single" w:sz="4" w:space="0" w:color="auto"/>
              <w:left w:val="single" w:sz="4" w:space="0" w:color="auto"/>
              <w:bottom w:val="single" w:sz="4" w:space="0" w:color="auto"/>
              <w:right w:val="single" w:sz="4" w:space="0" w:color="auto"/>
            </w:tcBorders>
            <w:hideMark/>
          </w:tcPr>
          <w:p w:rsidR="002B5641" w:rsidRPr="00AE6435" w:rsidRDefault="002B5641" w:rsidP="002B5641">
            <w:pPr>
              <w:spacing w:after="0" w:line="276" w:lineRule="auto"/>
              <w:rPr>
                <w:rFonts w:ascii="Times New Roman" w:hAnsi="Times New Roman"/>
                <w:sz w:val="24"/>
                <w:szCs w:val="24"/>
                <w:lang w:val="uk-UA"/>
              </w:rPr>
            </w:pPr>
            <w:r w:rsidRPr="00AE6435">
              <w:rPr>
                <w:rFonts w:ascii="Times New Roman" w:hAnsi="Times New Roman"/>
                <w:sz w:val="24"/>
                <w:szCs w:val="24"/>
                <w:lang w:val="uk-UA"/>
              </w:rPr>
              <w:t>лекційні та практичні заняття, презентації, диференційовані та індивідуальні завдання</w:t>
            </w:r>
          </w:p>
        </w:tc>
      </w:tr>
    </w:tbl>
    <w:p w:rsidR="002B5641" w:rsidRPr="00AE6435" w:rsidRDefault="002B5641" w:rsidP="002B5641">
      <w:pPr>
        <w:rPr>
          <w:rFonts w:ascii="Times New Roman" w:hAnsi="Times New Roman"/>
          <w:b/>
          <w:bCs/>
          <w:sz w:val="24"/>
          <w:szCs w:val="24"/>
          <w:lang w:val="uk-UA"/>
        </w:rPr>
      </w:pPr>
      <w:r w:rsidRPr="00AE6435">
        <w:rPr>
          <w:rFonts w:ascii="Times New Roman" w:hAnsi="Times New Roman"/>
          <w:b/>
          <w:bCs/>
          <w:sz w:val="24"/>
          <w:szCs w:val="24"/>
          <w:lang w:val="uk-UA"/>
        </w:rPr>
        <w:t>1. Опис курсу</w:t>
      </w:r>
    </w:p>
    <w:p w:rsidR="002B5641" w:rsidRPr="00AE6435" w:rsidRDefault="002B5641" w:rsidP="002B5641">
      <w:pPr>
        <w:spacing w:after="0" w:line="240" w:lineRule="auto"/>
        <w:ind w:firstLine="709"/>
        <w:jc w:val="both"/>
        <w:rPr>
          <w:rFonts w:ascii="Times New Roman" w:hAnsi="Times New Roman"/>
          <w:b/>
          <w:sz w:val="24"/>
          <w:szCs w:val="24"/>
          <w:lang w:val="uk-UA"/>
        </w:rPr>
      </w:pPr>
    </w:p>
    <w:p w:rsidR="002B5641" w:rsidRPr="00AE6435" w:rsidRDefault="002B5641" w:rsidP="002B5641">
      <w:pPr>
        <w:spacing w:after="0" w:line="240" w:lineRule="auto"/>
        <w:ind w:firstLine="709"/>
        <w:jc w:val="both"/>
        <w:rPr>
          <w:rFonts w:ascii="Times New Roman" w:hAnsi="Times New Roman"/>
          <w:sz w:val="24"/>
          <w:szCs w:val="24"/>
          <w:lang w:val="uk-UA" w:eastAsia="zh-CN"/>
        </w:rPr>
      </w:pPr>
      <w:r w:rsidRPr="00AE6435">
        <w:rPr>
          <w:rFonts w:ascii="Times New Roman" w:hAnsi="Times New Roman"/>
          <w:b/>
          <w:sz w:val="24"/>
          <w:szCs w:val="24"/>
          <w:lang w:val="uk-UA"/>
        </w:rPr>
        <w:t>2. Анотація до курсу</w:t>
      </w:r>
      <w:r w:rsidRPr="00AE6435">
        <w:rPr>
          <w:rFonts w:ascii="Times New Roman" w:hAnsi="Times New Roman"/>
          <w:sz w:val="24"/>
          <w:szCs w:val="24"/>
          <w:lang w:val="uk-UA" w:eastAsia="zh-CN"/>
        </w:rPr>
        <w:t xml:space="preserve"> </w:t>
      </w:r>
    </w:p>
    <w:p w:rsidR="002B5641" w:rsidRPr="00CA591C" w:rsidRDefault="002B5641" w:rsidP="003A7AF3">
      <w:pPr>
        <w:spacing w:after="0" w:line="240" w:lineRule="auto"/>
        <w:jc w:val="both"/>
        <w:rPr>
          <w:rFonts w:ascii="Times New Roman" w:hAnsi="Times New Roman"/>
          <w:b/>
          <w:sz w:val="24"/>
          <w:szCs w:val="24"/>
          <w:lang w:val="uk-UA"/>
        </w:rPr>
      </w:pPr>
      <w:r w:rsidRPr="00AE6435">
        <w:rPr>
          <w:rFonts w:asciiTheme="majorBidi" w:hAnsiTheme="majorBidi" w:cstheme="majorBidi"/>
          <w:sz w:val="24"/>
          <w:szCs w:val="24"/>
          <w:lang w:val="uk-UA"/>
        </w:rPr>
        <w:t>Освітня компонента орієнтован</w:t>
      </w:r>
      <w:r w:rsidR="001D4892" w:rsidRPr="00AE6435">
        <w:rPr>
          <w:rFonts w:asciiTheme="majorBidi" w:hAnsiTheme="majorBidi" w:cstheme="majorBidi"/>
          <w:sz w:val="24"/>
          <w:szCs w:val="24"/>
          <w:lang w:val="uk-UA"/>
        </w:rPr>
        <w:t xml:space="preserve">а на вивчення сучасних </w:t>
      </w:r>
      <w:proofErr w:type="spellStart"/>
      <w:r w:rsidR="001D4892" w:rsidRPr="00AE6435">
        <w:rPr>
          <w:rFonts w:asciiTheme="majorBidi" w:hAnsiTheme="majorBidi" w:cstheme="majorBidi"/>
          <w:sz w:val="24"/>
          <w:szCs w:val="24"/>
          <w:lang w:val="uk-UA"/>
        </w:rPr>
        <w:t>лінгвопатологічного</w:t>
      </w:r>
      <w:proofErr w:type="spellEnd"/>
      <w:r w:rsidR="001D4892" w:rsidRPr="00AE6435">
        <w:rPr>
          <w:rFonts w:asciiTheme="majorBidi" w:hAnsiTheme="majorBidi" w:cstheme="majorBidi"/>
          <w:sz w:val="24"/>
          <w:szCs w:val="24"/>
          <w:lang w:val="uk-UA"/>
        </w:rPr>
        <w:t>, клінічного</w:t>
      </w:r>
      <w:r w:rsidRPr="00AE6435">
        <w:rPr>
          <w:rFonts w:asciiTheme="majorBidi" w:hAnsiTheme="majorBidi" w:cstheme="majorBidi"/>
          <w:sz w:val="24"/>
          <w:szCs w:val="24"/>
          <w:lang w:val="uk-UA"/>
        </w:rPr>
        <w:t xml:space="preserve"> т</w:t>
      </w:r>
      <w:r w:rsidR="001D4892" w:rsidRPr="00AE6435">
        <w:rPr>
          <w:rFonts w:asciiTheme="majorBidi" w:hAnsiTheme="majorBidi" w:cstheme="majorBidi"/>
          <w:sz w:val="24"/>
          <w:szCs w:val="24"/>
          <w:lang w:val="uk-UA"/>
        </w:rPr>
        <w:t>а психолого-педагогічних підходів до вивчення симптоматики</w:t>
      </w:r>
      <w:r w:rsidRPr="00AE6435">
        <w:rPr>
          <w:rFonts w:asciiTheme="majorBidi" w:hAnsiTheme="majorBidi" w:cstheme="majorBidi"/>
          <w:sz w:val="24"/>
          <w:szCs w:val="24"/>
          <w:lang w:val="uk-UA"/>
        </w:rPr>
        <w:t xml:space="preserve"> первинного парціального та тотального недорозвинення мовлення у дітей. Особливу увагу під час спрямовано на озброєння студентів </w:t>
      </w:r>
      <w:r w:rsidR="001D4892" w:rsidRPr="00AE6435">
        <w:rPr>
          <w:rFonts w:asciiTheme="majorBidi" w:hAnsiTheme="majorBidi" w:cstheme="majorBidi"/>
          <w:sz w:val="24"/>
          <w:szCs w:val="24"/>
          <w:lang w:val="uk-UA"/>
        </w:rPr>
        <w:t xml:space="preserve">сучасними технологіями </w:t>
      </w:r>
      <w:r w:rsidRPr="00AE6435">
        <w:rPr>
          <w:rFonts w:asciiTheme="majorBidi" w:hAnsiTheme="majorBidi" w:cstheme="majorBidi"/>
          <w:sz w:val="24"/>
          <w:szCs w:val="24"/>
          <w:lang w:val="uk-UA"/>
        </w:rPr>
        <w:t xml:space="preserve">діагностики первинного недорозвинення мовлення у дітей та </w:t>
      </w:r>
      <w:r w:rsidR="001D4892" w:rsidRPr="00AE6435">
        <w:rPr>
          <w:rFonts w:asciiTheme="majorBidi" w:hAnsiTheme="majorBidi" w:cstheme="majorBidi"/>
          <w:sz w:val="24"/>
          <w:szCs w:val="24"/>
          <w:lang w:val="uk-UA"/>
        </w:rPr>
        <w:t xml:space="preserve">технологіями </w:t>
      </w:r>
      <w:r w:rsidRPr="00AE6435">
        <w:rPr>
          <w:rFonts w:asciiTheme="majorBidi" w:hAnsiTheme="majorBidi" w:cstheme="majorBidi"/>
          <w:sz w:val="24"/>
          <w:szCs w:val="24"/>
          <w:lang w:val="uk-UA"/>
        </w:rPr>
        <w:t xml:space="preserve">організації </w:t>
      </w:r>
      <w:r w:rsidR="001D4892" w:rsidRPr="00AE6435">
        <w:rPr>
          <w:rFonts w:asciiTheme="majorBidi" w:hAnsiTheme="majorBidi" w:cstheme="majorBidi"/>
          <w:sz w:val="24"/>
          <w:szCs w:val="24"/>
          <w:lang w:val="uk-UA"/>
        </w:rPr>
        <w:t>корекційно-розвивального</w:t>
      </w:r>
      <w:r w:rsidRPr="00AE6435">
        <w:rPr>
          <w:rFonts w:asciiTheme="majorBidi" w:hAnsiTheme="majorBidi" w:cstheme="majorBidi"/>
          <w:sz w:val="24"/>
          <w:szCs w:val="24"/>
          <w:lang w:val="uk-UA"/>
        </w:rPr>
        <w:t xml:space="preserve"> </w:t>
      </w:r>
      <w:r w:rsidR="001D4892" w:rsidRPr="00AE6435">
        <w:rPr>
          <w:rFonts w:asciiTheme="majorBidi" w:hAnsiTheme="majorBidi" w:cstheme="majorBidi"/>
          <w:sz w:val="24"/>
          <w:szCs w:val="24"/>
          <w:lang w:val="uk-UA"/>
        </w:rPr>
        <w:t>навчання</w:t>
      </w:r>
      <w:r w:rsidRPr="00AE6435">
        <w:rPr>
          <w:rFonts w:asciiTheme="majorBidi" w:hAnsiTheme="majorBidi" w:cstheme="majorBidi"/>
          <w:sz w:val="24"/>
          <w:szCs w:val="24"/>
          <w:lang w:val="uk-UA"/>
        </w:rPr>
        <w:t xml:space="preserve"> в умовах загальних та спеціальних закладів освіти. Освітня компонента </w:t>
      </w:r>
      <w:r w:rsidR="001D4892" w:rsidRPr="00AE6435">
        <w:rPr>
          <w:rFonts w:asciiTheme="majorBidi" w:hAnsiTheme="majorBidi" w:cstheme="majorBidi"/>
          <w:sz w:val="24"/>
          <w:szCs w:val="24"/>
          <w:lang w:val="uk-UA"/>
        </w:rPr>
        <w:t>взаємопов’язана з такими</w:t>
      </w:r>
      <w:r w:rsidRPr="00AE6435">
        <w:rPr>
          <w:rFonts w:asciiTheme="majorBidi" w:hAnsiTheme="majorBidi" w:cstheme="majorBidi"/>
          <w:sz w:val="24"/>
          <w:szCs w:val="24"/>
          <w:lang w:val="uk-UA"/>
        </w:rPr>
        <w:t xml:space="preserve"> дисциплін</w:t>
      </w:r>
      <w:r w:rsidR="001D4892" w:rsidRPr="00AE6435">
        <w:rPr>
          <w:rFonts w:asciiTheme="majorBidi" w:hAnsiTheme="majorBidi" w:cstheme="majorBidi"/>
          <w:sz w:val="24"/>
          <w:szCs w:val="24"/>
          <w:lang w:val="uk-UA"/>
        </w:rPr>
        <w:t>ами</w:t>
      </w:r>
      <w:r w:rsidRPr="00AE6435">
        <w:rPr>
          <w:rFonts w:asciiTheme="majorBidi" w:hAnsiTheme="majorBidi" w:cstheme="majorBidi"/>
          <w:sz w:val="24"/>
          <w:szCs w:val="24"/>
          <w:lang w:val="uk-UA"/>
        </w:rPr>
        <w:t>, як «</w:t>
      </w:r>
      <w:r w:rsidR="003A7AF3" w:rsidRPr="00AE6435">
        <w:rPr>
          <w:rFonts w:asciiTheme="majorBidi" w:hAnsiTheme="majorBidi" w:cstheme="majorBidi"/>
          <w:sz w:val="24"/>
          <w:szCs w:val="24"/>
          <w:lang w:val="uk-UA"/>
        </w:rPr>
        <w:t>Організація логопедичної допомоги</w:t>
      </w:r>
      <w:r w:rsidRPr="00AE6435">
        <w:rPr>
          <w:rFonts w:asciiTheme="majorBidi" w:hAnsiTheme="majorBidi" w:cstheme="majorBidi"/>
          <w:sz w:val="24"/>
          <w:szCs w:val="24"/>
          <w:lang w:val="uk-UA"/>
        </w:rPr>
        <w:t xml:space="preserve">», </w:t>
      </w:r>
      <w:r w:rsidR="0031202B" w:rsidRPr="00AE6435">
        <w:rPr>
          <w:rFonts w:asciiTheme="majorBidi" w:hAnsiTheme="majorBidi" w:cstheme="majorBidi"/>
          <w:sz w:val="24"/>
          <w:szCs w:val="24"/>
          <w:lang w:val="uk-UA"/>
        </w:rPr>
        <w:t>«</w:t>
      </w:r>
      <w:r w:rsidR="003A7AF3" w:rsidRPr="00AE6435">
        <w:rPr>
          <w:rFonts w:asciiTheme="majorBidi" w:hAnsiTheme="majorBidi" w:cstheme="majorBidi"/>
          <w:sz w:val="24"/>
          <w:szCs w:val="24"/>
          <w:lang w:val="uk-UA"/>
        </w:rPr>
        <w:t>Інноваційні технології в освітньому процесі дітей з тяжкими порушеннями мовлення</w:t>
      </w:r>
      <w:r w:rsidR="0031202B" w:rsidRPr="00AE6435">
        <w:rPr>
          <w:rFonts w:asciiTheme="majorBidi" w:hAnsiTheme="majorBidi" w:cstheme="majorBidi"/>
          <w:sz w:val="24"/>
          <w:szCs w:val="24"/>
          <w:lang w:val="uk-UA"/>
        </w:rPr>
        <w:t xml:space="preserve">», </w:t>
      </w:r>
      <w:r w:rsidRPr="00AE6435">
        <w:rPr>
          <w:rFonts w:asciiTheme="majorBidi" w:hAnsiTheme="majorBidi" w:cstheme="majorBidi"/>
          <w:sz w:val="24"/>
          <w:szCs w:val="24"/>
          <w:lang w:val="uk-UA"/>
        </w:rPr>
        <w:t>«</w:t>
      </w:r>
      <w:r w:rsidR="003A7AF3" w:rsidRPr="00AE6435">
        <w:rPr>
          <w:rFonts w:ascii="Times New Roman" w:hAnsi="Times New Roman"/>
          <w:sz w:val="24"/>
          <w:szCs w:val="24"/>
          <w:lang w:val="uk-UA" w:eastAsia="ru-RU"/>
        </w:rPr>
        <w:t>Логопедична корекція системних порушень мовлення</w:t>
      </w:r>
      <w:r w:rsidR="003A7AF3" w:rsidRPr="00AE6435">
        <w:rPr>
          <w:rFonts w:asciiTheme="majorBidi" w:hAnsiTheme="majorBidi" w:cstheme="majorBidi"/>
          <w:sz w:val="24"/>
          <w:szCs w:val="24"/>
          <w:lang w:val="uk-UA"/>
        </w:rPr>
        <w:t>».</w:t>
      </w:r>
    </w:p>
    <w:p w:rsidR="002B5641" w:rsidRPr="00AE6435" w:rsidRDefault="002B5641" w:rsidP="000A3BED">
      <w:pPr>
        <w:pStyle w:val="11"/>
        <w:spacing w:line="240" w:lineRule="auto"/>
        <w:ind w:left="0" w:firstLine="360"/>
        <w:jc w:val="both"/>
        <w:rPr>
          <w:rFonts w:asciiTheme="majorBidi" w:hAnsiTheme="majorBidi" w:cstheme="majorBidi"/>
          <w:b/>
          <w:sz w:val="24"/>
          <w:szCs w:val="24"/>
          <w:lang w:val="uk-UA"/>
        </w:rPr>
      </w:pPr>
      <w:r w:rsidRPr="00AE6435">
        <w:rPr>
          <w:rFonts w:ascii="Times New Roman" w:hAnsi="Times New Roman"/>
          <w:b/>
          <w:sz w:val="24"/>
          <w:szCs w:val="24"/>
          <w:lang w:val="uk-UA"/>
        </w:rPr>
        <w:t xml:space="preserve">3. Мета курсу: </w:t>
      </w:r>
      <w:r w:rsidR="0031202B" w:rsidRPr="00AE6435">
        <w:rPr>
          <w:rFonts w:asciiTheme="majorBidi" w:hAnsiTheme="majorBidi" w:cstheme="majorBidi"/>
          <w:sz w:val="24"/>
          <w:szCs w:val="24"/>
          <w:lang w:val="uk-UA"/>
        </w:rPr>
        <w:t xml:space="preserve">сформувати у майбутніх логопедів професійну компетентність через  озброєння </w:t>
      </w:r>
      <w:r w:rsidR="000A3BED" w:rsidRPr="00AE6435">
        <w:rPr>
          <w:rFonts w:asciiTheme="majorBidi" w:hAnsiTheme="majorBidi" w:cstheme="majorBidi"/>
          <w:sz w:val="24"/>
          <w:szCs w:val="24"/>
          <w:lang w:val="uk-UA"/>
        </w:rPr>
        <w:t>сучасними логопедичними діагностичними технологіями та технологіями корекційно-розвивального навчання, спрямованого на подолання первинного парціального та тотального недорозвинення мовлення</w:t>
      </w:r>
      <w:r w:rsidR="0031202B" w:rsidRPr="00AE6435">
        <w:rPr>
          <w:rFonts w:asciiTheme="majorBidi" w:hAnsiTheme="majorBidi" w:cstheme="majorBidi"/>
          <w:sz w:val="24"/>
          <w:szCs w:val="24"/>
          <w:lang w:val="uk-UA"/>
        </w:rPr>
        <w:t xml:space="preserve"> </w:t>
      </w:r>
      <w:r w:rsidR="000A3BED" w:rsidRPr="00AE6435">
        <w:rPr>
          <w:rFonts w:asciiTheme="majorBidi" w:hAnsiTheme="majorBidi" w:cstheme="majorBidi"/>
          <w:sz w:val="24"/>
          <w:szCs w:val="24"/>
          <w:lang w:val="uk-UA"/>
        </w:rPr>
        <w:t>у дітей в умовах</w:t>
      </w:r>
      <w:r w:rsidR="0031202B" w:rsidRPr="00AE6435">
        <w:rPr>
          <w:rFonts w:asciiTheme="majorBidi" w:hAnsiTheme="majorBidi" w:cstheme="majorBidi"/>
          <w:sz w:val="24"/>
          <w:szCs w:val="24"/>
          <w:lang w:val="uk-UA"/>
        </w:rPr>
        <w:t xml:space="preserve"> закладів загальної та спеціальної дошкільної та середньої освіти.</w:t>
      </w:r>
    </w:p>
    <w:p w:rsidR="002B5641" w:rsidRPr="00AE6435" w:rsidRDefault="002B5641" w:rsidP="002B5641">
      <w:pPr>
        <w:pStyle w:val="11"/>
        <w:ind w:left="360"/>
        <w:jc w:val="both"/>
        <w:rPr>
          <w:rFonts w:ascii="Times New Roman" w:hAnsi="Times New Roman"/>
          <w:b/>
          <w:sz w:val="24"/>
          <w:szCs w:val="24"/>
          <w:lang w:val="uk-UA"/>
        </w:rPr>
      </w:pPr>
    </w:p>
    <w:p w:rsidR="002B5641" w:rsidRPr="00AE6435" w:rsidRDefault="002B5641" w:rsidP="002B5641">
      <w:pPr>
        <w:pStyle w:val="11"/>
        <w:ind w:left="360"/>
        <w:jc w:val="both"/>
        <w:rPr>
          <w:rFonts w:ascii="Times New Roman" w:hAnsi="Times New Roman"/>
          <w:sz w:val="24"/>
          <w:szCs w:val="24"/>
          <w:u w:val="single"/>
          <w:lang w:val="uk-UA"/>
        </w:rPr>
      </w:pPr>
      <w:r w:rsidRPr="00AE6435">
        <w:rPr>
          <w:rFonts w:ascii="Times New Roman" w:hAnsi="Times New Roman"/>
          <w:b/>
          <w:sz w:val="24"/>
          <w:szCs w:val="24"/>
          <w:lang w:val="uk-UA"/>
        </w:rPr>
        <w:t>4. Цілі курсу:</w:t>
      </w:r>
      <w:r w:rsidRPr="00AE6435">
        <w:rPr>
          <w:rFonts w:ascii="Times New Roman" w:hAnsi="Times New Roman"/>
          <w:sz w:val="24"/>
          <w:szCs w:val="24"/>
          <w:lang w:val="uk-UA"/>
        </w:rPr>
        <w:t xml:space="preserve"> в результаті вивчення дисципліни студент має </w:t>
      </w:r>
      <w:r w:rsidRPr="00AE6435">
        <w:rPr>
          <w:rFonts w:ascii="Times New Roman" w:hAnsi="Times New Roman"/>
          <w:sz w:val="24"/>
          <w:szCs w:val="24"/>
          <w:u w:val="single"/>
          <w:lang w:val="uk-UA"/>
        </w:rPr>
        <w:t xml:space="preserve">володіти </w:t>
      </w:r>
    </w:p>
    <w:p w:rsidR="002B5641" w:rsidRPr="00AE6435" w:rsidRDefault="002B5641" w:rsidP="002B5641">
      <w:pPr>
        <w:pStyle w:val="11"/>
        <w:ind w:left="360"/>
        <w:jc w:val="both"/>
        <w:rPr>
          <w:rFonts w:ascii="Times New Roman" w:hAnsi="Times New Roman"/>
          <w:sz w:val="24"/>
          <w:szCs w:val="24"/>
          <w:lang w:val="uk-UA"/>
        </w:rPr>
      </w:pPr>
      <w:r w:rsidRPr="00AE6435">
        <w:rPr>
          <w:rFonts w:ascii="Times New Roman" w:hAnsi="Times New Roman"/>
          <w:b/>
          <w:bCs/>
          <w:sz w:val="24"/>
          <w:szCs w:val="24"/>
          <w:lang w:val="uk-UA"/>
        </w:rPr>
        <w:t>теоретичними знаннями</w:t>
      </w:r>
      <w:r w:rsidRPr="00AE6435">
        <w:rPr>
          <w:rFonts w:ascii="Times New Roman" w:hAnsi="Times New Roman"/>
          <w:sz w:val="24"/>
          <w:szCs w:val="24"/>
          <w:lang w:val="uk-UA"/>
        </w:rPr>
        <w:t xml:space="preserve"> щодо:</w:t>
      </w:r>
    </w:p>
    <w:p w:rsidR="002B5641" w:rsidRPr="00AE6435" w:rsidRDefault="002B5641" w:rsidP="0031202B">
      <w:pPr>
        <w:pStyle w:val="11"/>
        <w:numPr>
          <w:ilvl w:val="0"/>
          <w:numId w:val="2"/>
        </w:numPr>
        <w:jc w:val="both"/>
        <w:rPr>
          <w:rFonts w:asciiTheme="majorBidi" w:hAnsiTheme="majorBidi" w:cstheme="majorBidi"/>
          <w:sz w:val="24"/>
          <w:szCs w:val="24"/>
          <w:lang w:val="uk-UA"/>
        </w:rPr>
      </w:pPr>
      <w:r w:rsidRPr="00AE6435">
        <w:rPr>
          <w:rFonts w:asciiTheme="majorBidi" w:hAnsiTheme="majorBidi" w:cstheme="majorBidi"/>
          <w:sz w:val="24"/>
          <w:szCs w:val="24"/>
          <w:lang w:val="uk-UA"/>
        </w:rPr>
        <w:t xml:space="preserve">причин, механізмів та симптоматики </w:t>
      </w:r>
      <w:r w:rsidR="0031202B" w:rsidRPr="00AE6435">
        <w:rPr>
          <w:rFonts w:asciiTheme="majorBidi" w:hAnsiTheme="majorBidi" w:cstheme="majorBidi"/>
          <w:sz w:val="24"/>
          <w:szCs w:val="24"/>
          <w:lang w:val="uk-UA"/>
        </w:rPr>
        <w:t xml:space="preserve">первинного </w:t>
      </w:r>
      <w:r w:rsidR="000A3BED" w:rsidRPr="00AE6435">
        <w:rPr>
          <w:rFonts w:asciiTheme="majorBidi" w:hAnsiTheme="majorBidi" w:cstheme="majorBidi"/>
          <w:sz w:val="24"/>
          <w:szCs w:val="24"/>
          <w:lang w:val="uk-UA"/>
        </w:rPr>
        <w:t xml:space="preserve">парціального та тотального </w:t>
      </w:r>
      <w:r w:rsidR="0031202B" w:rsidRPr="00AE6435">
        <w:rPr>
          <w:rFonts w:asciiTheme="majorBidi" w:hAnsiTheme="majorBidi" w:cstheme="majorBidi"/>
          <w:sz w:val="24"/>
          <w:szCs w:val="24"/>
          <w:lang w:val="uk-UA"/>
        </w:rPr>
        <w:t>недорозвинення мовлення у дітей</w:t>
      </w:r>
      <w:r w:rsidRPr="00AE6435">
        <w:rPr>
          <w:rFonts w:asciiTheme="majorBidi" w:hAnsiTheme="majorBidi" w:cstheme="majorBidi"/>
          <w:sz w:val="24"/>
          <w:szCs w:val="24"/>
          <w:lang w:val="uk-UA"/>
        </w:rPr>
        <w:t xml:space="preserve">, </w:t>
      </w:r>
    </w:p>
    <w:p w:rsidR="002B5641" w:rsidRPr="00AE6435" w:rsidRDefault="0031202B" w:rsidP="0031202B">
      <w:pPr>
        <w:pStyle w:val="11"/>
        <w:numPr>
          <w:ilvl w:val="0"/>
          <w:numId w:val="2"/>
        </w:numPr>
        <w:jc w:val="both"/>
        <w:rPr>
          <w:rFonts w:asciiTheme="majorBidi" w:hAnsiTheme="majorBidi" w:cstheme="majorBidi"/>
          <w:sz w:val="24"/>
          <w:szCs w:val="24"/>
          <w:lang w:val="uk-UA"/>
        </w:rPr>
      </w:pPr>
      <w:proofErr w:type="spellStart"/>
      <w:r w:rsidRPr="00AE6435">
        <w:rPr>
          <w:rFonts w:asciiTheme="majorBidi" w:hAnsiTheme="majorBidi" w:cstheme="majorBidi"/>
          <w:bCs/>
          <w:sz w:val="24"/>
          <w:szCs w:val="24"/>
        </w:rPr>
        <w:t>сучасн</w:t>
      </w:r>
      <w:proofErr w:type="spellEnd"/>
      <w:r w:rsidR="000A3BED" w:rsidRPr="00AE6435">
        <w:rPr>
          <w:rFonts w:asciiTheme="majorBidi" w:hAnsiTheme="majorBidi" w:cstheme="majorBidi"/>
          <w:bCs/>
          <w:sz w:val="24"/>
          <w:szCs w:val="24"/>
          <w:lang w:val="uk-UA"/>
        </w:rPr>
        <w:t>их</w:t>
      </w:r>
      <w:r w:rsidRPr="00AE6435">
        <w:rPr>
          <w:rFonts w:asciiTheme="majorBidi" w:hAnsiTheme="majorBidi" w:cstheme="majorBidi"/>
          <w:bCs/>
          <w:sz w:val="24"/>
          <w:szCs w:val="24"/>
        </w:rPr>
        <w:t xml:space="preserve"> </w:t>
      </w:r>
      <w:proofErr w:type="spellStart"/>
      <w:proofErr w:type="gramStart"/>
      <w:r w:rsidRPr="00AE6435">
        <w:rPr>
          <w:rFonts w:asciiTheme="majorBidi" w:hAnsiTheme="majorBidi" w:cstheme="majorBidi"/>
          <w:bCs/>
          <w:sz w:val="24"/>
          <w:szCs w:val="24"/>
        </w:rPr>
        <w:t>концепці</w:t>
      </w:r>
      <w:proofErr w:type="spellEnd"/>
      <w:r w:rsidR="000A3BED" w:rsidRPr="00AE6435">
        <w:rPr>
          <w:rFonts w:asciiTheme="majorBidi" w:hAnsiTheme="majorBidi" w:cstheme="majorBidi"/>
          <w:bCs/>
          <w:sz w:val="24"/>
          <w:szCs w:val="24"/>
          <w:lang w:val="uk-UA"/>
        </w:rPr>
        <w:t>й</w:t>
      </w:r>
      <w:r w:rsidRPr="00AE6435">
        <w:rPr>
          <w:rFonts w:asciiTheme="majorBidi" w:hAnsiTheme="majorBidi" w:cstheme="majorBidi"/>
          <w:bCs/>
          <w:sz w:val="24"/>
          <w:szCs w:val="24"/>
          <w:lang w:val="uk-UA"/>
        </w:rPr>
        <w:t xml:space="preserve"> </w:t>
      </w:r>
      <w:r w:rsidRPr="00AE6435">
        <w:rPr>
          <w:rFonts w:asciiTheme="majorBidi" w:hAnsiTheme="majorBidi" w:cstheme="majorBidi"/>
          <w:bCs/>
          <w:sz w:val="24"/>
          <w:szCs w:val="24"/>
        </w:rPr>
        <w:t xml:space="preserve"> </w:t>
      </w:r>
      <w:r w:rsidR="000A3BED" w:rsidRPr="00AE6435">
        <w:rPr>
          <w:rFonts w:asciiTheme="majorBidi" w:hAnsiTheme="majorBidi" w:cstheme="majorBidi"/>
          <w:bCs/>
          <w:sz w:val="24"/>
          <w:szCs w:val="24"/>
          <w:lang w:val="uk-UA"/>
        </w:rPr>
        <w:t>щодо</w:t>
      </w:r>
      <w:proofErr w:type="gramEnd"/>
      <w:r w:rsidR="000A3BED" w:rsidRPr="00AE6435">
        <w:rPr>
          <w:rFonts w:asciiTheme="majorBidi" w:hAnsiTheme="majorBidi" w:cstheme="majorBidi"/>
          <w:bCs/>
          <w:sz w:val="24"/>
          <w:szCs w:val="24"/>
          <w:lang w:val="uk-UA"/>
        </w:rPr>
        <w:t xml:space="preserve"> вивчення </w:t>
      </w:r>
      <w:proofErr w:type="spellStart"/>
      <w:r w:rsidRPr="00AE6435">
        <w:rPr>
          <w:rFonts w:asciiTheme="majorBidi" w:hAnsiTheme="majorBidi" w:cstheme="majorBidi"/>
          <w:bCs/>
          <w:sz w:val="24"/>
          <w:szCs w:val="24"/>
        </w:rPr>
        <w:t>механізмів</w:t>
      </w:r>
      <w:proofErr w:type="spellEnd"/>
      <w:r w:rsidRPr="00AE6435">
        <w:rPr>
          <w:rFonts w:asciiTheme="majorBidi" w:hAnsiTheme="majorBidi" w:cstheme="majorBidi"/>
          <w:bCs/>
          <w:sz w:val="24"/>
          <w:szCs w:val="24"/>
        </w:rPr>
        <w:t xml:space="preserve"> </w:t>
      </w:r>
      <w:proofErr w:type="spellStart"/>
      <w:r w:rsidRPr="00AE6435">
        <w:rPr>
          <w:rFonts w:asciiTheme="majorBidi" w:hAnsiTheme="majorBidi" w:cstheme="majorBidi"/>
          <w:bCs/>
          <w:sz w:val="24"/>
          <w:szCs w:val="24"/>
        </w:rPr>
        <w:t>парціального</w:t>
      </w:r>
      <w:proofErr w:type="spellEnd"/>
      <w:r w:rsidRPr="00AE6435">
        <w:rPr>
          <w:rFonts w:asciiTheme="majorBidi" w:hAnsiTheme="majorBidi" w:cstheme="majorBidi"/>
          <w:bCs/>
          <w:sz w:val="24"/>
          <w:szCs w:val="24"/>
        </w:rPr>
        <w:t xml:space="preserve"> та тотального </w:t>
      </w:r>
      <w:proofErr w:type="spellStart"/>
      <w:r w:rsidRPr="00AE6435">
        <w:rPr>
          <w:rFonts w:asciiTheme="majorBidi" w:hAnsiTheme="majorBidi" w:cstheme="majorBidi"/>
          <w:bCs/>
          <w:sz w:val="24"/>
          <w:szCs w:val="24"/>
        </w:rPr>
        <w:t>недорозвинення</w:t>
      </w:r>
      <w:proofErr w:type="spellEnd"/>
      <w:r w:rsidRPr="00AE6435">
        <w:rPr>
          <w:rFonts w:asciiTheme="majorBidi" w:hAnsiTheme="majorBidi" w:cstheme="majorBidi"/>
          <w:bCs/>
          <w:sz w:val="24"/>
          <w:szCs w:val="24"/>
        </w:rPr>
        <w:t xml:space="preserve"> </w:t>
      </w:r>
      <w:proofErr w:type="spellStart"/>
      <w:r w:rsidRPr="00AE6435">
        <w:rPr>
          <w:rFonts w:asciiTheme="majorBidi" w:hAnsiTheme="majorBidi" w:cstheme="majorBidi"/>
          <w:bCs/>
          <w:sz w:val="24"/>
          <w:szCs w:val="24"/>
        </w:rPr>
        <w:t>мовлення</w:t>
      </w:r>
      <w:proofErr w:type="spellEnd"/>
      <w:r w:rsidRPr="00AE6435">
        <w:rPr>
          <w:rFonts w:asciiTheme="majorBidi" w:hAnsiTheme="majorBidi" w:cstheme="majorBidi"/>
          <w:bCs/>
          <w:sz w:val="24"/>
          <w:szCs w:val="24"/>
        </w:rPr>
        <w:t xml:space="preserve"> у </w:t>
      </w:r>
      <w:proofErr w:type="spellStart"/>
      <w:r w:rsidRPr="00AE6435">
        <w:rPr>
          <w:rFonts w:asciiTheme="majorBidi" w:hAnsiTheme="majorBidi" w:cstheme="majorBidi"/>
          <w:bCs/>
          <w:sz w:val="24"/>
          <w:szCs w:val="24"/>
        </w:rPr>
        <w:t>дитячому</w:t>
      </w:r>
      <w:proofErr w:type="spellEnd"/>
      <w:r w:rsidRPr="00AE6435">
        <w:rPr>
          <w:rFonts w:asciiTheme="majorBidi" w:hAnsiTheme="majorBidi" w:cstheme="majorBidi"/>
          <w:bCs/>
          <w:sz w:val="24"/>
          <w:szCs w:val="24"/>
        </w:rPr>
        <w:t xml:space="preserve"> </w:t>
      </w:r>
      <w:proofErr w:type="spellStart"/>
      <w:r w:rsidRPr="00AE6435">
        <w:rPr>
          <w:rFonts w:asciiTheme="majorBidi" w:hAnsiTheme="majorBidi" w:cstheme="majorBidi"/>
          <w:bCs/>
          <w:sz w:val="24"/>
          <w:szCs w:val="24"/>
        </w:rPr>
        <w:t>віці</w:t>
      </w:r>
      <w:proofErr w:type="spellEnd"/>
      <w:r w:rsidR="002B5641" w:rsidRPr="00AE6435">
        <w:rPr>
          <w:rFonts w:asciiTheme="majorBidi" w:hAnsiTheme="majorBidi" w:cstheme="majorBidi"/>
          <w:sz w:val="24"/>
          <w:szCs w:val="24"/>
          <w:lang w:val="uk-UA"/>
        </w:rPr>
        <w:t>;</w:t>
      </w:r>
    </w:p>
    <w:p w:rsidR="002B5641" w:rsidRPr="00AE6435" w:rsidRDefault="0031202B" w:rsidP="002B5641">
      <w:pPr>
        <w:pStyle w:val="11"/>
        <w:numPr>
          <w:ilvl w:val="0"/>
          <w:numId w:val="2"/>
        </w:numPr>
        <w:jc w:val="both"/>
        <w:rPr>
          <w:rFonts w:asciiTheme="majorBidi" w:hAnsiTheme="majorBidi" w:cstheme="majorBidi"/>
          <w:sz w:val="24"/>
          <w:szCs w:val="24"/>
          <w:lang w:val="uk-UA"/>
        </w:rPr>
      </w:pPr>
      <w:r w:rsidRPr="00AE6435">
        <w:rPr>
          <w:rFonts w:asciiTheme="majorBidi" w:hAnsiTheme="majorBidi" w:cstheme="majorBidi"/>
          <w:bCs/>
          <w:sz w:val="24"/>
          <w:szCs w:val="24"/>
        </w:rPr>
        <w:t>структур</w:t>
      </w:r>
      <w:r w:rsidRPr="00AE6435">
        <w:rPr>
          <w:rFonts w:asciiTheme="majorBidi" w:hAnsiTheme="majorBidi" w:cstheme="majorBidi"/>
          <w:bCs/>
          <w:sz w:val="24"/>
          <w:szCs w:val="24"/>
          <w:lang w:val="uk-UA"/>
        </w:rPr>
        <w:t>и</w:t>
      </w:r>
      <w:r w:rsidRPr="00AE6435">
        <w:rPr>
          <w:rFonts w:asciiTheme="majorBidi" w:hAnsiTheme="majorBidi" w:cstheme="majorBidi"/>
          <w:bCs/>
          <w:sz w:val="24"/>
          <w:szCs w:val="24"/>
        </w:rPr>
        <w:t xml:space="preserve"> </w:t>
      </w:r>
      <w:proofErr w:type="spellStart"/>
      <w:r w:rsidRPr="00AE6435">
        <w:rPr>
          <w:rFonts w:asciiTheme="majorBidi" w:hAnsiTheme="majorBidi" w:cstheme="majorBidi"/>
          <w:bCs/>
          <w:sz w:val="24"/>
          <w:szCs w:val="24"/>
        </w:rPr>
        <w:t>мовленнєвого</w:t>
      </w:r>
      <w:proofErr w:type="spellEnd"/>
      <w:r w:rsidRPr="00AE6435">
        <w:rPr>
          <w:rFonts w:asciiTheme="majorBidi" w:hAnsiTheme="majorBidi" w:cstheme="majorBidi"/>
          <w:bCs/>
          <w:sz w:val="24"/>
          <w:szCs w:val="24"/>
        </w:rPr>
        <w:t xml:space="preserve"> дефекту у </w:t>
      </w:r>
      <w:proofErr w:type="spellStart"/>
      <w:r w:rsidRPr="00AE6435">
        <w:rPr>
          <w:rFonts w:asciiTheme="majorBidi" w:hAnsiTheme="majorBidi" w:cstheme="majorBidi"/>
          <w:bCs/>
          <w:sz w:val="24"/>
          <w:szCs w:val="24"/>
        </w:rPr>
        <w:t>дітей</w:t>
      </w:r>
      <w:proofErr w:type="spellEnd"/>
      <w:r w:rsidRPr="00AE6435">
        <w:rPr>
          <w:rFonts w:asciiTheme="majorBidi" w:hAnsiTheme="majorBidi" w:cstheme="majorBidi"/>
          <w:bCs/>
          <w:sz w:val="24"/>
          <w:szCs w:val="24"/>
        </w:rPr>
        <w:t xml:space="preserve"> </w:t>
      </w:r>
      <w:proofErr w:type="spellStart"/>
      <w:r w:rsidRPr="00AE6435">
        <w:rPr>
          <w:rFonts w:asciiTheme="majorBidi" w:hAnsiTheme="majorBidi" w:cstheme="majorBidi"/>
          <w:bCs/>
          <w:sz w:val="24"/>
          <w:szCs w:val="24"/>
        </w:rPr>
        <w:t>різного</w:t>
      </w:r>
      <w:proofErr w:type="spellEnd"/>
      <w:r w:rsidRPr="00AE6435">
        <w:rPr>
          <w:rFonts w:asciiTheme="majorBidi" w:hAnsiTheme="majorBidi" w:cstheme="majorBidi"/>
          <w:bCs/>
          <w:sz w:val="24"/>
          <w:szCs w:val="24"/>
        </w:rPr>
        <w:t xml:space="preserve"> </w:t>
      </w:r>
      <w:proofErr w:type="spellStart"/>
      <w:r w:rsidRPr="00AE6435">
        <w:rPr>
          <w:rFonts w:asciiTheme="majorBidi" w:hAnsiTheme="majorBidi" w:cstheme="majorBidi"/>
          <w:bCs/>
          <w:sz w:val="24"/>
          <w:szCs w:val="24"/>
        </w:rPr>
        <w:t>віку</w:t>
      </w:r>
      <w:proofErr w:type="spellEnd"/>
      <w:r w:rsidRPr="00AE6435">
        <w:rPr>
          <w:rFonts w:asciiTheme="majorBidi" w:hAnsiTheme="majorBidi" w:cstheme="majorBidi"/>
          <w:bCs/>
          <w:sz w:val="24"/>
          <w:szCs w:val="24"/>
        </w:rPr>
        <w:t xml:space="preserve"> у </w:t>
      </w:r>
      <w:proofErr w:type="spellStart"/>
      <w:r w:rsidRPr="00AE6435">
        <w:rPr>
          <w:rFonts w:asciiTheme="majorBidi" w:hAnsiTheme="majorBidi" w:cstheme="majorBidi"/>
          <w:bCs/>
          <w:sz w:val="24"/>
          <w:szCs w:val="24"/>
        </w:rPr>
        <w:t>випадках</w:t>
      </w:r>
      <w:proofErr w:type="spellEnd"/>
      <w:r w:rsidRPr="00AE6435">
        <w:rPr>
          <w:rFonts w:asciiTheme="majorBidi" w:hAnsiTheme="majorBidi" w:cstheme="majorBidi"/>
          <w:bCs/>
          <w:sz w:val="24"/>
          <w:szCs w:val="24"/>
        </w:rPr>
        <w:t xml:space="preserve"> </w:t>
      </w:r>
      <w:proofErr w:type="spellStart"/>
      <w:r w:rsidRPr="00AE6435">
        <w:rPr>
          <w:rFonts w:asciiTheme="majorBidi" w:hAnsiTheme="majorBidi" w:cstheme="majorBidi"/>
          <w:bCs/>
          <w:sz w:val="24"/>
          <w:szCs w:val="24"/>
        </w:rPr>
        <w:t>парціального</w:t>
      </w:r>
      <w:proofErr w:type="spellEnd"/>
      <w:r w:rsidRPr="00AE6435">
        <w:rPr>
          <w:rFonts w:asciiTheme="majorBidi" w:hAnsiTheme="majorBidi" w:cstheme="majorBidi"/>
          <w:bCs/>
          <w:sz w:val="24"/>
          <w:szCs w:val="24"/>
        </w:rPr>
        <w:t xml:space="preserve"> </w:t>
      </w:r>
      <w:r w:rsidRPr="00AE6435">
        <w:rPr>
          <w:rFonts w:asciiTheme="majorBidi" w:hAnsiTheme="majorBidi" w:cstheme="majorBidi"/>
          <w:bCs/>
          <w:sz w:val="24"/>
          <w:szCs w:val="24"/>
          <w:lang w:val="uk-UA"/>
        </w:rPr>
        <w:t>або</w:t>
      </w:r>
      <w:r w:rsidRPr="00AE6435">
        <w:rPr>
          <w:rFonts w:asciiTheme="majorBidi" w:hAnsiTheme="majorBidi" w:cstheme="majorBidi"/>
          <w:bCs/>
          <w:sz w:val="24"/>
          <w:szCs w:val="24"/>
        </w:rPr>
        <w:t xml:space="preserve"> тотального </w:t>
      </w:r>
      <w:proofErr w:type="spellStart"/>
      <w:r w:rsidRPr="00AE6435">
        <w:rPr>
          <w:rFonts w:asciiTheme="majorBidi" w:hAnsiTheme="majorBidi" w:cstheme="majorBidi"/>
          <w:bCs/>
          <w:sz w:val="24"/>
          <w:szCs w:val="24"/>
        </w:rPr>
        <w:t>недорозвинення</w:t>
      </w:r>
      <w:proofErr w:type="spellEnd"/>
      <w:r w:rsidRPr="00AE6435">
        <w:rPr>
          <w:rFonts w:asciiTheme="majorBidi" w:hAnsiTheme="majorBidi" w:cstheme="majorBidi"/>
          <w:bCs/>
          <w:sz w:val="24"/>
          <w:szCs w:val="24"/>
        </w:rPr>
        <w:t xml:space="preserve"> </w:t>
      </w:r>
      <w:proofErr w:type="spellStart"/>
      <w:r w:rsidRPr="00AE6435">
        <w:rPr>
          <w:rFonts w:asciiTheme="majorBidi" w:hAnsiTheme="majorBidi" w:cstheme="majorBidi"/>
          <w:bCs/>
          <w:sz w:val="24"/>
          <w:szCs w:val="24"/>
        </w:rPr>
        <w:t>мовлення</w:t>
      </w:r>
      <w:proofErr w:type="spellEnd"/>
      <w:r w:rsidR="002B5641" w:rsidRPr="00AE6435">
        <w:rPr>
          <w:rFonts w:asciiTheme="majorBidi" w:hAnsiTheme="majorBidi" w:cstheme="majorBidi"/>
          <w:sz w:val="24"/>
          <w:szCs w:val="24"/>
          <w:lang w:val="uk-UA"/>
        </w:rPr>
        <w:t xml:space="preserve">; </w:t>
      </w:r>
    </w:p>
    <w:p w:rsidR="002B5641" w:rsidRPr="00AE6435" w:rsidRDefault="0031202B" w:rsidP="002B5641">
      <w:pPr>
        <w:pStyle w:val="11"/>
        <w:numPr>
          <w:ilvl w:val="0"/>
          <w:numId w:val="2"/>
        </w:numPr>
        <w:jc w:val="both"/>
        <w:rPr>
          <w:rFonts w:asciiTheme="majorBidi" w:hAnsiTheme="majorBidi" w:cstheme="majorBidi"/>
          <w:sz w:val="24"/>
          <w:szCs w:val="24"/>
          <w:lang w:val="uk-UA"/>
        </w:rPr>
      </w:pPr>
      <w:proofErr w:type="spellStart"/>
      <w:r w:rsidRPr="00AE6435">
        <w:rPr>
          <w:rFonts w:asciiTheme="majorBidi" w:hAnsiTheme="majorBidi" w:cstheme="majorBidi"/>
          <w:sz w:val="24"/>
          <w:szCs w:val="24"/>
          <w:lang w:eastAsia="uk-UA"/>
        </w:rPr>
        <w:lastRenderedPageBreak/>
        <w:t>динамік</w:t>
      </w:r>
      <w:proofErr w:type="spellEnd"/>
      <w:r w:rsidRPr="00AE6435">
        <w:rPr>
          <w:rFonts w:asciiTheme="majorBidi" w:hAnsiTheme="majorBidi" w:cstheme="majorBidi"/>
          <w:sz w:val="24"/>
          <w:szCs w:val="24"/>
          <w:lang w:val="uk-UA" w:eastAsia="uk-UA"/>
        </w:rPr>
        <w:t>и</w:t>
      </w:r>
      <w:r w:rsidRPr="00AE6435">
        <w:rPr>
          <w:rFonts w:asciiTheme="majorBidi" w:hAnsiTheme="majorBidi" w:cstheme="majorBidi"/>
          <w:sz w:val="24"/>
          <w:szCs w:val="24"/>
          <w:lang w:eastAsia="uk-UA"/>
        </w:rPr>
        <w:t xml:space="preserve"> </w:t>
      </w:r>
      <w:proofErr w:type="spellStart"/>
      <w:r w:rsidRPr="00AE6435">
        <w:rPr>
          <w:rFonts w:asciiTheme="majorBidi" w:hAnsiTheme="majorBidi" w:cstheme="majorBidi"/>
          <w:sz w:val="24"/>
          <w:szCs w:val="24"/>
          <w:lang w:eastAsia="uk-UA"/>
        </w:rPr>
        <w:t>психомовленнєвих</w:t>
      </w:r>
      <w:proofErr w:type="spellEnd"/>
      <w:r w:rsidRPr="00AE6435">
        <w:rPr>
          <w:rFonts w:asciiTheme="majorBidi" w:hAnsiTheme="majorBidi" w:cstheme="majorBidi"/>
          <w:sz w:val="24"/>
          <w:szCs w:val="24"/>
          <w:lang w:eastAsia="uk-UA"/>
        </w:rPr>
        <w:t xml:space="preserve"> </w:t>
      </w:r>
      <w:proofErr w:type="spellStart"/>
      <w:r w:rsidRPr="00AE6435">
        <w:rPr>
          <w:rFonts w:asciiTheme="majorBidi" w:hAnsiTheme="majorBidi" w:cstheme="majorBidi"/>
          <w:sz w:val="24"/>
          <w:szCs w:val="24"/>
          <w:lang w:eastAsia="uk-UA"/>
        </w:rPr>
        <w:t>розладів</w:t>
      </w:r>
      <w:proofErr w:type="spellEnd"/>
      <w:r w:rsidRPr="00AE6435">
        <w:rPr>
          <w:rFonts w:asciiTheme="majorBidi" w:hAnsiTheme="majorBidi" w:cstheme="majorBidi"/>
          <w:sz w:val="24"/>
          <w:szCs w:val="24"/>
          <w:lang w:eastAsia="uk-UA"/>
        </w:rPr>
        <w:t xml:space="preserve"> у </w:t>
      </w:r>
      <w:proofErr w:type="spellStart"/>
      <w:r w:rsidRPr="00AE6435">
        <w:rPr>
          <w:rFonts w:asciiTheme="majorBidi" w:hAnsiTheme="majorBidi" w:cstheme="majorBidi"/>
          <w:sz w:val="24"/>
          <w:szCs w:val="24"/>
          <w:lang w:eastAsia="uk-UA"/>
        </w:rPr>
        <w:t>дітей</w:t>
      </w:r>
      <w:proofErr w:type="spellEnd"/>
      <w:r w:rsidRPr="00AE6435">
        <w:rPr>
          <w:rFonts w:asciiTheme="majorBidi" w:hAnsiTheme="majorBidi" w:cstheme="majorBidi"/>
          <w:sz w:val="24"/>
          <w:szCs w:val="24"/>
          <w:lang w:eastAsia="uk-UA"/>
        </w:rPr>
        <w:t xml:space="preserve"> </w:t>
      </w:r>
      <w:proofErr w:type="spellStart"/>
      <w:r w:rsidRPr="00AE6435">
        <w:rPr>
          <w:rFonts w:asciiTheme="majorBidi" w:hAnsiTheme="majorBidi" w:cstheme="majorBidi"/>
          <w:sz w:val="24"/>
          <w:szCs w:val="24"/>
          <w:lang w:eastAsia="uk-UA"/>
        </w:rPr>
        <w:t>із</w:t>
      </w:r>
      <w:proofErr w:type="spellEnd"/>
      <w:r w:rsidRPr="00AE6435">
        <w:rPr>
          <w:rFonts w:asciiTheme="majorBidi" w:hAnsiTheme="majorBidi" w:cstheme="majorBidi"/>
          <w:sz w:val="24"/>
          <w:szCs w:val="24"/>
          <w:lang w:eastAsia="uk-UA"/>
        </w:rPr>
        <w:t xml:space="preserve"> </w:t>
      </w:r>
      <w:proofErr w:type="spellStart"/>
      <w:r w:rsidRPr="00AE6435">
        <w:rPr>
          <w:rFonts w:asciiTheme="majorBidi" w:hAnsiTheme="majorBidi" w:cstheme="majorBidi"/>
          <w:sz w:val="24"/>
          <w:szCs w:val="24"/>
          <w:lang w:eastAsia="uk-UA"/>
        </w:rPr>
        <w:t>недорозвиненням</w:t>
      </w:r>
      <w:proofErr w:type="spellEnd"/>
      <w:r w:rsidRPr="00AE6435">
        <w:rPr>
          <w:rFonts w:asciiTheme="majorBidi" w:hAnsiTheme="majorBidi" w:cstheme="majorBidi"/>
          <w:sz w:val="24"/>
          <w:szCs w:val="24"/>
          <w:lang w:eastAsia="uk-UA"/>
        </w:rPr>
        <w:t xml:space="preserve"> </w:t>
      </w:r>
      <w:proofErr w:type="spellStart"/>
      <w:r w:rsidRPr="00AE6435">
        <w:rPr>
          <w:rFonts w:asciiTheme="majorBidi" w:hAnsiTheme="majorBidi" w:cstheme="majorBidi"/>
          <w:sz w:val="24"/>
          <w:szCs w:val="24"/>
          <w:lang w:eastAsia="uk-UA"/>
        </w:rPr>
        <w:t>мовленнєвої</w:t>
      </w:r>
      <w:proofErr w:type="spellEnd"/>
      <w:r w:rsidRPr="00AE6435">
        <w:rPr>
          <w:rFonts w:asciiTheme="majorBidi" w:hAnsiTheme="majorBidi" w:cstheme="majorBidi"/>
          <w:sz w:val="24"/>
          <w:szCs w:val="24"/>
          <w:lang w:eastAsia="uk-UA"/>
        </w:rPr>
        <w:t xml:space="preserve"> </w:t>
      </w:r>
      <w:proofErr w:type="spellStart"/>
      <w:r w:rsidRPr="00AE6435">
        <w:rPr>
          <w:rFonts w:asciiTheme="majorBidi" w:hAnsiTheme="majorBidi" w:cstheme="majorBidi"/>
          <w:sz w:val="24"/>
          <w:szCs w:val="24"/>
          <w:lang w:eastAsia="uk-UA"/>
        </w:rPr>
        <w:t>функціїі</w:t>
      </w:r>
      <w:proofErr w:type="spellEnd"/>
      <w:r w:rsidR="002B5641" w:rsidRPr="00AE6435">
        <w:rPr>
          <w:rFonts w:asciiTheme="majorBidi" w:hAnsiTheme="majorBidi" w:cstheme="majorBidi"/>
          <w:sz w:val="24"/>
          <w:szCs w:val="24"/>
          <w:lang w:val="uk-UA"/>
        </w:rPr>
        <w:t>;</w:t>
      </w:r>
    </w:p>
    <w:p w:rsidR="002B5641" w:rsidRPr="00AE6435" w:rsidRDefault="000A3BED" w:rsidP="000A3BED">
      <w:pPr>
        <w:pStyle w:val="11"/>
        <w:numPr>
          <w:ilvl w:val="0"/>
          <w:numId w:val="2"/>
        </w:numPr>
        <w:jc w:val="both"/>
        <w:rPr>
          <w:rFonts w:asciiTheme="majorBidi" w:hAnsiTheme="majorBidi" w:cstheme="majorBidi"/>
          <w:sz w:val="24"/>
          <w:szCs w:val="24"/>
          <w:lang w:val="uk-UA"/>
        </w:rPr>
      </w:pPr>
      <w:r w:rsidRPr="00AE6435">
        <w:rPr>
          <w:rFonts w:asciiTheme="majorBidi" w:hAnsiTheme="majorBidi" w:cstheme="majorBidi"/>
          <w:sz w:val="24"/>
          <w:szCs w:val="24"/>
          <w:lang w:val="uk-UA" w:eastAsia="uk-UA"/>
        </w:rPr>
        <w:t xml:space="preserve">сучасних технологій </w:t>
      </w:r>
      <w:r w:rsidR="0031202B" w:rsidRPr="00AE6435">
        <w:rPr>
          <w:rFonts w:asciiTheme="majorBidi" w:hAnsiTheme="majorBidi" w:cstheme="majorBidi"/>
          <w:sz w:val="24"/>
          <w:szCs w:val="24"/>
          <w:lang w:val="uk-UA" w:eastAsia="uk-UA"/>
        </w:rPr>
        <w:t xml:space="preserve">диференційної </w:t>
      </w:r>
      <w:proofErr w:type="spellStart"/>
      <w:r w:rsidR="0031202B" w:rsidRPr="00AE6435">
        <w:rPr>
          <w:rFonts w:asciiTheme="majorBidi" w:hAnsiTheme="majorBidi" w:cstheme="majorBidi"/>
          <w:sz w:val="24"/>
          <w:szCs w:val="24"/>
          <w:lang w:eastAsia="uk-UA"/>
        </w:rPr>
        <w:t>діагностики</w:t>
      </w:r>
      <w:proofErr w:type="spellEnd"/>
      <w:r w:rsidR="0031202B" w:rsidRPr="00AE6435">
        <w:rPr>
          <w:rFonts w:asciiTheme="majorBidi" w:hAnsiTheme="majorBidi" w:cstheme="majorBidi"/>
          <w:sz w:val="24"/>
          <w:szCs w:val="24"/>
          <w:lang w:eastAsia="uk-UA"/>
        </w:rPr>
        <w:t xml:space="preserve"> </w:t>
      </w:r>
      <w:r w:rsidR="0031202B" w:rsidRPr="00AE6435">
        <w:rPr>
          <w:rFonts w:asciiTheme="majorBidi" w:hAnsiTheme="majorBidi" w:cstheme="majorBidi"/>
          <w:sz w:val="24"/>
          <w:szCs w:val="24"/>
          <w:lang w:val="uk-UA" w:eastAsia="uk-UA"/>
        </w:rPr>
        <w:t xml:space="preserve">первинного </w:t>
      </w:r>
      <w:proofErr w:type="spellStart"/>
      <w:r w:rsidR="0031202B" w:rsidRPr="00AE6435">
        <w:rPr>
          <w:rFonts w:asciiTheme="majorBidi" w:hAnsiTheme="majorBidi" w:cstheme="majorBidi"/>
          <w:sz w:val="24"/>
          <w:szCs w:val="24"/>
          <w:lang w:eastAsia="uk-UA"/>
        </w:rPr>
        <w:t>недорозвинення</w:t>
      </w:r>
      <w:proofErr w:type="spellEnd"/>
      <w:r w:rsidR="0031202B" w:rsidRPr="00AE6435">
        <w:rPr>
          <w:rFonts w:asciiTheme="majorBidi" w:hAnsiTheme="majorBidi" w:cstheme="majorBidi"/>
          <w:sz w:val="24"/>
          <w:szCs w:val="24"/>
          <w:lang w:eastAsia="uk-UA"/>
        </w:rPr>
        <w:t xml:space="preserve"> </w:t>
      </w:r>
      <w:proofErr w:type="spellStart"/>
      <w:r w:rsidR="0031202B" w:rsidRPr="00AE6435">
        <w:rPr>
          <w:rFonts w:asciiTheme="majorBidi" w:hAnsiTheme="majorBidi" w:cstheme="majorBidi"/>
          <w:sz w:val="24"/>
          <w:szCs w:val="24"/>
          <w:lang w:eastAsia="uk-UA"/>
        </w:rPr>
        <w:t>мовлення</w:t>
      </w:r>
      <w:proofErr w:type="spellEnd"/>
      <w:r w:rsidRPr="00AE6435">
        <w:rPr>
          <w:rFonts w:asciiTheme="majorBidi" w:hAnsiTheme="majorBidi" w:cstheme="majorBidi"/>
          <w:sz w:val="24"/>
          <w:szCs w:val="24"/>
          <w:lang w:val="uk-UA" w:eastAsia="uk-UA"/>
        </w:rPr>
        <w:t xml:space="preserve"> з позиції </w:t>
      </w:r>
      <w:proofErr w:type="spellStart"/>
      <w:r w:rsidRPr="00AE6435">
        <w:rPr>
          <w:rFonts w:asciiTheme="majorBidi" w:hAnsiTheme="majorBidi" w:cstheme="majorBidi"/>
          <w:sz w:val="24"/>
          <w:szCs w:val="24"/>
          <w:lang w:val="uk-UA" w:eastAsia="uk-UA"/>
        </w:rPr>
        <w:t>лінгвопатологічного</w:t>
      </w:r>
      <w:proofErr w:type="spellEnd"/>
      <w:r w:rsidRPr="00AE6435">
        <w:rPr>
          <w:rFonts w:asciiTheme="majorBidi" w:hAnsiTheme="majorBidi" w:cstheme="majorBidi"/>
          <w:sz w:val="24"/>
          <w:szCs w:val="24"/>
          <w:lang w:val="uk-UA" w:eastAsia="uk-UA"/>
        </w:rPr>
        <w:t>, клінічного та психолого-педагогічного підходів</w:t>
      </w:r>
      <w:r w:rsidR="0031202B" w:rsidRPr="00AE6435">
        <w:rPr>
          <w:rFonts w:asciiTheme="majorBidi" w:hAnsiTheme="majorBidi" w:cstheme="majorBidi"/>
          <w:sz w:val="24"/>
          <w:szCs w:val="24"/>
          <w:lang w:val="uk-UA" w:eastAsia="uk-UA"/>
        </w:rPr>
        <w:t>;</w:t>
      </w:r>
    </w:p>
    <w:p w:rsidR="002B5641" w:rsidRPr="00AE6435" w:rsidRDefault="002B5641" w:rsidP="000A3BED">
      <w:pPr>
        <w:pStyle w:val="11"/>
        <w:numPr>
          <w:ilvl w:val="0"/>
          <w:numId w:val="2"/>
        </w:numPr>
        <w:jc w:val="both"/>
        <w:rPr>
          <w:rFonts w:asciiTheme="majorBidi" w:hAnsiTheme="majorBidi" w:cstheme="majorBidi"/>
          <w:sz w:val="24"/>
          <w:szCs w:val="24"/>
          <w:lang w:val="uk-UA"/>
        </w:rPr>
      </w:pPr>
      <w:r w:rsidRPr="00AE6435">
        <w:rPr>
          <w:rFonts w:asciiTheme="majorBidi" w:hAnsiTheme="majorBidi" w:cstheme="majorBidi"/>
          <w:sz w:val="24"/>
          <w:szCs w:val="24"/>
          <w:lang w:val="uk-UA"/>
        </w:rPr>
        <w:t xml:space="preserve"> </w:t>
      </w:r>
      <w:r w:rsidR="000A3BED" w:rsidRPr="00AE6435">
        <w:rPr>
          <w:rFonts w:asciiTheme="majorBidi" w:hAnsiTheme="majorBidi" w:cstheme="majorBidi"/>
          <w:sz w:val="24"/>
          <w:szCs w:val="24"/>
          <w:lang w:val="uk-UA"/>
        </w:rPr>
        <w:t xml:space="preserve">сучасних </w:t>
      </w:r>
      <w:r w:rsidR="000A3BED" w:rsidRPr="00AE6435">
        <w:rPr>
          <w:rFonts w:asciiTheme="majorBidi" w:hAnsiTheme="majorBidi" w:cstheme="majorBidi"/>
          <w:sz w:val="24"/>
          <w:szCs w:val="24"/>
          <w:lang w:val="uk-UA" w:eastAsia="uk-UA"/>
        </w:rPr>
        <w:t xml:space="preserve">технологій корекційно-розвивальної </w:t>
      </w:r>
      <w:r w:rsidR="0031202B" w:rsidRPr="00AE6435">
        <w:rPr>
          <w:rFonts w:asciiTheme="majorBidi" w:hAnsiTheme="majorBidi" w:cstheme="majorBidi"/>
          <w:sz w:val="24"/>
          <w:szCs w:val="24"/>
          <w:lang w:val="uk-UA" w:eastAsia="uk-UA"/>
        </w:rPr>
        <w:t xml:space="preserve">логопедичної роботи з дітьми із недорозвиненням мовлення, </w:t>
      </w:r>
      <w:r w:rsidR="000A3BED" w:rsidRPr="00AE6435">
        <w:rPr>
          <w:rFonts w:asciiTheme="majorBidi" w:hAnsiTheme="majorBidi" w:cstheme="majorBidi"/>
          <w:sz w:val="24"/>
          <w:szCs w:val="24"/>
          <w:lang w:val="uk-UA" w:eastAsia="uk-UA"/>
        </w:rPr>
        <w:t>технологіями</w:t>
      </w:r>
      <w:r w:rsidR="0031202B" w:rsidRPr="00AE6435">
        <w:rPr>
          <w:rFonts w:asciiTheme="majorBidi" w:hAnsiTheme="majorBidi" w:cstheme="majorBidi"/>
          <w:sz w:val="24"/>
          <w:szCs w:val="24"/>
          <w:lang w:val="uk-UA" w:eastAsia="uk-UA"/>
        </w:rPr>
        <w:t xml:space="preserve"> роботи з батьками зазначеної категорії дітей</w:t>
      </w:r>
    </w:p>
    <w:p w:rsidR="002B5641" w:rsidRPr="00AE6435" w:rsidRDefault="002B5641" w:rsidP="002B5641">
      <w:pPr>
        <w:pStyle w:val="11"/>
        <w:spacing w:after="0"/>
        <w:ind w:hanging="436"/>
        <w:jc w:val="both"/>
        <w:rPr>
          <w:rFonts w:asciiTheme="majorBidi" w:hAnsiTheme="majorBidi" w:cstheme="majorBidi"/>
          <w:b/>
          <w:bCs/>
          <w:sz w:val="24"/>
          <w:szCs w:val="24"/>
          <w:lang w:val="uk-UA"/>
        </w:rPr>
      </w:pPr>
      <w:r w:rsidRPr="00AE6435">
        <w:rPr>
          <w:rFonts w:asciiTheme="majorBidi" w:hAnsiTheme="majorBidi" w:cstheme="majorBidi"/>
          <w:b/>
          <w:bCs/>
          <w:sz w:val="24"/>
          <w:szCs w:val="24"/>
          <w:lang w:val="uk-UA"/>
        </w:rPr>
        <w:t>уміннями та навичками:</w:t>
      </w:r>
    </w:p>
    <w:p w:rsidR="002B5641" w:rsidRPr="00AE6435" w:rsidRDefault="00F25B32" w:rsidP="00E2783E">
      <w:pPr>
        <w:pStyle w:val="a6"/>
        <w:numPr>
          <w:ilvl w:val="0"/>
          <w:numId w:val="3"/>
        </w:numPr>
        <w:spacing w:after="0"/>
        <w:jc w:val="both"/>
        <w:rPr>
          <w:rFonts w:asciiTheme="majorBidi" w:hAnsiTheme="majorBidi" w:cstheme="majorBidi"/>
          <w:bCs/>
          <w:sz w:val="24"/>
          <w:szCs w:val="24"/>
          <w:lang w:val="uk-UA"/>
        </w:rPr>
      </w:pPr>
      <w:r w:rsidRPr="00AE6435">
        <w:rPr>
          <w:rFonts w:asciiTheme="majorBidi" w:hAnsiTheme="majorBidi" w:cstheme="majorBidi"/>
          <w:iCs/>
          <w:sz w:val="24"/>
          <w:szCs w:val="24"/>
          <w:lang w:val="uk-UA" w:eastAsia="uk-UA"/>
        </w:rPr>
        <w:t xml:space="preserve">володіти технологіями, </w:t>
      </w:r>
      <w:r w:rsidR="00E2783E" w:rsidRPr="00AE6435">
        <w:rPr>
          <w:rFonts w:asciiTheme="majorBidi" w:hAnsiTheme="majorBidi" w:cstheme="majorBidi"/>
          <w:iCs/>
          <w:sz w:val="24"/>
          <w:szCs w:val="24"/>
          <w:lang w:val="uk-UA" w:eastAsia="uk-UA"/>
        </w:rPr>
        <w:t>диференційованої</w:t>
      </w:r>
      <w:r w:rsidRPr="00AE6435">
        <w:rPr>
          <w:rFonts w:asciiTheme="majorBidi" w:hAnsiTheme="majorBidi" w:cstheme="majorBidi"/>
          <w:iCs/>
          <w:sz w:val="24"/>
          <w:szCs w:val="24"/>
          <w:lang w:val="uk-UA" w:eastAsia="uk-UA"/>
        </w:rPr>
        <w:t xml:space="preserve"> діагностики підсистем функціональної системи мови та мовлення</w:t>
      </w:r>
      <w:r w:rsidR="00E2783E" w:rsidRPr="00AE6435">
        <w:rPr>
          <w:rFonts w:asciiTheme="majorBidi" w:hAnsiTheme="majorBidi" w:cstheme="majorBidi"/>
          <w:iCs/>
          <w:sz w:val="24"/>
          <w:szCs w:val="24"/>
          <w:lang w:val="uk-UA" w:eastAsia="uk-UA"/>
        </w:rPr>
        <w:t xml:space="preserve"> з позиції </w:t>
      </w:r>
      <w:proofErr w:type="spellStart"/>
      <w:r w:rsidR="00E2783E" w:rsidRPr="00AE6435">
        <w:rPr>
          <w:rFonts w:asciiTheme="majorBidi" w:hAnsiTheme="majorBidi" w:cstheme="majorBidi"/>
          <w:iCs/>
          <w:sz w:val="24"/>
          <w:szCs w:val="24"/>
          <w:lang w:val="uk-UA" w:eastAsia="uk-UA"/>
        </w:rPr>
        <w:t>лінгвопатологічного</w:t>
      </w:r>
      <w:proofErr w:type="spellEnd"/>
      <w:r w:rsidR="00E2783E" w:rsidRPr="00AE6435">
        <w:rPr>
          <w:rFonts w:asciiTheme="majorBidi" w:hAnsiTheme="majorBidi" w:cstheme="majorBidi"/>
          <w:iCs/>
          <w:sz w:val="24"/>
          <w:szCs w:val="24"/>
          <w:lang w:val="uk-UA" w:eastAsia="uk-UA"/>
        </w:rPr>
        <w:t xml:space="preserve"> підходу та </w:t>
      </w:r>
      <w:proofErr w:type="spellStart"/>
      <w:r w:rsidR="00E2783E" w:rsidRPr="00AE6435">
        <w:rPr>
          <w:rFonts w:asciiTheme="majorBidi" w:hAnsiTheme="majorBidi" w:cstheme="majorBidi"/>
          <w:iCs/>
          <w:sz w:val="24"/>
          <w:szCs w:val="24"/>
          <w:lang w:val="uk-UA" w:eastAsia="uk-UA"/>
        </w:rPr>
        <w:t>психомовленнєвої</w:t>
      </w:r>
      <w:proofErr w:type="spellEnd"/>
      <w:r w:rsidR="00E2783E" w:rsidRPr="00AE6435">
        <w:rPr>
          <w:rFonts w:asciiTheme="majorBidi" w:hAnsiTheme="majorBidi" w:cstheme="majorBidi"/>
          <w:iCs/>
          <w:sz w:val="24"/>
          <w:szCs w:val="24"/>
          <w:lang w:val="uk-UA" w:eastAsia="uk-UA"/>
        </w:rPr>
        <w:t xml:space="preserve"> симптоматики з позиції клінічного та психолого-педагогічного підходів</w:t>
      </w:r>
      <w:r w:rsidR="002B5641" w:rsidRPr="00AE6435">
        <w:rPr>
          <w:rFonts w:asciiTheme="majorBidi" w:hAnsiTheme="majorBidi" w:cstheme="majorBidi"/>
          <w:color w:val="000000"/>
          <w:sz w:val="24"/>
          <w:szCs w:val="24"/>
          <w:lang w:val="uk-UA"/>
        </w:rPr>
        <w:t xml:space="preserve">; </w:t>
      </w:r>
    </w:p>
    <w:p w:rsidR="002B5641" w:rsidRPr="00AE6435" w:rsidRDefault="00F25B32" w:rsidP="00E2783E">
      <w:pPr>
        <w:pStyle w:val="a6"/>
        <w:numPr>
          <w:ilvl w:val="0"/>
          <w:numId w:val="3"/>
        </w:numPr>
        <w:spacing w:after="0"/>
        <w:jc w:val="both"/>
        <w:rPr>
          <w:rFonts w:asciiTheme="majorBidi" w:hAnsiTheme="majorBidi" w:cstheme="majorBidi"/>
          <w:bCs/>
          <w:sz w:val="24"/>
          <w:szCs w:val="24"/>
          <w:lang w:val="uk-UA"/>
        </w:rPr>
      </w:pPr>
      <w:r w:rsidRPr="00AE6435">
        <w:rPr>
          <w:rFonts w:asciiTheme="majorBidi" w:hAnsiTheme="majorBidi" w:cstheme="majorBidi"/>
          <w:sz w:val="24"/>
          <w:szCs w:val="24"/>
          <w:lang w:val="uk-UA"/>
        </w:rPr>
        <w:t xml:space="preserve">застосовувати </w:t>
      </w:r>
      <w:r w:rsidR="00E2783E" w:rsidRPr="00AE6435">
        <w:rPr>
          <w:rFonts w:asciiTheme="majorBidi" w:hAnsiTheme="majorBidi" w:cstheme="majorBidi"/>
          <w:sz w:val="24"/>
          <w:szCs w:val="24"/>
          <w:lang w:val="uk-UA"/>
        </w:rPr>
        <w:t>технології</w:t>
      </w:r>
      <w:r w:rsidRPr="00AE6435">
        <w:rPr>
          <w:rFonts w:asciiTheme="majorBidi" w:hAnsiTheme="majorBidi" w:cstheme="majorBidi"/>
          <w:sz w:val="24"/>
          <w:szCs w:val="24"/>
          <w:lang w:val="uk-UA"/>
        </w:rPr>
        <w:t xml:space="preserve"> організації корекційно-превентивного навчання, корекційно-розвивальної роботи з дітьми із первинним недорозвиненням мовлення на основі комплексного та диференційованого підходів</w:t>
      </w:r>
      <w:r w:rsidR="002B5641" w:rsidRPr="00AE6435">
        <w:rPr>
          <w:rFonts w:asciiTheme="majorBidi" w:hAnsiTheme="majorBidi" w:cstheme="majorBidi"/>
          <w:sz w:val="24"/>
          <w:szCs w:val="24"/>
          <w:lang w:val="uk-UA"/>
        </w:rPr>
        <w:t>;</w:t>
      </w:r>
    </w:p>
    <w:p w:rsidR="002B5641" w:rsidRPr="00AE6435" w:rsidRDefault="00F25B32" w:rsidP="002B5641">
      <w:pPr>
        <w:pStyle w:val="a6"/>
        <w:numPr>
          <w:ilvl w:val="0"/>
          <w:numId w:val="3"/>
        </w:numPr>
        <w:spacing w:after="0"/>
        <w:jc w:val="both"/>
        <w:rPr>
          <w:rFonts w:asciiTheme="majorBidi" w:hAnsiTheme="majorBidi" w:cstheme="majorBidi"/>
          <w:bCs/>
          <w:sz w:val="24"/>
          <w:szCs w:val="24"/>
          <w:lang w:val="uk-UA"/>
        </w:rPr>
      </w:pPr>
      <w:r w:rsidRPr="00AE6435">
        <w:rPr>
          <w:rFonts w:asciiTheme="majorBidi" w:hAnsiTheme="majorBidi" w:cstheme="majorBidi"/>
          <w:sz w:val="24"/>
          <w:szCs w:val="24"/>
          <w:lang w:val="uk-UA" w:eastAsia="uk-UA"/>
        </w:rPr>
        <w:t>аналізувати й оцінювати ефективність організації діагностичної діяльності та корекційно-розвивальної роботи.</w:t>
      </w:r>
    </w:p>
    <w:p w:rsidR="002B5641" w:rsidRPr="00AE6435" w:rsidRDefault="002B5641" w:rsidP="002B5641">
      <w:pPr>
        <w:pStyle w:val="11"/>
        <w:spacing w:after="0"/>
        <w:ind w:left="360"/>
        <w:jc w:val="both"/>
        <w:rPr>
          <w:rFonts w:asciiTheme="majorBidi" w:hAnsiTheme="majorBidi" w:cstheme="majorBidi"/>
          <w:b/>
          <w:sz w:val="24"/>
          <w:szCs w:val="24"/>
          <w:u w:val="single"/>
          <w:lang w:val="uk-UA"/>
        </w:rPr>
      </w:pPr>
    </w:p>
    <w:p w:rsidR="002B5641" w:rsidRPr="00AE6435" w:rsidRDefault="002B5641" w:rsidP="002B5641">
      <w:pPr>
        <w:pStyle w:val="11"/>
        <w:ind w:left="360"/>
        <w:jc w:val="both"/>
        <w:rPr>
          <w:rFonts w:ascii="Times New Roman" w:hAnsi="Times New Roman"/>
          <w:b/>
          <w:sz w:val="24"/>
          <w:szCs w:val="24"/>
          <w:lang w:val="uk-UA"/>
        </w:rPr>
      </w:pPr>
      <w:r w:rsidRPr="00AE6435">
        <w:rPr>
          <w:rFonts w:ascii="Times New Roman" w:hAnsi="Times New Roman"/>
          <w:b/>
          <w:sz w:val="24"/>
          <w:szCs w:val="24"/>
          <w:lang w:val="uk-UA"/>
        </w:rPr>
        <w:t xml:space="preserve"> Компетентності та програмні результати навчання</w:t>
      </w:r>
    </w:p>
    <w:p w:rsidR="002B5641" w:rsidRPr="00AE6435" w:rsidRDefault="002B5641" w:rsidP="002B5641">
      <w:pPr>
        <w:pStyle w:val="11"/>
        <w:jc w:val="both"/>
        <w:rPr>
          <w:rFonts w:ascii="Times New Roman" w:hAnsi="Times New Roman"/>
          <w:bCs/>
          <w:sz w:val="24"/>
          <w:szCs w:val="24"/>
          <w:lang w:val="uk-UA"/>
        </w:rPr>
      </w:pPr>
      <w:r w:rsidRPr="00AE6435">
        <w:rPr>
          <w:rFonts w:ascii="Times New Roman" w:hAnsi="Times New Roman"/>
          <w:bCs/>
          <w:sz w:val="24"/>
          <w:szCs w:val="24"/>
          <w:lang w:val="uk-UA"/>
        </w:rPr>
        <w:t>У результаті вивчення курсу студент має опанувати загальні та фахові компетентності, серед яких:</w:t>
      </w:r>
    </w:p>
    <w:p w:rsidR="002423D3" w:rsidRPr="00AE6435" w:rsidRDefault="002423D3" w:rsidP="00217494">
      <w:pPr>
        <w:pStyle w:val="Default"/>
        <w:spacing w:line="276" w:lineRule="auto"/>
        <w:ind w:firstLine="709"/>
        <w:jc w:val="both"/>
        <w:rPr>
          <w:bCs/>
          <w:lang w:val="uk-UA"/>
        </w:rPr>
      </w:pPr>
      <w:r w:rsidRPr="00AE6435">
        <w:rPr>
          <w:b/>
          <w:bCs/>
          <w:lang w:val="uk-UA"/>
        </w:rPr>
        <w:t>ЗК 6.</w:t>
      </w:r>
      <w:r w:rsidRPr="00AE6435">
        <w:rPr>
          <w:bCs/>
          <w:lang w:val="uk-UA"/>
        </w:rPr>
        <w:t xml:space="preserve"> Здатність  виявляти, ставити, обґрунтовано вирішувати проблеми в галузі спеціальної освіти, спроможність забезпечувати їх оцінювання і прогнозування шляхів ефективного розв’язання.</w:t>
      </w:r>
    </w:p>
    <w:p w:rsidR="002423D3" w:rsidRPr="00AE6435" w:rsidRDefault="002423D3" w:rsidP="00217494">
      <w:pPr>
        <w:pStyle w:val="Default"/>
        <w:spacing w:line="276" w:lineRule="auto"/>
        <w:ind w:firstLine="709"/>
        <w:jc w:val="both"/>
        <w:rPr>
          <w:bCs/>
          <w:lang w:val="uk-UA"/>
        </w:rPr>
      </w:pPr>
      <w:r w:rsidRPr="00AE6435">
        <w:rPr>
          <w:b/>
          <w:bCs/>
          <w:lang w:val="uk-UA"/>
        </w:rPr>
        <w:t>ЗК 8.</w:t>
      </w:r>
      <w:r w:rsidRPr="00AE6435">
        <w:rPr>
          <w:bCs/>
          <w:lang w:val="uk-UA"/>
        </w:rPr>
        <w:t xml:space="preserve"> Здатність до колективних дій та організації взаємодії в колективі.</w:t>
      </w:r>
    </w:p>
    <w:p w:rsidR="002423D3" w:rsidRPr="00AE6435" w:rsidRDefault="002423D3" w:rsidP="00217494">
      <w:pPr>
        <w:spacing w:after="0" w:line="240" w:lineRule="auto"/>
        <w:ind w:firstLine="709"/>
        <w:jc w:val="both"/>
        <w:rPr>
          <w:rFonts w:ascii="Times New Roman" w:hAnsi="Times New Roman"/>
          <w:b/>
          <w:sz w:val="24"/>
          <w:szCs w:val="24"/>
          <w:lang w:val="uk-UA"/>
        </w:rPr>
      </w:pPr>
    </w:p>
    <w:p w:rsidR="002423D3" w:rsidRPr="00AE6435" w:rsidRDefault="002423D3"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sz w:val="24"/>
          <w:szCs w:val="24"/>
          <w:lang w:val="uk-UA"/>
        </w:rPr>
        <w:t>ФК 2.</w:t>
      </w:r>
      <w:r w:rsidRPr="00AE6435">
        <w:rPr>
          <w:rFonts w:ascii="Times New Roman" w:hAnsi="Times New Roman"/>
          <w:sz w:val="24"/>
          <w:szCs w:val="24"/>
          <w:lang w:val="uk-UA"/>
        </w:rPr>
        <w:t xml:space="preserve">  </w:t>
      </w:r>
      <w:r w:rsidRPr="00AE6435">
        <w:rPr>
          <w:rFonts w:ascii="Times New Roman" w:hAnsi="Times New Roman"/>
          <w:b/>
          <w:i/>
          <w:sz w:val="24"/>
          <w:szCs w:val="24"/>
          <w:lang w:val="uk-UA"/>
        </w:rPr>
        <w:t>Предметно-методична</w:t>
      </w:r>
      <w:r w:rsidRPr="00AE6435">
        <w:rPr>
          <w:rFonts w:ascii="Times New Roman" w:hAnsi="Times New Roman"/>
          <w:sz w:val="24"/>
          <w:szCs w:val="24"/>
          <w:lang w:val="uk-UA"/>
        </w:rPr>
        <w:t xml:space="preserve"> (вміння ефективно застосовувати методи, прийоми, форми та засоби </w:t>
      </w:r>
      <w:proofErr w:type="spellStart"/>
      <w:r w:rsidRPr="00AE6435">
        <w:rPr>
          <w:rFonts w:ascii="Times New Roman" w:hAnsi="Times New Roman"/>
          <w:sz w:val="24"/>
          <w:szCs w:val="24"/>
          <w:lang w:val="uk-UA"/>
        </w:rPr>
        <w:t>корекційного</w:t>
      </w:r>
      <w:proofErr w:type="spellEnd"/>
      <w:r w:rsidRPr="00AE6435">
        <w:rPr>
          <w:rFonts w:ascii="Times New Roman" w:hAnsi="Times New Roman"/>
          <w:sz w:val="24"/>
          <w:szCs w:val="24"/>
          <w:lang w:val="uk-UA"/>
        </w:rPr>
        <w:t xml:space="preserve"> навчання і виховання дітей з ТПМ, проводити психолого-педагогічну, корекційно-методичну (логопедичну) роботу з дітьми з особливими освітніми потребами в різних типах спеціальних освітніх закладів.</w:t>
      </w:r>
    </w:p>
    <w:p w:rsidR="002423D3" w:rsidRPr="00AE6435" w:rsidRDefault="002423D3"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i/>
          <w:sz w:val="24"/>
          <w:szCs w:val="24"/>
          <w:lang w:val="uk-UA"/>
        </w:rPr>
        <w:t>ФК 3. Комунікативно-педагогічна</w:t>
      </w:r>
      <w:r w:rsidRPr="00AE6435">
        <w:rPr>
          <w:rFonts w:ascii="Times New Roman" w:hAnsi="Times New Roman"/>
          <w:sz w:val="24"/>
          <w:szCs w:val="24"/>
          <w:lang w:val="uk-UA"/>
        </w:rPr>
        <w:t xml:space="preserve"> (здатність розпізнавати і реагувати на різноманітний склад учнів за етіологією та патогенезом, розробляти індивідуальну траєкторію, налагоджувати  професійно-педагогічну та корекційно-педагогічну взаємодію з дітьми з ТПМ).</w:t>
      </w:r>
    </w:p>
    <w:p w:rsidR="002423D3" w:rsidRPr="00AE6435" w:rsidRDefault="002423D3"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sz w:val="24"/>
          <w:szCs w:val="24"/>
          <w:lang w:val="uk-UA"/>
        </w:rPr>
        <w:t>ФК 4.</w:t>
      </w:r>
      <w:r w:rsidRPr="00AE6435">
        <w:rPr>
          <w:rFonts w:ascii="Times New Roman" w:hAnsi="Times New Roman"/>
          <w:b/>
          <w:i/>
          <w:sz w:val="24"/>
          <w:szCs w:val="24"/>
          <w:lang w:val="uk-UA"/>
        </w:rPr>
        <w:t xml:space="preserve"> </w:t>
      </w:r>
      <w:proofErr w:type="spellStart"/>
      <w:r w:rsidRPr="00AE6435">
        <w:rPr>
          <w:rFonts w:ascii="Times New Roman" w:hAnsi="Times New Roman"/>
          <w:b/>
          <w:i/>
          <w:sz w:val="24"/>
          <w:szCs w:val="24"/>
          <w:lang w:val="uk-UA"/>
        </w:rPr>
        <w:t>Корекційно-розвиткова</w:t>
      </w:r>
      <w:proofErr w:type="spellEnd"/>
      <w:r w:rsidRPr="00AE6435">
        <w:rPr>
          <w:rFonts w:ascii="Times New Roman" w:hAnsi="Times New Roman"/>
          <w:sz w:val="24"/>
          <w:szCs w:val="24"/>
          <w:lang w:val="uk-UA"/>
        </w:rPr>
        <w:t xml:space="preserve"> (здатність виконувати </w:t>
      </w:r>
      <w:proofErr w:type="spellStart"/>
      <w:r w:rsidRPr="00AE6435">
        <w:rPr>
          <w:rFonts w:ascii="Times New Roman" w:hAnsi="Times New Roman"/>
          <w:sz w:val="24"/>
          <w:szCs w:val="24"/>
          <w:lang w:val="uk-UA"/>
        </w:rPr>
        <w:t>корекційну</w:t>
      </w:r>
      <w:proofErr w:type="spellEnd"/>
      <w:r w:rsidRPr="00AE6435">
        <w:rPr>
          <w:rFonts w:ascii="Times New Roman" w:hAnsi="Times New Roman"/>
          <w:sz w:val="24"/>
          <w:szCs w:val="24"/>
          <w:lang w:val="uk-UA"/>
        </w:rPr>
        <w:t xml:space="preserve"> освітню роботу з профілактики, подолання вад мовленнєвого розвитку дітей з порушеннями інтелекту, мовлення в освітньому, реабілітаційному процесі незалежно від типу закладу і форми організації освітньої діяльності розвитку дитини).</w:t>
      </w:r>
    </w:p>
    <w:p w:rsidR="002423D3" w:rsidRPr="00AE6435" w:rsidRDefault="002423D3" w:rsidP="00217494">
      <w:pPr>
        <w:spacing w:after="0" w:line="240" w:lineRule="auto"/>
        <w:ind w:firstLine="709"/>
        <w:jc w:val="both"/>
        <w:rPr>
          <w:rFonts w:ascii="Times New Roman" w:hAnsi="Times New Roman"/>
          <w:b/>
          <w:i/>
          <w:sz w:val="24"/>
          <w:szCs w:val="24"/>
          <w:lang w:val="uk-UA"/>
        </w:rPr>
      </w:pPr>
      <w:r w:rsidRPr="00AE6435">
        <w:rPr>
          <w:rFonts w:ascii="Times New Roman" w:hAnsi="Times New Roman"/>
          <w:b/>
          <w:sz w:val="24"/>
          <w:szCs w:val="24"/>
          <w:lang w:val="uk-UA"/>
        </w:rPr>
        <w:t xml:space="preserve">ФК 8. </w:t>
      </w:r>
      <w:r w:rsidRPr="00AE6435">
        <w:rPr>
          <w:rFonts w:ascii="Times New Roman" w:hAnsi="Times New Roman"/>
          <w:b/>
          <w:i/>
          <w:sz w:val="24"/>
          <w:szCs w:val="24"/>
          <w:lang w:val="uk-UA"/>
        </w:rPr>
        <w:t xml:space="preserve">Організаційна </w:t>
      </w:r>
      <w:r w:rsidRPr="00AE6435">
        <w:rPr>
          <w:rFonts w:ascii="Times New Roman" w:hAnsi="Times New Roman"/>
          <w:sz w:val="24"/>
          <w:szCs w:val="24"/>
          <w:lang w:val="uk-UA"/>
        </w:rPr>
        <w:t xml:space="preserve">(здатність здійснювати </w:t>
      </w:r>
      <w:proofErr w:type="spellStart"/>
      <w:r w:rsidRPr="00AE6435">
        <w:rPr>
          <w:rFonts w:ascii="Times New Roman" w:hAnsi="Times New Roman"/>
          <w:sz w:val="24"/>
          <w:szCs w:val="24"/>
          <w:lang w:val="uk-UA"/>
        </w:rPr>
        <w:t>корекційно-розвитковий</w:t>
      </w:r>
      <w:proofErr w:type="spellEnd"/>
      <w:r w:rsidRPr="00AE6435">
        <w:rPr>
          <w:rFonts w:ascii="Times New Roman" w:hAnsi="Times New Roman"/>
          <w:sz w:val="24"/>
          <w:szCs w:val="24"/>
          <w:lang w:val="uk-UA"/>
        </w:rPr>
        <w:t xml:space="preserve"> процес з урахуванням індивідуальних психічних, фізичних, вікових особливостей осіб з порушеннями мовленнєвого розвитку   у закладах дошкільної і загальної середньої освіти з інклюзивним навчанням, спеціальних школах, реабілітаційних установах тощо).</w:t>
      </w:r>
    </w:p>
    <w:p w:rsidR="002423D3" w:rsidRPr="00AE6435" w:rsidRDefault="002423D3"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sz w:val="24"/>
          <w:szCs w:val="24"/>
          <w:lang w:val="uk-UA"/>
        </w:rPr>
        <w:lastRenderedPageBreak/>
        <w:t xml:space="preserve">ФК 9. </w:t>
      </w:r>
      <w:r w:rsidRPr="00AE6435">
        <w:rPr>
          <w:rFonts w:ascii="Times New Roman" w:hAnsi="Times New Roman"/>
          <w:b/>
          <w:i/>
          <w:sz w:val="24"/>
          <w:szCs w:val="24"/>
          <w:lang w:val="uk-UA"/>
        </w:rPr>
        <w:t>Інформаційно-аналітична</w:t>
      </w:r>
      <w:r w:rsidRPr="00AE6435">
        <w:rPr>
          <w:rFonts w:ascii="Times New Roman" w:hAnsi="Times New Roman"/>
          <w:sz w:val="24"/>
          <w:szCs w:val="24"/>
          <w:lang w:val="uk-UA"/>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w:t>
      </w:r>
    </w:p>
    <w:p w:rsidR="002423D3" w:rsidRPr="00AE6435" w:rsidRDefault="002423D3"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sz w:val="24"/>
          <w:szCs w:val="24"/>
          <w:lang w:val="uk-UA"/>
        </w:rPr>
        <w:t xml:space="preserve">ФК 11. </w:t>
      </w:r>
      <w:r w:rsidRPr="00AE6435">
        <w:rPr>
          <w:rFonts w:ascii="Times New Roman" w:hAnsi="Times New Roman"/>
          <w:b/>
          <w:i/>
          <w:sz w:val="24"/>
          <w:szCs w:val="24"/>
          <w:lang w:val="uk-UA"/>
        </w:rPr>
        <w:t>Технологічна</w:t>
      </w:r>
      <w:r w:rsidRPr="00AE6435">
        <w:rPr>
          <w:rFonts w:ascii="Times New Roman" w:hAnsi="Times New Roman"/>
          <w:sz w:val="24"/>
          <w:szCs w:val="24"/>
          <w:lang w:val="uk-UA"/>
        </w:rPr>
        <w:t xml:space="preserve"> (вміння враховувати та за потреби – впроваджувати у практику роботи закладів спеціальної освіти результати досліджень у галузі </w:t>
      </w:r>
      <w:proofErr w:type="spellStart"/>
      <w:r w:rsidRPr="00AE6435">
        <w:rPr>
          <w:rFonts w:ascii="Times New Roman" w:hAnsi="Times New Roman"/>
          <w:sz w:val="24"/>
          <w:szCs w:val="24"/>
          <w:lang w:val="uk-UA"/>
        </w:rPr>
        <w:t>корекційної</w:t>
      </w:r>
      <w:proofErr w:type="spellEnd"/>
      <w:r w:rsidRPr="00AE6435">
        <w:rPr>
          <w:rFonts w:ascii="Times New Roman" w:hAnsi="Times New Roman"/>
          <w:sz w:val="24"/>
          <w:szCs w:val="24"/>
          <w:lang w:val="uk-UA"/>
        </w:rPr>
        <w:t xml:space="preserve"> </w:t>
      </w:r>
      <w:proofErr w:type="spellStart"/>
      <w:r w:rsidRPr="00AE6435">
        <w:rPr>
          <w:rFonts w:ascii="Times New Roman" w:hAnsi="Times New Roman"/>
          <w:sz w:val="24"/>
          <w:szCs w:val="24"/>
          <w:lang w:val="uk-UA"/>
        </w:rPr>
        <w:t>психопедагогіки</w:t>
      </w:r>
      <w:proofErr w:type="spellEnd"/>
      <w:r w:rsidRPr="00AE6435">
        <w:rPr>
          <w:rFonts w:ascii="Times New Roman" w:hAnsi="Times New Roman"/>
          <w:sz w:val="24"/>
          <w:szCs w:val="24"/>
          <w:lang w:val="uk-UA"/>
        </w:rPr>
        <w:t xml:space="preserve"> та логопедії). </w:t>
      </w:r>
    </w:p>
    <w:p w:rsidR="00F25B32" w:rsidRPr="00AE6435" w:rsidRDefault="00F25B32" w:rsidP="00217494">
      <w:pPr>
        <w:pStyle w:val="HTML"/>
        <w:ind w:left="34" w:firstLine="709"/>
        <w:jc w:val="both"/>
        <w:rPr>
          <w:rFonts w:ascii="Times New Roman" w:hAnsi="Times New Roman"/>
          <w:bCs/>
          <w:iCs/>
          <w:sz w:val="24"/>
          <w:szCs w:val="24"/>
          <w:lang w:val="uk-UA"/>
        </w:rPr>
      </w:pPr>
      <w:r w:rsidRPr="00AE6435">
        <w:rPr>
          <w:rFonts w:ascii="Times New Roman" w:hAnsi="Times New Roman"/>
          <w:bCs/>
          <w:iCs/>
          <w:sz w:val="24"/>
          <w:szCs w:val="24"/>
          <w:lang w:val="uk-UA"/>
        </w:rPr>
        <w:t xml:space="preserve"> </w:t>
      </w:r>
    </w:p>
    <w:p w:rsidR="002B5641" w:rsidRPr="00AE6435" w:rsidRDefault="002B5641" w:rsidP="002B5641">
      <w:pPr>
        <w:pStyle w:val="HTML"/>
        <w:ind w:firstLine="709"/>
        <w:rPr>
          <w:rFonts w:asciiTheme="majorBidi" w:hAnsiTheme="majorBidi" w:cstheme="majorBidi"/>
          <w:b/>
          <w:bCs/>
          <w:sz w:val="24"/>
          <w:szCs w:val="24"/>
          <w:lang w:val="uk-UA"/>
        </w:rPr>
      </w:pPr>
      <w:r w:rsidRPr="00AE6435">
        <w:rPr>
          <w:rFonts w:asciiTheme="majorBidi" w:hAnsiTheme="majorBidi" w:cstheme="majorBidi"/>
          <w:b/>
          <w:bCs/>
          <w:sz w:val="24"/>
          <w:szCs w:val="24"/>
          <w:lang w:val="uk-UA"/>
        </w:rPr>
        <w:t>Програмними результатами вивчення дисципліни є:</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w:t>
      </w:r>
      <w:r w:rsidRPr="00AE6435">
        <w:rPr>
          <w:rFonts w:ascii="Times New Roman" w:hAnsi="Times New Roman"/>
          <w:color w:val="000000"/>
          <w:sz w:val="24"/>
          <w:szCs w:val="24"/>
          <w:lang w:val="uk-UA"/>
        </w:rPr>
        <w:t xml:space="preserve"> Володіє системними, усвідомленими спеціальними знаннями, набутими в процесі навчання та/або професійної діяльності на рівні новітніх досягнень, які є основою для оригінального мислення та інноваційної діяльності, зокрема в контексті дослідницької роботи.</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4.</w:t>
      </w:r>
      <w:r w:rsidRPr="00AE6435">
        <w:rPr>
          <w:rFonts w:ascii="Times New Roman" w:hAnsi="Times New Roman"/>
          <w:color w:val="000000"/>
          <w:sz w:val="24"/>
          <w:szCs w:val="24"/>
          <w:lang w:val="uk-UA"/>
        </w:rPr>
        <w:t xml:space="preserve"> Здатний до широкого критичного осмислення освітніх проблем, вирішення яких лежить в площині взаємодії фахівців різних галузей (медичних фахівців, психологів, логопедів,  соціальних педагогів, соціальними організаціями та ін.).</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5.</w:t>
      </w:r>
      <w:r w:rsidRPr="00AE6435">
        <w:rPr>
          <w:rFonts w:ascii="Times New Roman" w:hAnsi="Times New Roman"/>
          <w:color w:val="000000"/>
          <w:sz w:val="24"/>
          <w:szCs w:val="24"/>
          <w:lang w:val="uk-UA"/>
        </w:rPr>
        <w:t xml:space="preserve"> Володіє знаннями спеціально дидактичних та методичних основ </w:t>
      </w:r>
      <w:proofErr w:type="spellStart"/>
      <w:r w:rsidRPr="00AE6435">
        <w:rPr>
          <w:rFonts w:ascii="Times New Roman" w:hAnsi="Times New Roman"/>
          <w:color w:val="000000"/>
          <w:sz w:val="24"/>
          <w:szCs w:val="24"/>
          <w:lang w:val="uk-UA"/>
        </w:rPr>
        <w:t>корекційної</w:t>
      </w:r>
      <w:proofErr w:type="spellEnd"/>
      <w:r w:rsidRPr="00AE6435">
        <w:rPr>
          <w:rFonts w:ascii="Times New Roman" w:hAnsi="Times New Roman"/>
          <w:color w:val="000000"/>
          <w:sz w:val="24"/>
          <w:szCs w:val="24"/>
          <w:lang w:val="uk-UA"/>
        </w:rPr>
        <w:t xml:space="preserve"> освіти дітей з порушеннями психофізичного  та мовленнєвого розвитку.</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6</w:t>
      </w:r>
      <w:r w:rsidRPr="00AE6435">
        <w:rPr>
          <w:rFonts w:ascii="Times New Roman" w:hAnsi="Times New Roman"/>
          <w:color w:val="000000"/>
          <w:sz w:val="24"/>
          <w:szCs w:val="24"/>
          <w:lang w:val="uk-UA"/>
        </w:rPr>
        <w:t xml:space="preserve">. Володіє методиками </w:t>
      </w:r>
      <w:proofErr w:type="spellStart"/>
      <w:r w:rsidRPr="00AE6435">
        <w:rPr>
          <w:rFonts w:ascii="Times New Roman" w:hAnsi="Times New Roman"/>
          <w:color w:val="000000"/>
          <w:sz w:val="24"/>
          <w:szCs w:val="24"/>
          <w:lang w:val="uk-UA"/>
        </w:rPr>
        <w:t>корекційно-розвиткової</w:t>
      </w:r>
      <w:proofErr w:type="spellEnd"/>
      <w:r w:rsidRPr="00AE6435">
        <w:rPr>
          <w:rFonts w:ascii="Times New Roman" w:hAnsi="Times New Roman"/>
          <w:color w:val="000000"/>
          <w:sz w:val="24"/>
          <w:szCs w:val="24"/>
          <w:lang w:val="uk-UA"/>
        </w:rPr>
        <w:t xml:space="preserve"> роботи з особами з порушеннями психофізичного розвитку і мовлення; здійснює її інформаційне, дидактичне, кадрове, фінансове та ін. види забезпечення.</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7.</w:t>
      </w:r>
      <w:r w:rsidRPr="00AE6435">
        <w:rPr>
          <w:rFonts w:ascii="Times New Roman" w:hAnsi="Times New Roman"/>
          <w:color w:val="000000"/>
          <w:sz w:val="24"/>
          <w:szCs w:val="24"/>
          <w:lang w:val="uk-UA"/>
        </w:rPr>
        <w:t xml:space="preserve"> Володіє прийомами збору, зберігання, систематизації, узагальнення, використання та поширення інформації. </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8.</w:t>
      </w:r>
      <w:r w:rsidRPr="00AE6435">
        <w:rPr>
          <w:rFonts w:ascii="Times New Roman" w:hAnsi="Times New Roman"/>
          <w:color w:val="000000"/>
          <w:sz w:val="24"/>
          <w:szCs w:val="24"/>
          <w:lang w:val="uk-UA"/>
        </w:rPr>
        <w:t xml:space="preserve"> Вміє планувати та прогнозувати результати власної корекційно-освітньої діяльності.</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11.</w:t>
      </w:r>
      <w:r w:rsidRPr="00AE6435">
        <w:rPr>
          <w:rFonts w:ascii="Times New Roman" w:hAnsi="Times New Roman"/>
          <w:color w:val="000000"/>
          <w:sz w:val="24"/>
          <w:szCs w:val="24"/>
          <w:lang w:val="uk-UA"/>
        </w:rPr>
        <w:t xml:space="preserve"> Здатний до розв’язання складних фахових завдань і проблем, що потребують оновлення, інтеграції, критичного переосмислення здобутих знань; довіряє собі в умовах часткової та повної невизначеності.</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13.</w:t>
      </w:r>
      <w:r w:rsidRPr="00AE6435">
        <w:rPr>
          <w:rFonts w:ascii="Times New Roman" w:hAnsi="Times New Roman"/>
          <w:color w:val="000000"/>
          <w:sz w:val="24"/>
          <w:szCs w:val="24"/>
          <w:lang w:val="uk-UA"/>
        </w:rPr>
        <w:t xml:space="preserve"> Володіє методикою </w:t>
      </w:r>
      <w:proofErr w:type="spellStart"/>
      <w:r w:rsidRPr="00AE6435">
        <w:rPr>
          <w:rFonts w:ascii="Times New Roman" w:hAnsi="Times New Roman"/>
          <w:color w:val="000000"/>
          <w:sz w:val="24"/>
          <w:szCs w:val="24"/>
          <w:lang w:val="uk-UA"/>
        </w:rPr>
        <w:t>психодіагностичного</w:t>
      </w:r>
      <w:proofErr w:type="spellEnd"/>
      <w:r w:rsidRPr="00AE6435">
        <w:rPr>
          <w:rFonts w:ascii="Times New Roman" w:hAnsi="Times New Roman"/>
          <w:color w:val="000000"/>
          <w:sz w:val="24"/>
          <w:szCs w:val="24"/>
          <w:lang w:val="uk-UA"/>
        </w:rPr>
        <w:t xml:space="preserve"> спостереження та обстеження, змістом </w:t>
      </w:r>
      <w:proofErr w:type="spellStart"/>
      <w:r w:rsidRPr="00AE6435">
        <w:rPr>
          <w:rFonts w:ascii="Times New Roman" w:hAnsi="Times New Roman"/>
          <w:color w:val="000000"/>
          <w:sz w:val="24"/>
          <w:szCs w:val="24"/>
          <w:lang w:val="uk-UA"/>
        </w:rPr>
        <w:t>психокорекційної</w:t>
      </w:r>
      <w:proofErr w:type="spellEnd"/>
      <w:r w:rsidRPr="00AE6435">
        <w:rPr>
          <w:rFonts w:ascii="Times New Roman" w:hAnsi="Times New Roman"/>
          <w:color w:val="000000"/>
          <w:sz w:val="24"/>
          <w:szCs w:val="24"/>
          <w:lang w:val="uk-UA"/>
        </w:rPr>
        <w:t xml:space="preserve"> роботи, спрямованої на корекцію та розвиток психічних процесів, мовлення, особистісної сфери; проваджує в практику новітні досягнення спеціальної психології</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14.</w:t>
      </w:r>
      <w:r w:rsidRPr="00AE6435">
        <w:rPr>
          <w:rFonts w:ascii="Times New Roman" w:hAnsi="Times New Roman"/>
          <w:color w:val="000000"/>
          <w:sz w:val="24"/>
          <w:szCs w:val="24"/>
          <w:lang w:val="uk-UA"/>
        </w:rPr>
        <w:t xml:space="preserve"> Володіє методами, формами взаємодії та спілкування з батьками чи особами, які виховують дитину з особливими освітніми потребами (з порушеннями мовлення).</w:t>
      </w:r>
    </w:p>
    <w:p w:rsidR="00217494" w:rsidRPr="00AE6435" w:rsidRDefault="00217494"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17.</w:t>
      </w:r>
      <w:r w:rsidRPr="00AE6435">
        <w:rPr>
          <w:rFonts w:ascii="Times New Roman" w:hAnsi="Times New Roman"/>
          <w:color w:val="000000"/>
          <w:sz w:val="24"/>
          <w:szCs w:val="24"/>
          <w:lang w:val="uk-UA"/>
        </w:rPr>
        <w:t xml:space="preserve"> Володіє навичками побудови корекційно-розвивального середовища для осіб з порушеннями психофізичного та мовленнєвого  розвитку різного віку. </w:t>
      </w:r>
    </w:p>
    <w:p w:rsidR="00CA15FC" w:rsidRPr="00AE6435" w:rsidRDefault="00217494" w:rsidP="00217494">
      <w:pPr>
        <w:pStyle w:val="HTML"/>
        <w:ind w:firstLine="567"/>
        <w:jc w:val="both"/>
        <w:rPr>
          <w:rFonts w:asciiTheme="majorBidi" w:hAnsiTheme="majorBidi" w:cstheme="majorBidi"/>
          <w:b/>
          <w:bCs/>
          <w:sz w:val="24"/>
          <w:szCs w:val="24"/>
          <w:lang w:val="uk-UA"/>
        </w:rPr>
      </w:pPr>
      <w:r w:rsidRPr="00AE6435">
        <w:rPr>
          <w:rFonts w:ascii="Times New Roman" w:hAnsi="Times New Roman"/>
          <w:b/>
          <w:color w:val="000000"/>
          <w:sz w:val="24"/>
          <w:szCs w:val="24"/>
          <w:lang w:val="uk-UA"/>
        </w:rPr>
        <w:t>ПРН 20.</w:t>
      </w:r>
      <w:r w:rsidRPr="00AE6435">
        <w:rPr>
          <w:rFonts w:ascii="Times New Roman" w:hAnsi="Times New Roman"/>
          <w:color w:val="000000"/>
          <w:sz w:val="24"/>
          <w:szCs w:val="24"/>
          <w:lang w:val="uk-UA"/>
        </w:rPr>
        <w:t xml:space="preserve"> Здатний створювати мікроклімат в колективі дітей (учнів) на основі гуманізму, демократії, доброзичливої вимогливості.</w:t>
      </w:r>
    </w:p>
    <w:p w:rsidR="00217494" w:rsidRPr="00AE6435" w:rsidRDefault="00217494" w:rsidP="002B5641">
      <w:pPr>
        <w:pStyle w:val="11"/>
        <w:rPr>
          <w:rFonts w:ascii="Times New Roman" w:hAnsi="Times New Roman"/>
          <w:b/>
          <w:sz w:val="24"/>
          <w:szCs w:val="24"/>
          <w:lang w:val="uk-UA"/>
        </w:rPr>
      </w:pPr>
    </w:p>
    <w:p w:rsidR="00217494" w:rsidRPr="00AE6435" w:rsidRDefault="00217494" w:rsidP="002B5641">
      <w:pPr>
        <w:pStyle w:val="11"/>
        <w:rPr>
          <w:rFonts w:ascii="Times New Roman" w:hAnsi="Times New Roman"/>
          <w:b/>
          <w:sz w:val="24"/>
          <w:szCs w:val="24"/>
          <w:lang w:val="uk-UA"/>
        </w:rPr>
      </w:pPr>
    </w:p>
    <w:p w:rsidR="00217494" w:rsidRPr="00AE6435" w:rsidRDefault="00217494" w:rsidP="002B5641">
      <w:pPr>
        <w:pStyle w:val="11"/>
        <w:rPr>
          <w:rFonts w:ascii="Times New Roman" w:hAnsi="Times New Roman"/>
          <w:b/>
          <w:sz w:val="24"/>
          <w:szCs w:val="24"/>
          <w:lang w:val="uk-UA"/>
        </w:rPr>
      </w:pPr>
    </w:p>
    <w:p w:rsidR="00217494" w:rsidRPr="00AE6435" w:rsidRDefault="00217494" w:rsidP="002B5641">
      <w:pPr>
        <w:pStyle w:val="11"/>
        <w:rPr>
          <w:rFonts w:ascii="Times New Roman" w:hAnsi="Times New Roman"/>
          <w:b/>
          <w:sz w:val="24"/>
          <w:szCs w:val="24"/>
          <w:lang w:val="uk-UA"/>
        </w:rPr>
      </w:pPr>
    </w:p>
    <w:p w:rsidR="00217494" w:rsidRPr="00AE6435" w:rsidRDefault="00217494" w:rsidP="002B5641">
      <w:pPr>
        <w:pStyle w:val="11"/>
        <w:rPr>
          <w:rFonts w:ascii="Times New Roman" w:hAnsi="Times New Roman"/>
          <w:b/>
          <w:sz w:val="24"/>
          <w:szCs w:val="24"/>
          <w:lang w:val="uk-UA"/>
        </w:rPr>
      </w:pPr>
    </w:p>
    <w:p w:rsidR="002B5641" w:rsidRPr="00AE6435" w:rsidRDefault="002B5641" w:rsidP="002B5641">
      <w:pPr>
        <w:pStyle w:val="11"/>
        <w:rPr>
          <w:rFonts w:ascii="Times New Roman" w:hAnsi="Times New Roman"/>
          <w:b/>
          <w:sz w:val="24"/>
          <w:szCs w:val="24"/>
          <w:lang w:val="uk-UA"/>
        </w:rPr>
      </w:pPr>
      <w:r w:rsidRPr="00AE6435">
        <w:rPr>
          <w:rFonts w:ascii="Times New Roman" w:hAnsi="Times New Roman"/>
          <w:b/>
          <w:sz w:val="24"/>
          <w:szCs w:val="24"/>
          <w:lang w:val="uk-UA"/>
        </w:rPr>
        <w:lastRenderedPageBreak/>
        <w:t>5. Обсяг курсу на поточний навчальний рік</w:t>
      </w:r>
    </w:p>
    <w:p w:rsidR="002B5641" w:rsidRPr="00AE6435" w:rsidRDefault="002B5641" w:rsidP="002B5641">
      <w:pPr>
        <w:pStyle w:val="11"/>
        <w:rPr>
          <w:rFonts w:ascii="Times New Roman" w:hAnsi="Times New Roman"/>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1530"/>
        <w:gridCol w:w="1693"/>
        <w:gridCol w:w="2312"/>
        <w:gridCol w:w="2338"/>
        <w:gridCol w:w="2224"/>
      </w:tblGrid>
      <w:tr w:rsidR="00217494" w:rsidRPr="00AE6435" w:rsidTr="00217494">
        <w:tc>
          <w:tcPr>
            <w:tcW w:w="2745" w:type="dxa"/>
            <w:tcBorders>
              <w:top w:val="single" w:sz="4" w:space="0" w:color="auto"/>
              <w:left w:val="single" w:sz="4" w:space="0" w:color="auto"/>
              <w:bottom w:val="single" w:sz="4" w:space="0" w:color="auto"/>
              <w:right w:val="single" w:sz="4" w:space="0" w:color="auto"/>
            </w:tcBorders>
          </w:tcPr>
          <w:p w:rsidR="00217494" w:rsidRPr="00AE6435" w:rsidRDefault="00217494">
            <w:pPr>
              <w:pStyle w:val="11"/>
              <w:ind w:left="0"/>
              <w:rPr>
                <w:rFonts w:ascii="Times New Roman" w:hAnsi="Times New Roman"/>
                <w:sz w:val="24"/>
                <w:szCs w:val="24"/>
                <w:lang w:val="uk-UA"/>
              </w:rPr>
            </w:pPr>
          </w:p>
        </w:tc>
        <w:tc>
          <w:tcPr>
            <w:tcW w:w="1530" w:type="dxa"/>
            <w:tcBorders>
              <w:top w:val="single" w:sz="4" w:space="0" w:color="auto"/>
              <w:left w:val="single" w:sz="4" w:space="0" w:color="auto"/>
              <w:bottom w:val="single" w:sz="4" w:space="0" w:color="auto"/>
              <w:right w:val="single" w:sz="4" w:space="0" w:color="auto"/>
            </w:tcBorders>
          </w:tcPr>
          <w:p w:rsidR="00217494" w:rsidRPr="00AE6435" w:rsidRDefault="00217494">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 xml:space="preserve">Семестр </w:t>
            </w:r>
          </w:p>
        </w:tc>
        <w:tc>
          <w:tcPr>
            <w:tcW w:w="1693"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Лекції</w:t>
            </w:r>
          </w:p>
        </w:tc>
        <w:tc>
          <w:tcPr>
            <w:tcW w:w="2312"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rPr>
                <w:rFonts w:ascii="Times New Roman" w:hAnsi="Times New Roman"/>
                <w:b/>
                <w:sz w:val="24"/>
                <w:szCs w:val="24"/>
                <w:lang w:val="uk-UA"/>
              </w:rPr>
            </w:pPr>
            <w:r w:rsidRPr="00AE6435">
              <w:rPr>
                <w:rFonts w:ascii="Times New Roman" w:hAnsi="Times New Roman"/>
                <w:b/>
                <w:sz w:val="24"/>
                <w:szCs w:val="24"/>
                <w:lang w:val="uk-UA"/>
              </w:rPr>
              <w:t>Практичні заняття</w:t>
            </w:r>
          </w:p>
        </w:tc>
        <w:tc>
          <w:tcPr>
            <w:tcW w:w="2338"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rPr>
                <w:rFonts w:ascii="Times New Roman" w:hAnsi="Times New Roman"/>
                <w:b/>
                <w:sz w:val="24"/>
                <w:szCs w:val="24"/>
                <w:lang w:val="uk-UA"/>
              </w:rPr>
            </w:pPr>
            <w:r w:rsidRPr="00AE6435">
              <w:rPr>
                <w:rFonts w:ascii="Times New Roman" w:hAnsi="Times New Roman"/>
                <w:b/>
                <w:sz w:val="24"/>
                <w:szCs w:val="24"/>
                <w:lang w:val="uk-UA"/>
              </w:rPr>
              <w:t>Самостійна робота</w:t>
            </w:r>
          </w:p>
        </w:tc>
        <w:tc>
          <w:tcPr>
            <w:tcW w:w="2224"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rPr>
                <w:rFonts w:ascii="Times New Roman" w:hAnsi="Times New Roman"/>
                <w:b/>
                <w:sz w:val="24"/>
                <w:szCs w:val="24"/>
                <w:lang w:val="uk-UA"/>
              </w:rPr>
            </w:pPr>
            <w:r w:rsidRPr="00AE6435">
              <w:rPr>
                <w:rFonts w:ascii="Times New Roman" w:hAnsi="Times New Roman"/>
                <w:b/>
                <w:sz w:val="24"/>
                <w:szCs w:val="24"/>
                <w:lang w:val="uk-UA"/>
              </w:rPr>
              <w:t>Форма контролю</w:t>
            </w:r>
          </w:p>
        </w:tc>
      </w:tr>
      <w:tr w:rsidR="00217494" w:rsidRPr="00AE6435" w:rsidTr="00217494">
        <w:tc>
          <w:tcPr>
            <w:tcW w:w="2745"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 xml:space="preserve">Кількість годин – 150 </w:t>
            </w:r>
          </w:p>
          <w:p w:rsidR="00217494" w:rsidRPr="00AE6435" w:rsidRDefault="00217494">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 xml:space="preserve">(5 кредити) </w:t>
            </w:r>
          </w:p>
        </w:tc>
        <w:tc>
          <w:tcPr>
            <w:tcW w:w="1530" w:type="dxa"/>
            <w:tcBorders>
              <w:top w:val="single" w:sz="4" w:space="0" w:color="auto"/>
              <w:left w:val="single" w:sz="4" w:space="0" w:color="auto"/>
              <w:bottom w:val="single" w:sz="4" w:space="0" w:color="auto"/>
              <w:right w:val="single" w:sz="4" w:space="0" w:color="auto"/>
            </w:tcBorders>
          </w:tcPr>
          <w:p w:rsidR="00217494" w:rsidRPr="00AE6435" w:rsidRDefault="00217494">
            <w:pPr>
              <w:pStyle w:val="11"/>
              <w:ind w:left="0"/>
              <w:jc w:val="center"/>
              <w:rPr>
                <w:rFonts w:ascii="Times New Roman" w:hAnsi="Times New Roman"/>
                <w:sz w:val="24"/>
                <w:szCs w:val="24"/>
                <w:lang w:val="uk-UA"/>
              </w:rPr>
            </w:pPr>
            <w:r w:rsidRPr="00AE6435">
              <w:rPr>
                <w:rFonts w:ascii="Times New Roman" w:hAnsi="Times New Roman"/>
                <w:sz w:val="24"/>
                <w:szCs w:val="24"/>
                <w:lang w:val="uk-UA"/>
              </w:rPr>
              <w:t>1</w:t>
            </w:r>
          </w:p>
        </w:tc>
        <w:tc>
          <w:tcPr>
            <w:tcW w:w="1693"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jc w:val="center"/>
              <w:rPr>
                <w:rFonts w:ascii="Times New Roman" w:hAnsi="Times New Roman"/>
                <w:sz w:val="24"/>
                <w:szCs w:val="24"/>
                <w:lang w:val="uk-UA"/>
              </w:rPr>
            </w:pPr>
            <w:r w:rsidRPr="00AE6435">
              <w:rPr>
                <w:rFonts w:ascii="Times New Roman" w:hAnsi="Times New Roman"/>
                <w:sz w:val="24"/>
                <w:szCs w:val="24"/>
                <w:lang w:val="uk-UA"/>
              </w:rPr>
              <w:t>26</w:t>
            </w:r>
          </w:p>
        </w:tc>
        <w:tc>
          <w:tcPr>
            <w:tcW w:w="2312"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jc w:val="center"/>
              <w:rPr>
                <w:rFonts w:ascii="Times New Roman" w:hAnsi="Times New Roman"/>
                <w:sz w:val="24"/>
                <w:szCs w:val="24"/>
                <w:lang w:val="uk-UA"/>
              </w:rPr>
            </w:pPr>
            <w:r w:rsidRPr="00AE6435">
              <w:rPr>
                <w:rFonts w:ascii="Times New Roman" w:hAnsi="Times New Roman"/>
                <w:sz w:val="24"/>
                <w:szCs w:val="24"/>
                <w:lang w:val="uk-UA"/>
              </w:rPr>
              <w:t>26</w:t>
            </w:r>
          </w:p>
        </w:tc>
        <w:tc>
          <w:tcPr>
            <w:tcW w:w="2338"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jc w:val="center"/>
              <w:rPr>
                <w:rFonts w:ascii="Times New Roman" w:hAnsi="Times New Roman"/>
                <w:sz w:val="24"/>
                <w:szCs w:val="24"/>
                <w:lang w:val="uk-UA"/>
              </w:rPr>
            </w:pPr>
            <w:r w:rsidRPr="00AE6435">
              <w:rPr>
                <w:rFonts w:ascii="Times New Roman" w:hAnsi="Times New Roman"/>
                <w:sz w:val="24"/>
                <w:szCs w:val="24"/>
                <w:lang w:val="uk-UA"/>
              </w:rPr>
              <w:t>98</w:t>
            </w:r>
          </w:p>
        </w:tc>
        <w:tc>
          <w:tcPr>
            <w:tcW w:w="2224" w:type="dxa"/>
            <w:tcBorders>
              <w:top w:val="single" w:sz="4" w:space="0" w:color="auto"/>
              <w:left w:val="single" w:sz="4" w:space="0" w:color="auto"/>
              <w:bottom w:val="single" w:sz="4" w:space="0" w:color="auto"/>
              <w:right w:val="single" w:sz="4" w:space="0" w:color="auto"/>
            </w:tcBorders>
            <w:hideMark/>
          </w:tcPr>
          <w:p w:rsidR="00217494" w:rsidRPr="00AE6435" w:rsidRDefault="00217494">
            <w:pPr>
              <w:pStyle w:val="11"/>
              <w:ind w:left="0"/>
              <w:jc w:val="center"/>
              <w:rPr>
                <w:rFonts w:ascii="Times New Roman" w:hAnsi="Times New Roman"/>
                <w:sz w:val="24"/>
                <w:szCs w:val="24"/>
                <w:lang w:val="uk-UA"/>
              </w:rPr>
            </w:pPr>
            <w:proofErr w:type="spellStart"/>
            <w:r w:rsidRPr="00AE6435">
              <w:rPr>
                <w:rFonts w:ascii="Times New Roman" w:hAnsi="Times New Roman"/>
                <w:sz w:val="24"/>
                <w:szCs w:val="24"/>
                <w:lang w:val="uk-UA"/>
              </w:rPr>
              <w:t>диф.залік</w:t>
            </w:r>
            <w:proofErr w:type="spellEnd"/>
          </w:p>
        </w:tc>
      </w:tr>
      <w:tr w:rsidR="00217494" w:rsidRPr="00AE6435" w:rsidTr="00217494">
        <w:tc>
          <w:tcPr>
            <w:tcW w:w="2745" w:type="dxa"/>
            <w:tcBorders>
              <w:top w:val="single" w:sz="4" w:space="0" w:color="auto"/>
              <w:left w:val="single" w:sz="4" w:space="0" w:color="auto"/>
              <w:bottom w:val="single" w:sz="4" w:space="0" w:color="auto"/>
              <w:right w:val="single" w:sz="4" w:space="0" w:color="auto"/>
            </w:tcBorders>
          </w:tcPr>
          <w:p w:rsidR="00217494" w:rsidRPr="00AE6435" w:rsidRDefault="00772AC3" w:rsidP="00772AC3">
            <w:pPr>
              <w:pStyle w:val="11"/>
              <w:ind w:left="0"/>
              <w:jc w:val="center"/>
              <w:rPr>
                <w:rFonts w:ascii="Times New Roman" w:hAnsi="Times New Roman"/>
                <w:b/>
                <w:sz w:val="24"/>
                <w:szCs w:val="24"/>
                <w:lang w:val="uk-UA"/>
              </w:rPr>
            </w:pPr>
            <w:r>
              <w:rPr>
                <w:rFonts w:ascii="Times New Roman" w:hAnsi="Times New Roman"/>
                <w:b/>
                <w:sz w:val="24"/>
                <w:szCs w:val="24"/>
                <w:lang w:val="uk-UA"/>
              </w:rPr>
              <w:t>Кількість годин – 105 (3,5 кредити)</w:t>
            </w:r>
          </w:p>
        </w:tc>
        <w:tc>
          <w:tcPr>
            <w:tcW w:w="1530" w:type="dxa"/>
            <w:tcBorders>
              <w:top w:val="single" w:sz="4" w:space="0" w:color="auto"/>
              <w:left w:val="single" w:sz="4" w:space="0" w:color="auto"/>
              <w:bottom w:val="single" w:sz="4" w:space="0" w:color="auto"/>
              <w:right w:val="single" w:sz="4" w:space="0" w:color="auto"/>
            </w:tcBorders>
          </w:tcPr>
          <w:p w:rsidR="00217494" w:rsidRPr="00AE6435" w:rsidRDefault="00772AC3" w:rsidP="00217494">
            <w:pPr>
              <w:pStyle w:val="11"/>
              <w:ind w:left="0"/>
              <w:jc w:val="center"/>
              <w:rPr>
                <w:rFonts w:ascii="Times New Roman" w:hAnsi="Times New Roman"/>
                <w:sz w:val="24"/>
                <w:szCs w:val="24"/>
                <w:lang w:val="uk-UA"/>
              </w:rPr>
            </w:pPr>
            <w:r>
              <w:rPr>
                <w:rFonts w:ascii="Times New Roman" w:hAnsi="Times New Roman"/>
                <w:sz w:val="24"/>
                <w:szCs w:val="24"/>
                <w:lang w:val="uk-UA"/>
              </w:rPr>
              <w:t>2</w:t>
            </w:r>
          </w:p>
        </w:tc>
        <w:tc>
          <w:tcPr>
            <w:tcW w:w="1693" w:type="dxa"/>
            <w:tcBorders>
              <w:top w:val="single" w:sz="4" w:space="0" w:color="auto"/>
              <w:left w:val="single" w:sz="4" w:space="0" w:color="auto"/>
              <w:bottom w:val="single" w:sz="4" w:space="0" w:color="auto"/>
              <w:right w:val="single" w:sz="4" w:space="0" w:color="auto"/>
            </w:tcBorders>
          </w:tcPr>
          <w:p w:rsidR="00217494" w:rsidRPr="00AE6435" w:rsidRDefault="00772AC3" w:rsidP="00217494">
            <w:pPr>
              <w:pStyle w:val="11"/>
              <w:ind w:left="0"/>
              <w:jc w:val="center"/>
              <w:rPr>
                <w:rFonts w:ascii="Times New Roman" w:hAnsi="Times New Roman"/>
                <w:sz w:val="24"/>
                <w:szCs w:val="24"/>
                <w:lang w:val="uk-UA"/>
              </w:rPr>
            </w:pPr>
            <w:r>
              <w:rPr>
                <w:rFonts w:ascii="Times New Roman" w:hAnsi="Times New Roman"/>
                <w:sz w:val="24"/>
                <w:szCs w:val="24"/>
                <w:lang w:val="uk-UA"/>
              </w:rPr>
              <w:t>18</w:t>
            </w:r>
          </w:p>
        </w:tc>
        <w:tc>
          <w:tcPr>
            <w:tcW w:w="2312" w:type="dxa"/>
            <w:tcBorders>
              <w:top w:val="single" w:sz="4" w:space="0" w:color="auto"/>
              <w:left w:val="single" w:sz="4" w:space="0" w:color="auto"/>
              <w:bottom w:val="single" w:sz="4" w:space="0" w:color="auto"/>
              <w:right w:val="single" w:sz="4" w:space="0" w:color="auto"/>
            </w:tcBorders>
          </w:tcPr>
          <w:p w:rsidR="00217494" w:rsidRPr="00AE6435" w:rsidRDefault="00772AC3" w:rsidP="00217494">
            <w:pPr>
              <w:pStyle w:val="11"/>
              <w:ind w:left="0"/>
              <w:jc w:val="center"/>
              <w:rPr>
                <w:rFonts w:ascii="Times New Roman" w:hAnsi="Times New Roman"/>
                <w:sz w:val="24"/>
                <w:szCs w:val="24"/>
                <w:lang w:val="uk-UA"/>
              </w:rPr>
            </w:pPr>
            <w:r>
              <w:rPr>
                <w:rFonts w:ascii="Times New Roman" w:hAnsi="Times New Roman"/>
                <w:sz w:val="24"/>
                <w:szCs w:val="24"/>
                <w:lang w:val="uk-UA"/>
              </w:rPr>
              <w:t>20</w:t>
            </w:r>
          </w:p>
        </w:tc>
        <w:tc>
          <w:tcPr>
            <w:tcW w:w="2338" w:type="dxa"/>
            <w:tcBorders>
              <w:top w:val="single" w:sz="4" w:space="0" w:color="auto"/>
              <w:left w:val="single" w:sz="4" w:space="0" w:color="auto"/>
              <w:bottom w:val="single" w:sz="4" w:space="0" w:color="auto"/>
              <w:right w:val="single" w:sz="4" w:space="0" w:color="auto"/>
            </w:tcBorders>
          </w:tcPr>
          <w:p w:rsidR="00217494" w:rsidRPr="00AE6435" w:rsidRDefault="00772AC3" w:rsidP="00217494">
            <w:pPr>
              <w:pStyle w:val="11"/>
              <w:ind w:left="0"/>
              <w:jc w:val="center"/>
              <w:rPr>
                <w:rFonts w:ascii="Times New Roman" w:hAnsi="Times New Roman"/>
                <w:sz w:val="24"/>
                <w:szCs w:val="24"/>
                <w:lang w:val="uk-UA"/>
              </w:rPr>
            </w:pPr>
            <w:r>
              <w:rPr>
                <w:rFonts w:ascii="Times New Roman" w:hAnsi="Times New Roman"/>
                <w:sz w:val="24"/>
                <w:szCs w:val="24"/>
                <w:lang w:val="uk-UA"/>
              </w:rPr>
              <w:t>67</w:t>
            </w:r>
          </w:p>
        </w:tc>
        <w:tc>
          <w:tcPr>
            <w:tcW w:w="2224" w:type="dxa"/>
            <w:tcBorders>
              <w:top w:val="single" w:sz="4" w:space="0" w:color="auto"/>
              <w:left w:val="single" w:sz="4" w:space="0" w:color="auto"/>
              <w:bottom w:val="single" w:sz="4" w:space="0" w:color="auto"/>
              <w:right w:val="single" w:sz="4" w:space="0" w:color="auto"/>
            </w:tcBorders>
          </w:tcPr>
          <w:p w:rsidR="00217494" w:rsidRPr="00AE6435" w:rsidRDefault="00772AC3" w:rsidP="00217494">
            <w:pPr>
              <w:pStyle w:val="11"/>
              <w:ind w:left="0"/>
              <w:jc w:val="center"/>
              <w:rPr>
                <w:rFonts w:ascii="Times New Roman" w:hAnsi="Times New Roman"/>
                <w:sz w:val="24"/>
                <w:szCs w:val="24"/>
                <w:lang w:val="uk-UA"/>
              </w:rPr>
            </w:pPr>
            <w:r>
              <w:rPr>
                <w:rFonts w:ascii="Times New Roman" w:hAnsi="Times New Roman"/>
                <w:sz w:val="24"/>
                <w:szCs w:val="24"/>
                <w:lang w:val="uk-UA"/>
              </w:rPr>
              <w:t>екзамен</w:t>
            </w:r>
          </w:p>
        </w:tc>
      </w:tr>
    </w:tbl>
    <w:p w:rsidR="002B5641" w:rsidRPr="00AE6435" w:rsidRDefault="002B5641" w:rsidP="002B5641">
      <w:pPr>
        <w:pStyle w:val="11"/>
        <w:rPr>
          <w:rFonts w:ascii="Times New Roman" w:hAnsi="Times New Roman"/>
          <w:sz w:val="24"/>
          <w:szCs w:val="24"/>
          <w:lang w:val="uk-UA"/>
        </w:rPr>
      </w:pPr>
    </w:p>
    <w:p w:rsidR="002B5641" w:rsidRPr="00AE6435" w:rsidRDefault="002B5641" w:rsidP="002B5641">
      <w:pPr>
        <w:pStyle w:val="11"/>
        <w:rPr>
          <w:rFonts w:ascii="Times New Roman" w:hAnsi="Times New Roman"/>
          <w:b/>
          <w:sz w:val="24"/>
          <w:szCs w:val="24"/>
          <w:lang w:val="uk-UA"/>
        </w:rPr>
      </w:pPr>
      <w:r w:rsidRPr="00AE6435">
        <w:rPr>
          <w:rFonts w:ascii="Times New Roman" w:hAnsi="Times New Roman"/>
          <w:b/>
          <w:sz w:val="24"/>
          <w:szCs w:val="24"/>
          <w:lang w:val="uk-UA"/>
        </w:rPr>
        <w:t>6. Ознаки курсу</w:t>
      </w:r>
    </w:p>
    <w:tbl>
      <w:tblPr>
        <w:tblW w:w="127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4"/>
        <w:gridCol w:w="1843"/>
        <w:gridCol w:w="2552"/>
        <w:gridCol w:w="2693"/>
        <w:gridCol w:w="2410"/>
      </w:tblGrid>
      <w:tr w:rsidR="002B5641" w:rsidRPr="00AE6435" w:rsidTr="00985EDA">
        <w:tc>
          <w:tcPr>
            <w:tcW w:w="3244" w:type="dxa"/>
            <w:tcBorders>
              <w:top w:val="single" w:sz="4" w:space="0" w:color="auto"/>
              <w:left w:val="single" w:sz="4" w:space="0" w:color="auto"/>
              <w:bottom w:val="single" w:sz="4" w:space="0" w:color="auto"/>
              <w:right w:val="single" w:sz="4" w:space="0" w:color="auto"/>
            </w:tcBorders>
            <w:hideMark/>
          </w:tcPr>
          <w:p w:rsidR="002B5641" w:rsidRPr="00AE6435" w:rsidRDefault="002B5641">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Рік викладання</w:t>
            </w: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2B5641">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Семестр</w:t>
            </w:r>
          </w:p>
        </w:tc>
        <w:tc>
          <w:tcPr>
            <w:tcW w:w="2552" w:type="dxa"/>
            <w:tcBorders>
              <w:top w:val="single" w:sz="4" w:space="0" w:color="auto"/>
              <w:left w:val="single" w:sz="4" w:space="0" w:color="auto"/>
              <w:bottom w:val="single" w:sz="4" w:space="0" w:color="auto"/>
              <w:right w:val="single" w:sz="4" w:space="0" w:color="auto"/>
            </w:tcBorders>
            <w:hideMark/>
          </w:tcPr>
          <w:p w:rsidR="002B5641" w:rsidRPr="00AE6435" w:rsidRDefault="002B5641">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Спеціальність</w:t>
            </w:r>
          </w:p>
        </w:tc>
        <w:tc>
          <w:tcPr>
            <w:tcW w:w="2693" w:type="dxa"/>
            <w:tcBorders>
              <w:top w:val="single" w:sz="4" w:space="0" w:color="auto"/>
              <w:left w:val="single" w:sz="4" w:space="0" w:color="auto"/>
              <w:bottom w:val="single" w:sz="4" w:space="0" w:color="auto"/>
              <w:right w:val="single" w:sz="4" w:space="0" w:color="auto"/>
            </w:tcBorders>
            <w:hideMark/>
          </w:tcPr>
          <w:p w:rsidR="002B5641" w:rsidRPr="00AE6435" w:rsidRDefault="002B5641">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Курс (рік навчання)</w:t>
            </w:r>
          </w:p>
        </w:tc>
        <w:tc>
          <w:tcPr>
            <w:tcW w:w="2410" w:type="dxa"/>
            <w:tcBorders>
              <w:top w:val="single" w:sz="4" w:space="0" w:color="auto"/>
              <w:left w:val="single" w:sz="4" w:space="0" w:color="auto"/>
              <w:bottom w:val="single" w:sz="4" w:space="0" w:color="auto"/>
              <w:right w:val="single" w:sz="4" w:space="0" w:color="auto"/>
            </w:tcBorders>
            <w:hideMark/>
          </w:tcPr>
          <w:p w:rsidR="002B5641" w:rsidRPr="00AE6435" w:rsidRDefault="002B5641">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Нормативний/</w:t>
            </w:r>
          </w:p>
          <w:p w:rsidR="002B5641" w:rsidRPr="00AE6435" w:rsidRDefault="002B5641">
            <w:pPr>
              <w:pStyle w:val="11"/>
              <w:ind w:left="0"/>
              <w:jc w:val="center"/>
              <w:rPr>
                <w:rFonts w:ascii="Times New Roman" w:hAnsi="Times New Roman"/>
                <w:b/>
                <w:sz w:val="24"/>
                <w:szCs w:val="24"/>
                <w:lang w:val="uk-UA"/>
              </w:rPr>
            </w:pPr>
            <w:r w:rsidRPr="00AE6435">
              <w:rPr>
                <w:rFonts w:ascii="Times New Roman" w:hAnsi="Times New Roman"/>
                <w:b/>
                <w:sz w:val="24"/>
                <w:szCs w:val="24"/>
                <w:lang w:val="uk-UA"/>
              </w:rPr>
              <w:t>вибірковий</w:t>
            </w:r>
          </w:p>
        </w:tc>
      </w:tr>
      <w:tr w:rsidR="002B5641" w:rsidRPr="00AE6435" w:rsidTr="00985EDA">
        <w:tc>
          <w:tcPr>
            <w:tcW w:w="3244" w:type="dxa"/>
            <w:tcBorders>
              <w:top w:val="single" w:sz="4" w:space="0" w:color="auto"/>
              <w:left w:val="single" w:sz="4" w:space="0" w:color="auto"/>
              <w:bottom w:val="single" w:sz="4" w:space="0" w:color="auto"/>
              <w:right w:val="single" w:sz="4" w:space="0" w:color="auto"/>
            </w:tcBorders>
            <w:hideMark/>
          </w:tcPr>
          <w:p w:rsidR="002B5641" w:rsidRPr="00AE6435" w:rsidRDefault="002B5641">
            <w:pPr>
              <w:pStyle w:val="11"/>
              <w:ind w:left="0"/>
              <w:jc w:val="center"/>
              <w:rPr>
                <w:rFonts w:ascii="Times New Roman" w:hAnsi="Times New Roman"/>
                <w:sz w:val="24"/>
                <w:szCs w:val="24"/>
                <w:lang w:val="uk-UA"/>
              </w:rPr>
            </w:pPr>
            <w:r w:rsidRPr="00AE6435">
              <w:rPr>
                <w:rFonts w:ascii="Times New Roman" w:hAnsi="Times New Roman"/>
                <w:sz w:val="24"/>
                <w:szCs w:val="24"/>
                <w:lang w:val="uk-UA"/>
              </w:rPr>
              <w:t>2020-2021</w:t>
            </w: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985EDA">
            <w:pPr>
              <w:pStyle w:val="11"/>
              <w:ind w:left="0"/>
              <w:jc w:val="center"/>
              <w:rPr>
                <w:rFonts w:ascii="Times New Roman" w:hAnsi="Times New Roman"/>
                <w:sz w:val="24"/>
                <w:szCs w:val="24"/>
                <w:lang w:val="uk-UA"/>
              </w:rPr>
            </w:pPr>
            <w:r w:rsidRPr="00AE6435">
              <w:rPr>
                <w:rFonts w:ascii="Times New Roman" w:hAnsi="Times New Roman"/>
                <w:sz w:val="24"/>
                <w:szCs w:val="24"/>
                <w:lang w:val="uk-UA"/>
              </w:rPr>
              <w:t>1</w:t>
            </w:r>
            <w:r w:rsidR="00217494" w:rsidRPr="00AE6435">
              <w:rPr>
                <w:rFonts w:ascii="Times New Roman" w:hAnsi="Times New Roman"/>
                <w:sz w:val="24"/>
                <w:szCs w:val="24"/>
                <w:lang w:val="uk-UA"/>
              </w:rPr>
              <w:t>, 2</w:t>
            </w:r>
          </w:p>
        </w:tc>
        <w:tc>
          <w:tcPr>
            <w:tcW w:w="2552" w:type="dxa"/>
            <w:tcBorders>
              <w:top w:val="single" w:sz="4" w:space="0" w:color="auto"/>
              <w:left w:val="single" w:sz="4" w:space="0" w:color="auto"/>
              <w:bottom w:val="single" w:sz="4" w:space="0" w:color="auto"/>
              <w:right w:val="single" w:sz="4" w:space="0" w:color="auto"/>
            </w:tcBorders>
            <w:hideMark/>
          </w:tcPr>
          <w:p w:rsidR="00985EDA" w:rsidRPr="00AE6435" w:rsidRDefault="00772AC3">
            <w:pPr>
              <w:pStyle w:val="11"/>
              <w:ind w:left="0"/>
              <w:jc w:val="center"/>
              <w:rPr>
                <w:rFonts w:ascii="Times New Roman" w:hAnsi="Times New Roman"/>
                <w:sz w:val="24"/>
                <w:szCs w:val="24"/>
                <w:lang w:val="uk-UA"/>
              </w:rPr>
            </w:pPr>
            <w:r>
              <w:rPr>
                <w:rFonts w:ascii="Times New Roman" w:hAnsi="Times New Roman"/>
                <w:sz w:val="24"/>
                <w:szCs w:val="24"/>
                <w:lang w:val="uk-UA"/>
              </w:rPr>
              <w:t xml:space="preserve">016 </w:t>
            </w:r>
            <w:r w:rsidR="00217494" w:rsidRPr="00AE6435">
              <w:rPr>
                <w:rFonts w:ascii="Times New Roman" w:hAnsi="Times New Roman"/>
                <w:sz w:val="24"/>
                <w:szCs w:val="24"/>
                <w:lang w:val="uk-UA"/>
              </w:rPr>
              <w:t xml:space="preserve">Спеціальна освіта. </w:t>
            </w:r>
            <w:r>
              <w:rPr>
                <w:rFonts w:ascii="Times New Roman" w:hAnsi="Times New Roman"/>
                <w:sz w:val="24"/>
                <w:szCs w:val="24"/>
                <w:lang w:val="uk-UA"/>
              </w:rPr>
              <w:t xml:space="preserve">01 </w:t>
            </w:r>
            <w:r w:rsidR="00217494" w:rsidRPr="00AE6435">
              <w:rPr>
                <w:rFonts w:ascii="Times New Roman" w:hAnsi="Times New Roman"/>
                <w:sz w:val="24"/>
                <w:szCs w:val="24"/>
                <w:lang w:val="uk-UA"/>
              </w:rPr>
              <w:t>Логопедія</w:t>
            </w:r>
          </w:p>
        </w:tc>
        <w:tc>
          <w:tcPr>
            <w:tcW w:w="2693" w:type="dxa"/>
            <w:tcBorders>
              <w:top w:val="single" w:sz="4" w:space="0" w:color="auto"/>
              <w:left w:val="single" w:sz="4" w:space="0" w:color="auto"/>
              <w:bottom w:val="single" w:sz="4" w:space="0" w:color="auto"/>
              <w:right w:val="single" w:sz="4" w:space="0" w:color="auto"/>
            </w:tcBorders>
            <w:hideMark/>
          </w:tcPr>
          <w:p w:rsidR="002B5641" w:rsidRPr="00AE6435" w:rsidRDefault="00985EDA">
            <w:pPr>
              <w:pStyle w:val="11"/>
              <w:ind w:left="0"/>
              <w:jc w:val="center"/>
              <w:rPr>
                <w:rFonts w:ascii="Times New Roman" w:hAnsi="Times New Roman"/>
                <w:sz w:val="24"/>
                <w:szCs w:val="24"/>
                <w:lang w:val="uk-UA"/>
              </w:rPr>
            </w:pPr>
            <w:r w:rsidRPr="00AE6435">
              <w:rPr>
                <w:rFonts w:ascii="Times New Roman" w:hAnsi="Times New Roman"/>
                <w:sz w:val="24"/>
                <w:szCs w:val="24"/>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2B5641" w:rsidRPr="00AE6435" w:rsidRDefault="00217494">
            <w:pPr>
              <w:pStyle w:val="11"/>
              <w:ind w:left="0"/>
              <w:jc w:val="center"/>
              <w:rPr>
                <w:rFonts w:ascii="Times New Roman" w:hAnsi="Times New Roman"/>
                <w:bCs/>
                <w:sz w:val="24"/>
                <w:szCs w:val="24"/>
                <w:lang w:val="uk-UA"/>
              </w:rPr>
            </w:pPr>
            <w:r w:rsidRPr="00AE6435">
              <w:rPr>
                <w:rFonts w:ascii="Times New Roman" w:hAnsi="Times New Roman"/>
                <w:bCs/>
                <w:sz w:val="24"/>
                <w:szCs w:val="24"/>
                <w:lang w:val="uk-UA"/>
              </w:rPr>
              <w:t>Нормативний</w:t>
            </w:r>
          </w:p>
        </w:tc>
      </w:tr>
    </w:tbl>
    <w:p w:rsidR="002B5641" w:rsidRPr="00AE6435" w:rsidRDefault="002B5641" w:rsidP="002B5641">
      <w:pPr>
        <w:pStyle w:val="11"/>
        <w:rPr>
          <w:rFonts w:ascii="Times New Roman" w:hAnsi="Times New Roman"/>
          <w:sz w:val="24"/>
          <w:szCs w:val="24"/>
          <w:lang w:val="uk-UA"/>
        </w:rPr>
      </w:pPr>
    </w:p>
    <w:p w:rsidR="002B5641" w:rsidRPr="00AE6435" w:rsidRDefault="002B5641" w:rsidP="002B5641">
      <w:pPr>
        <w:pStyle w:val="11"/>
        <w:rPr>
          <w:rFonts w:ascii="Times New Roman" w:hAnsi="Times New Roman"/>
          <w:b/>
          <w:sz w:val="24"/>
          <w:szCs w:val="24"/>
          <w:lang w:val="uk-UA"/>
        </w:rPr>
      </w:pPr>
      <w:r w:rsidRPr="00AE6435">
        <w:rPr>
          <w:rFonts w:ascii="Times New Roman" w:hAnsi="Times New Roman"/>
          <w:b/>
          <w:sz w:val="24"/>
          <w:szCs w:val="24"/>
          <w:lang w:val="uk-UA"/>
        </w:rPr>
        <w:t>7. Технічне й програмне забезпечення/обладнання</w:t>
      </w:r>
    </w:p>
    <w:p w:rsidR="002B5641" w:rsidRPr="00AE6435" w:rsidRDefault="002B5641" w:rsidP="002B5641">
      <w:pPr>
        <w:pStyle w:val="11"/>
        <w:ind w:left="708"/>
        <w:rPr>
          <w:rFonts w:ascii="Times New Roman" w:hAnsi="Times New Roman"/>
          <w:bCs/>
          <w:sz w:val="24"/>
          <w:szCs w:val="24"/>
          <w:lang w:val="uk-UA"/>
        </w:rPr>
      </w:pPr>
      <w:r w:rsidRPr="00AE6435">
        <w:rPr>
          <w:rFonts w:ascii="Times New Roman" w:hAnsi="Times New Roman"/>
          <w:bCs/>
          <w:sz w:val="24"/>
          <w:szCs w:val="24"/>
          <w:lang w:val="uk-UA"/>
        </w:rPr>
        <w:t>Мультимедійні засоби (</w:t>
      </w:r>
      <w:proofErr w:type="spellStart"/>
      <w:r w:rsidRPr="00AE6435">
        <w:rPr>
          <w:rFonts w:ascii="Times New Roman" w:hAnsi="Times New Roman"/>
          <w:bCs/>
          <w:sz w:val="24"/>
          <w:szCs w:val="24"/>
          <w:lang w:val="uk-UA"/>
        </w:rPr>
        <w:t>проєктор</w:t>
      </w:r>
      <w:proofErr w:type="spellEnd"/>
      <w:r w:rsidRPr="00AE6435">
        <w:rPr>
          <w:rFonts w:ascii="Times New Roman" w:hAnsi="Times New Roman"/>
          <w:bCs/>
          <w:sz w:val="24"/>
          <w:szCs w:val="24"/>
          <w:lang w:val="uk-UA"/>
        </w:rPr>
        <w:t>), презентації</w:t>
      </w:r>
      <w:r w:rsidR="00C8474B" w:rsidRPr="00AE6435">
        <w:rPr>
          <w:rFonts w:ascii="Times New Roman" w:hAnsi="Times New Roman"/>
          <w:bCs/>
          <w:sz w:val="24"/>
          <w:szCs w:val="24"/>
          <w:lang w:val="uk-UA"/>
        </w:rPr>
        <w:t xml:space="preserve">, </w:t>
      </w:r>
      <w:proofErr w:type="spellStart"/>
      <w:r w:rsidR="00C8474B" w:rsidRPr="00AE6435">
        <w:rPr>
          <w:rFonts w:ascii="Times New Roman" w:hAnsi="Times New Roman"/>
          <w:bCs/>
          <w:sz w:val="24"/>
          <w:szCs w:val="24"/>
          <w:lang w:val="uk-UA"/>
        </w:rPr>
        <w:t>відеофрагменти</w:t>
      </w:r>
      <w:proofErr w:type="spellEnd"/>
      <w:r w:rsidR="00C8474B" w:rsidRPr="00AE6435">
        <w:rPr>
          <w:rFonts w:ascii="Times New Roman" w:hAnsi="Times New Roman"/>
          <w:bCs/>
          <w:sz w:val="24"/>
          <w:szCs w:val="24"/>
          <w:lang w:val="uk-UA"/>
        </w:rPr>
        <w:t xml:space="preserve"> занять</w:t>
      </w:r>
    </w:p>
    <w:p w:rsidR="002B5641" w:rsidRPr="00AE6435" w:rsidRDefault="002B5641" w:rsidP="002B5641">
      <w:pPr>
        <w:spacing w:after="0" w:line="240" w:lineRule="auto"/>
        <w:ind w:firstLine="709"/>
        <w:jc w:val="both"/>
        <w:rPr>
          <w:sz w:val="24"/>
          <w:szCs w:val="24"/>
          <w:lang w:val="uk-UA"/>
        </w:rPr>
      </w:pPr>
      <w:r w:rsidRPr="00AE6435">
        <w:rPr>
          <w:rFonts w:ascii="Times New Roman" w:hAnsi="Times New Roman"/>
          <w:b/>
          <w:sz w:val="24"/>
          <w:szCs w:val="24"/>
          <w:lang w:val="uk-UA"/>
        </w:rPr>
        <w:t>8. Політика курсу</w:t>
      </w:r>
      <w:r w:rsidRPr="00AE6435">
        <w:rPr>
          <w:rFonts w:ascii="Times New Roman" w:hAnsi="Times New Roman"/>
          <w:color w:val="000000"/>
          <w:sz w:val="24"/>
          <w:szCs w:val="24"/>
          <w:lang w:val="uk-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w:t>
      </w:r>
      <w:r w:rsidRPr="00AE6435">
        <w:rPr>
          <w:rFonts w:ascii="Times New Roman" w:hAnsi="Times New Roman"/>
          <w:color w:val="000000"/>
          <w:sz w:val="24"/>
          <w:szCs w:val="24"/>
          <w:lang w:val="en-US"/>
        </w:rPr>
        <w:t>FX</w:t>
      </w:r>
      <w:r w:rsidRPr="00AE6435">
        <w:rPr>
          <w:rFonts w:ascii="Times New Roman" w:hAnsi="Times New Roman"/>
          <w:color w:val="000000"/>
          <w:sz w:val="24"/>
          <w:szCs w:val="24"/>
          <w:lang w:val="uk-UA"/>
        </w:rPr>
        <w:t xml:space="preserve">. На сайті </w:t>
      </w:r>
      <w:r w:rsidRPr="00AE6435">
        <w:rPr>
          <w:rFonts w:ascii="Times New Roman" w:hAnsi="Times New Roman"/>
          <w:color w:val="000000"/>
          <w:sz w:val="24"/>
          <w:szCs w:val="24"/>
          <w:lang w:val="en-US"/>
        </w:rPr>
        <w:t>KSU</w:t>
      </w:r>
      <w:r w:rsidRPr="00AE6435">
        <w:rPr>
          <w:rFonts w:ascii="Times New Roman" w:hAnsi="Times New Roman"/>
          <w:color w:val="000000"/>
          <w:sz w:val="24"/>
          <w:szCs w:val="24"/>
          <w:lang w:val="uk-UA"/>
        </w:rPr>
        <w:t xml:space="preserve"> </w:t>
      </w:r>
      <w:r w:rsidRPr="00AE6435">
        <w:rPr>
          <w:rFonts w:ascii="Times New Roman" w:hAnsi="Times New Roman"/>
          <w:color w:val="000000"/>
          <w:sz w:val="24"/>
          <w:szCs w:val="24"/>
          <w:lang w:val="en-US"/>
        </w:rPr>
        <w:t>online</w:t>
      </w:r>
      <w:r w:rsidRPr="00AE6435">
        <w:rPr>
          <w:rFonts w:ascii="Times New Roman" w:hAnsi="Times New Roman"/>
          <w:color w:val="000000"/>
          <w:sz w:val="24"/>
          <w:szCs w:val="24"/>
          <w:lang w:val="uk-UA"/>
        </w:rPr>
        <w:t xml:space="preserv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w:t>
      </w:r>
      <w:proofErr w:type="spellStart"/>
      <w:r w:rsidRPr="00AE6435">
        <w:rPr>
          <w:rFonts w:ascii="Times New Roman" w:hAnsi="Times New Roman"/>
          <w:color w:val="000000"/>
          <w:sz w:val="24"/>
          <w:szCs w:val="24"/>
          <w:lang w:val="uk-UA"/>
        </w:rPr>
        <w:t>інтернет-джерел</w:t>
      </w:r>
      <w:proofErr w:type="spellEnd"/>
      <w:r w:rsidRPr="00AE6435">
        <w:rPr>
          <w:rFonts w:ascii="Times New Roman" w:hAnsi="Times New Roman"/>
          <w:color w:val="000000"/>
          <w:sz w:val="24"/>
          <w:szCs w:val="24"/>
          <w:lang w:val="uk-UA"/>
        </w:rPr>
        <w:t xml:space="preserve">,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B42D73" w:rsidRPr="00AE6435" w:rsidRDefault="00B42D73" w:rsidP="002B5641">
      <w:pPr>
        <w:pStyle w:val="11"/>
        <w:spacing w:after="0" w:line="240" w:lineRule="auto"/>
        <w:rPr>
          <w:rFonts w:ascii="Times New Roman" w:hAnsi="Times New Roman"/>
          <w:b/>
          <w:bCs/>
          <w:sz w:val="24"/>
          <w:szCs w:val="24"/>
          <w:lang w:val="uk-UA"/>
        </w:rPr>
      </w:pPr>
    </w:p>
    <w:p w:rsidR="000D08ED" w:rsidRPr="00AE6435" w:rsidRDefault="000D08ED" w:rsidP="002B5641">
      <w:pPr>
        <w:pStyle w:val="11"/>
        <w:spacing w:after="0" w:line="240" w:lineRule="auto"/>
        <w:rPr>
          <w:rFonts w:ascii="Times New Roman" w:hAnsi="Times New Roman"/>
          <w:b/>
          <w:bCs/>
          <w:sz w:val="24"/>
          <w:szCs w:val="24"/>
          <w:lang w:val="uk-UA"/>
        </w:rPr>
      </w:pPr>
    </w:p>
    <w:p w:rsidR="000D08ED" w:rsidRPr="00AE6435" w:rsidRDefault="000D08ED" w:rsidP="002B5641">
      <w:pPr>
        <w:pStyle w:val="11"/>
        <w:spacing w:after="0" w:line="240" w:lineRule="auto"/>
        <w:rPr>
          <w:rFonts w:ascii="Times New Roman" w:hAnsi="Times New Roman"/>
          <w:b/>
          <w:bCs/>
          <w:sz w:val="24"/>
          <w:szCs w:val="24"/>
          <w:lang w:val="uk-UA"/>
        </w:rPr>
      </w:pPr>
    </w:p>
    <w:p w:rsidR="000D08ED" w:rsidRPr="00AE6435" w:rsidRDefault="000D08ED" w:rsidP="002B5641">
      <w:pPr>
        <w:pStyle w:val="11"/>
        <w:spacing w:after="0" w:line="240" w:lineRule="auto"/>
        <w:rPr>
          <w:rFonts w:ascii="Times New Roman" w:hAnsi="Times New Roman"/>
          <w:b/>
          <w:bCs/>
          <w:sz w:val="24"/>
          <w:szCs w:val="24"/>
          <w:lang w:val="uk-UA"/>
        </w:rPr>
      </w:pPr>
    </w:p>
    <w:p w:rsidR="000D08ED" w:rsidRPr="00AE6435" w:rsidRDefault="000D08ED" w:rsidP="002B5641">
      <w:pPr>
        <w:pStyle w:val="11"/>
        <w:spacing w:after="0" w:line="240" w:lineRule="auto"/>
        <w:rPr>
          <w:rFonts w:ascii="Times New Roman" w:hAnsi="Times New Roman"/>
          <w:b/>
          <w:bCs/>
          <w:sz w:val="24"/>
          <w:szCs w:val="24"/>
          <w:lang w:val="uk-UA"/>
        </w:rPr>
      </w:pPr>
    </w:p>
    <w:p w:rsidR="002B5641" w:rsidRDefault="002B5641" w:rsidP="002B5641">
      <w:pPr>
        <w:pStyle w:val="11"/>
        <w:spacing w:after="0" w:line="240" w:lineRule="auto"/>
        <w:rPr>
          <w:rFonts w:ascii="Times New Roman" w:hAnsi="Times New Roman"/>
          <w:b/>
          <w:bCs/>
          <w:sz w:val="24"/>
          <w:szCs w:val="24"/>
          <w:lang w:val="uk-UA"/>
        </w:rPr>
      </w:pPr>
      <w:r w:rsidRPr="00AE6435">
        <w:rPr>
          <w:rFonts w:ascii="Times New Roman" w:hAnsi="Times New Roman"/>
          <w:b/>
          <w:bCs/>
          <w:sz w:val="24"/>
          <w:szCs w:val="24"/>
          <w:lang w:val="uk-UA"/>
        </w:rPr>
        <w:lastRenderedPageBreak/>
        <w:t>9. Схема курсу</w:t>
      </w:r>
    </w:p>
    <w:p w:rsidR="00772AC3" w:rsidRPr="00AE6435" w:rsidRDefault="00772AC3" w:rsidP="00772AC3">
      <w:pPr>
        <w:pStyle w:val="11"/>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1 семестр</w:t>
      </w:r>
    </w:p>
    <w:p w:rsidR="00B42D73" w:rsidRPr="00AE6435" w:rsidRDefault="00B42D73" w:rsidP="002B5641">
      <w:pPr>
        <w:pStyle w:val="11"/>
        <w:spacing w:after="0" w:line="240" w:lineRule="auto"/>
        <w:jc w:val="center"/>
        <w:rPr>
          <w:rFonts w:asciiTheme="majorBidi" w:hAnsiTheme="majorBidi" w:cstheme="maj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6478"/>
        <w:gridCol w:w="2126"/>
        <w:gridCol w:w="1843"/>
      </w:tblGrid>
      <w:tr w:rsidR="00B42D73" w:rsidRPr="00AE6435" w:rsidTr="00AD639C">
        <w:tc>
          <w:tcPr>
            <w:tcW w:w="2306" w:type="dxa"/>
            <w:tcBorders>
              <w:top w:val="single" w:sz="4" w:space="0" w:color="auto"/>
              <w:left w:val="single" w:sz="4" w:space="0" w:color="auto"/>
              <w:bottom w:val="single" w:sz="4" w:space="0" w:color="auto"/>
              <w:right w:val="single" w:sz="4" w:space="0" w:color="auto"/>
            </w:tcBorders>
            <w:hideMark/>
          </w:tcPr>
          <w:p w:rsidR="00B42D73" w:rsidRPr="00AE6435" w:rsidRDefault="00B42D73" w:rsidP="00553D79">
            <w:pPr>
              <w:spacing w:after="0" w:line="240" w:lineRule="auto"/>
              <w:jc w:val="center"/>
              <w:rPr>
                <w:rFonts w:ascii="Times New Roman" w:hAnsi="Times New Roman"/>
                <w:b/>
                <w:bCs/>
                <w:sz w:val="24"/>
                <w:szCs w:val="24"/>
                <w:lang w:val="uk-UA"/>
              </w:rPr>
            </w:pPr>
            <w:r w:rsidRPr="00AE6435">
              <w:rPr>
                <w:rFonts w:ascii="Times New Roman" w:hAnsi="Times New Roman"/>
                <w:b/>
                <w:bCs/>
                <w:sz w:val="24"/>
                <w:szCs w:val="24"/>
                <w:lang w:val="uk-UA"/>
              </w:rPr>
              <w:t xml:space="preserve">Тиждень, дата, </w:t>
            </w:r>
            <w:r w:rsidR="00AD639C" w:rsidRPr="00AE6435">
              <w:rPr>
                <w:rFonts w:ascii="Times New Roman" w:hAnsi="Times New Roman"/>
                <w:b/>
                <w:bCs/>
                <w:sz w:val="24"/>
                <w:szCs w:val="24"/>
                <w:lang w:val="uk-UA"/>
              </w:rPr>
              <w:t>кількість годин</w:t>
            </w:r>
          </w:p>
        </w:tc>
        <w:tc>
          <w:tcPr>
            <w:tcW w:w="6478" w:type="dxa"/>
            <w:tcBorders>
              <w:top w:val="single" w:sz="4" w:space="0" w:color="auto"/>
              <w:left w:val="single" w:sz="4" w:space="0" w:color="auto"/>
              <w:bottom w:val="single" w:sz="4" w:space="0" w:color="auto"/>
              <w:right w:val="single" w:sz="4" w:space="0" w:color="auto"/>
            </w:tcBorders>
            <w:hideMark/>
          </w:tcPr>
          <w:p w:rsidR="00B42D73" w:rsidRPr="00AE6435" w:rsidRDefault="00AD639C" w:rsidP="00553D79">
            <w:pPr>
              <w:spacing w:after="0" w:line="240" w:lineRule="auto"/>
              <w:jc w:val="center"/>
              <w:rPr>
                <w:rFonts w:ascii="Times New Roman" w:hAnsi="Times New Roman"/>
                <w:b/>
                <w:bCs/>
                <w:sz w:val="24"/>
                <w:szCs w:val="24"/>
                <w:lang w:val="uk-UA"/>
              </w:rPr>
            </w:pPr>
            <w:r w:rsidRPr="00AE6435">
              <w:rPr>
                <w:rFonts w:ascii="Times New Roman" w:hAnsi="Times New Roman"/>
                <w:b/>
                <w:bCs/>
                <w:sz w:val="24"/>
                <w:szCs w:val="24"/>
                <w:lang w:val="uk-UA"/>
              </w:rPr>
              <w:t>Тема, загальний план</w:t>
            </w:r>
          </w:p>
        </w:tc>
        <w:tc>
          <w:tcPr>
            <w:tcW w:w="2126" w:type="dxa"/>
            <w:tcBorders>
              <w:top w:val="single" w:sz="4" w:space="0" w:color="auto"/>
              <w:left w:val="single" w:sz="4" w:space="0" w:color="auto"/>
              <w:bottom w:val="single" w:sz="4" w:space="0" w:color="auto"/>
              <w:right w:val="single" w:sz="4" w:space="0" w:color="auto"/>
            </w:tcBorders>
            <w:hideMark/>
          </w:tcPr>
          <w:p w:rsidR="00B42D73" w:rsidRPr="00AE6435" w:rsidRDefault="00B42D73" w:rsidP="00553D79">
            <w:pPr>
              <w:spacing w:after="0" w:line="240" w:lineRule="auto"/>
              <w:jc w:val="center"/>
              <w:rPr>
                <w:rFonts w:ascii="Times New Roman" w:hAnsi="Times New Roman"/>
                <w:b/>
                <w:bCs/>
                <w:sz w:val="24"/>
                <w:szCs w:val="24"/>
                <w:lang w:val="uk-UA"/>
              </w:rPr>
            </w:pPr>
            <w:r w:rsidRPr="00AE6435">
              <w:rPr>
                <w:rFonts w:ascii="Times New Roman" w:hAnsi="Times New Roman"/>
                <w:b/>
                <w:bCs/>
                <w:sz w:val="24"/>
                <w:szCs w:val="24"/>
                <w:lang w:val="uk-UA"/>
              </w:rPr>
              <w:t>Форма навчального заняття</w:t>
            </w:r>
          </w:p>
        </w:tc>
        <w:tc>
          <w:tcPr>
            <w:tcW w:w="1843" w:type="dxa"/>
            <w:tcBorders>
              <w:top w:val="single" w:sz="4" w:space="0" w:color="auto"/>
              <w:left w:val="single" w:sz="4" w:space="0" w:color="auto"/>
              <w:bottom w:val="single" w:sz="4" w:space="0" w:color="auto"/>
              <w:right w:val="single" w:sz="4" w:space="0" w:color="auto"/>
            </w:tcBorders>
            <w:hideMark/>
          </w:tcPr>
          <w:p w:rsidR="00B42D73" w:rsidRPr="00AE6435" w:rsidRDefault="00B42D73" w:rsidP="00553D79">
            <w:pPr>
              <w:spacing w:after="0" w:line="240" w:lineRule="auto"/>
              <w:jc w:val="center"/>
              <w:rPr>
                <w:rFonts w:ascii="Times New Roman" w:hAnsi="Times New Roman"/>
                <w:b/>
                <w:bCs/>
                <w:sz w:val="24"/>
                <w:szCs w:val="24"/>
                <w:lang w:val="uk-UA"/>
              </w:rPr>
            </w:pPr>
            <w:r w:rsidRPr="00AE6435">
              <w:rPr>
                <w:rFonts w:ascii="Times New Roman" w:hAnsi="Times New Roman"/>
                <w:b/>
                <w:bCs/>
                <w:sz w:val="24"/>
                <w:szCs w:val="24"/>
                <w:lang w:val="uk-UA"/>
              </w:rPr>
              <w:t>Максимальна кількість балів</w:t>
            </w:r>
          </w:p>
        </w:tc>
      </w:tr>
      <w:tr w:rsidR="00EE48E3" w:rsidRPr="00AE6435" w:rsidTr="00BA3F59">
        <w:tc>
          <w:tcPr>
            <w:tcW w:w="12753" w:type="dxa"/>
            <w:gridSpan w:val="4"/>
            <w:tcBorders>
              <w:top w:val="single" w:sz="4" w:space="0" w:color="auto"/>
              <w:left w:val="single" w:sz="4" w:space="0" w:color="auto"/>
              <w:bottom w:val="single" w:sz="4" w:space="0" w:color="auto"/>
              <w:right w:val="single" w:sz="4" w:space="0" w:color="auto"/>
            </w:tcBorders>
          </w:tcPr>
          <w:p w:rsidR="00EE48E3" w:rsidRPr="00AE6435" w:rsidRDefault="00EE48E3" w:rsidP="00EB369C">
            <w:pPr>
              <w:spacing w:after="0" w:line="240" w:lineRule="auto"/>
              <w:jc w:val="center"/>
              <w:rPr>
                <w:rFonts w:ascii="Times New Roman" w:hAnsi="Times New Roman"/>
                <w:b/>
                <w:bCs/>
                <w:sz w:val="24"/>
                <w:szCs w:val="24"/>
                <w:lang w:val="uk-UA"/>
              </w:rPr>
            </w:pPr>
            <w:r w:rsidRPr="00AE6435">
              <w:rPr>
                <w:rFonts w:ascii="Times New Roman" w:hAnsi="Times New Roman"/>
                <w:b/>
                <w:sz w:val="24"/>
                <w:szCs w:val="24"/>
                <w:lang w:val="uk-UA"/>
              </w:rPr>
              <w:t xml:space="preserve">Змістовий модуль 1. </w:t>
            </w:r>
            <w:r w:rsidR="00EB369C" w:rsidRPr="00AE6435">
              <w:rPr>
                <w:rFonts w:ascii="Times New Roman" w:hAnsi="Times New Roman"/>
                <w:b/>
                <w:bCs/>
                <w:sz w:val="24"/>
                <w:szCs w:val="24"/>
                <w:lang w:val="uk-UA"/>
              </w:rPr>
              <w:t xml:space="preserve">Сучасні підходи до вивчення </w:t>
            </w:r>
            <w:proofErr w:type="spellStart"/>
            <w:r w:rsidR="00EB369C" w:rsidRPr="00AE6435">
              <w:rPr>
                <w:rFonts w:ascii="Times New Roman" w:hAnsi="Times New Roman"/>
                <w:b/>
                <w:bCs/>
                <w:sz w:val="24"/>
                <w:szCs w:val="24"/>
                <w:lang w:val="uk-UA"/>
              </w:rPr>
              <w:t>етіопатогенезу</w:t>
            </w:r>
            <w:proofErr w:type="spellEnd"/>
            <w:r w:rsidR="00EB369C" w:rsidRPr="00AE6435">
              <w:rPr>
                <w:rFonts w:ascii="Times New Roman" w:hAnsi="Times New Roman"/>
                <w:b/>
                <w:bCs/>
                <w:sz w:val="24"/>
                <w:szCs w:val="24"/>
                <w:lang w:val="uk-UA"/>
              </w:rPr>
              <w:t xml:space="preserve"> та </w:t>
            </w:r>
            <w:proofErr w:type="spellStart"/>
            <w:r w:rsidR="00EB369C" w:rsidRPr="00AE6435">
              <w:rPr>
                <w:rFonts w:ascii="Times New Roman" w:hAnsi="Times New Roman"/>
                <w:b/>
                <w:bCs/>
                <w:sz w:val="24"/>
                <w:szCs w:val="24"/>
                <w:lang w:val="uk-UA"/>
              </w:rPr>
              <w:t>психомовленнєвої</w:t>
            </w:r>
            <w:proofErr w:type="spellEnd"/>
            <w:r w:rsidR="00EB369C" w:rsidRPr="00AE6435">
              <w:rPr>
                <w:rFonts w:ascii="Times New Roman" w:hAnsi="Times New Roman"/>
                <w:b/>
                <w:bCs/>
                <w:sz w:val="24"/>
                <w:szCs w:val="24"/>
                <w:lang w:val="uk-UA"/>
              </w:rPr>
              <w:t xml:space="preserve"> симптоматики первинного парціального та тотального недорозвинення мовлення у дітей</w:t>
            </w:r>
          </w:p>
        </w:tc>
      </w:tr>
      <w:tr w:rsidR="00553D79" w:rsidRPr="00AE6435" w:rsidTr="00C37A9D">
        <w:trPr>
          <w:trHeight w:val="2057"/>
        </w:trPr>
        <w:tc>
          <w:tcPr>
            <w:tcW w:w="2306" w:type="dxa"/>
            <w:tcBorders>
              <w:top w:val="single" w:sz="4" w:space="0" w:color="auto"/>
              <w:left w:val="single" w:sz="4" w:space="0" w:color="auto"/>
              <w:bottom w:val="single" w:sz="4" w:space="0" w:color="auto"/>
              <w:right w:val="single" w:sz="4" w:space="0" w:color="auto"/>
            </w:tcBorders>
            <w:hideMark/>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553D79" w:rsidRPr="00AE6435" w:rsidRDefault="00B17738" w:rsidP="00553D79">
            <w:pPr>
              <w:spacing w:after="0" w:line="240" w:lineRule="auto"/>
              <w:jc w:val="center"/>
              <w:rPr>
                <w:rFonts w:ascii="Times New Roman" w:hAnsi="Times New Roman"/>
                <w:sz w:val="24"/>
                <w:szCs w:val="24"/>
                <w:lang w:val="uk-UA"/>
              </w:rPr>
            </w:pPr>
            <w:r w:rsidRPr="00AE6435">
              <w:rPr>
                <w:rFonts w:ascii="Times New Roman" w:hAnsi="Times New Roman"/>
                <w:color w:val="FF0000"/>
                <w:sz w:val="24"/>
                <w:szCs w:val="24"/>
                <w:lang w:val="uk-UA"/>
              </w:rPr>
              <w:t>2</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right w:val="single" w:sz="4" w:space="0" w:color="auto"/>
            </w:tcBorders>
            <w:hideMark/>
          </w:tcPr>
          <w:p w:rsidR="00553D79" w:rsidRPr="00AE6435" w:rsidRDefault="00553D79"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lang w:val="uk-UA"/>
              </w:rPr>
              <w:t>Тема</w:t>
            </w:r>
            <w:r w:rsidR="00B33133">
              <w:rPr>
                <w:rFonts w:ascii="Times New Roman" w:hAnsi="Times New Roman"/>
                <w:b/>
                <w:sz w:val="24"/>
                <w:szCs w:val="24"/>
                <w:lang w:val="uk-UA"/>
              </w:rPr>
              <w:t xml:space="preserve"> 1.</w:t>
            </w:r>
            <w:r w:rsidRPr="00AE6435">
              <w:rPr>
                <w:rFonts w:ascii="Times New Roman" w:hAnsi="Times New Roman"/>
                <w:b/>
                <w:sz w:val="24"/>
                <w:szCs w:val="24"/>
                <w:lang w:val="uk-UA"/>
              </w:rPr>
              <w:t xml:space="preserve">1 </w:t>
            </w:r>
            <w:r w:rsidR="00EB369C" w:rsidRPr="00AE6435">
              <w:rPr>
                <w:rFonts w:ascii="Times New Roman" w:hAnsi="Times New Roman"/>
                <w:sz w:val="24"/>
                <w:szCs w:val="24"/>
                <w:lang w:val="uk-UA"/>
              </w:rPr>
              <w:t>Клініко-психолінгвістичний</w:t>
            </w:r>
            <w:r w:rsidRPr="00AE6435">
              <w:rPr>
                <w:rFonts w:ascii="Times New Roman" w:hAnsi="Times New Roman"/>
                <w:sz w:val="24"/>
                <w:szCs w:val="24"/>
                <w:lang w:val="uk-UA"/>
              </w:rPr>
              <w:t xml:space="preserve"> </w:t>
            </w:r>
            <w:r w:rsidR="00EB369C" w:rsidRPr="00AE6435">
              <w:rPr>
                <w:rFonts w:ascii="Times New Roman" w:hAnsi="Times New Roman"/>
                <w:sz w:val="24"/>
                <w:szCs w:val="24"/>
                <w:lang w:val="uk-UA"/>
              </w:rPr>
              <w:t>підхід до вивчення механізмів</w:t>
            </w:r>
            <w:r w:rsidRPr="00AE6435">
              <w:rPr>
                <w:rFonts w:ascii="Times New Roman" w:hAnsi="Times New Roman"/>
                <w:sz w:val="24"/>
                <w:szCs w:val="24"/>
                <w:lang w:val="uk-UA"/>
              </w:rPr>
              <w:t xml:space="preserve"> фонетико-фонематичного недорозвинення мовлення (ФФНМ)</w:t>
            </w:r>
          </w:p>
          <w:p w:rsidR="00553D79" w:rsidRPr="00AE6435" w:rsidRDefault="00553D79" w:rsidP="00F95E90">
            <w:pPr>
              <w:numPr>
                <w:ilvl w:val="0"/>
                <w:numId w:val="5"/>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proofErr w:type="spellStart"/>
            <w:r w:rsidRPr="00AE6435">
              <w:rPr>
                <w:rFonts w:ascii="Times New Roman" w:hAnsi="Times New Roman"/>
                <w:sz w:val="24"/>
                <w:szCs w:val="24"/>
              </w:rPr>
              <w:t>Теорії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фонологічної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системи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мови</w:t>
            </w:r>
            <w:proofErr w:type="spellEnd"/>
            <w:r w:rsidRPr="00AE6435">
              <w:rPr>
                <w:rFonts w:ascii="Times New Roman" w:hAnsi="Times New Roman"/>
                <w:sz w:val="24"/>
                <w:szCs w:val="24"/>
              </w:rPr>
              <w:t>.</w:t>
            </w:r>
          </w:p>
          <w:p w:rsidR="00553D79" w:rsidRPr="00AE6435" w:rsidRDefault="00553D79" w:rsidP="00F95E90">
            <w:pPr>
              <w:numPr>
                <w:ilvl w:val="0"/>
                <w:numId w:val="5"/>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рівня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фонологічного</w:t>
            </w:r>
            <w:proofErr w:type="spellEnd"/>
            <w:r w:rsidRPr="00AE6435">
              <w:rPr>
                <w:rFonts w:ascii="Times New Roman" w:hAnsi="Times New Roman"/>
                <w:sz w:val="24"/>
                <w:szCs w:val="24"/>
              </w:rPr>
              <w:t xml:space="preserve"> та моторного </w:t>
            </w:r>
            <w:proofErr w:type="spellStart"/>
            <w:r w:rsidRPr="00AE6435">
              <w:rPr>
                <w:rFonts w:ascii="Times New Roman" w:hAnsi="Times New Roman"/>
                <w:sz w:val="24"/>
                <w:szCs w:val="24"/>
              </w:rPr>
              <w:t>програмування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розвиток</w:t>
            </w:r>
            <w:proofErr w:type="spellEnd"/>
            <w:r w:rsidRPr="00AE6435">
              <w:rPr>
                <w:rFonts w:ascii="Times New Roman" w:hAnsi="Times New Roman"/>
                <w:sz w:val="24"/>
                <w:szCs w:val="24"/>
              </w:rPr>
              <w:t xml:space="preserve"> акустико-</w:t>
            </w:r>
            <w:proofErr w:type="spellStart"/>
            <w:r w:rsidRPr="00AE6435">
              <w:rPr>
                <w:rFonts w:ascii="Times New Roman" w:hAnsi="Times New Roman"/>
                <w:sz w:val="24"/>
                <w:szCs w:val="24"/>
              </w:rPr>
              <w:t>артикуляційної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бази</w:t>
            </w:r>
            <w:proofErr w:type="spellEnd"/>
            <w:r w:rsidRPr="00AE6435">
              <w:rPr>
                <w:rFonts w:ascii="Times New Roman" w:hAnsi="Times New Roman"/>
                <w:sz w:val="24"/>
                <w:szCs w:val="24"/>
              </w:rPr>
              <w:t>.</w:t>
            </w:r>
          </w:p>
          <w:p w:rsidR="00553D79" w:rsidRPr="00AE6435" w:rsidRDefault="00553D79" w:rsidP="00F95E90">
            <w:pPr>
              <w:numPr>
                <w:ilvl w:val="0"/>
                <w:numId w:val="5"/>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proofErr w:type="spellStart"/>
            <w:r w:rsidRPr="00AE6435">
              <w:rPr>
                <w:rFonts w:ascii="Times New Roman" w:hAnsi="Times New Roman"/>
                <w:sz w:val="24"/>
                <w:szCs w:val="24"/>
              </w:rPr>
              <w:t>Механізми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порушення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звукової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сторони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 xml:space="preserve"> у </w:t>
            </w:r>
            <w:proofErr w:type="spellStart"/>
            <w:r w:rsidRPr="00AE6435">
              <w:rPr>
                <w:rFonts w:ascii="Times New Roman" w:hAnsi="Times New Roman"/>
                <w:sz w:val="24"/>
                <w:szCs w:val="24"/>
              </w:rPr>
              <w:t>дітей</w:t>
            </w:r>
            <w:proofErr w:type="spellEnd"/>
            <w:r w:rsidRPr="00AE6435">
              <w:rPr>
                <w:rFonts w:ascii="Times New Roman" w:hAnsi="Times New Roman"/>
                <w:sz w:val="24"/>
                <w:szCs w:val="24"/>
              </w:rPr>
              <w:t>.</w:t>
            </w:r>
          </w:p>
        </w:tc>
        <w:tc>
          <w:tcPr>
            <w:tcW w:w="2126" w:type="dxa"/>
            <w:tcBorders>
              <w:top w:val="single" w:sz="4" w:space="0" w:color="auto"/>
              <w:left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CA591C"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553D79" w:rsidRPr="00AE6435" w:rsidTr="00BA3F59">
        <w:trPr>
          <w:trHeight w:val="1035"/>
        </w:trPr>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553D79" w:rsidRPr="00AE6435" w:rsidRDefault="00B17738"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2</w:t>
            </w:r>
            <w:r w:rsidR="00553D79" w:rsidRPr="00AE6435">
              <w:rPr>
                <w:rFonts w:ascii="Times New Roman" w:hAnsi="Times New Roman"/>
                <w:sz w:val="24"/>
                <w:szCs w:val="24"/>
                <w:lang w:val="uk-UA"/>
              </w:rPr>
              <w:t xml:space="preserve"> </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left w:val="single" w:sz="4" w:space="0" w:color="auto"/>
              <w:bottom w:val="single" w:sz="4" w:space="0" w:color="auto"/>
              <w:right w:val="single" w:sz="4" w:space="0" w:color="auto"/>
            </w:tcBorders>
          </w:tcPr>
          <w:p w:rsidR="00553D79" w:rsidRPr="00AE6435" w:rsidRDefault="00553D79"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lang w:val="uk-UA"/>
              </w:rPr>
              <w:t>Тема</w:t>
            </w:r>
            <w:r w:rsidR="00B33133">
              <w:rPr>
                <w:rFonts w:ascii="Times New Roman" w:hAnsi="Times New Roman"/>
                <w:b/>
                <w:sz w:val="24"/>
                <w:szCs w:val="24"/>
                <w:lang w:val="uk-UA"/>
              </w:rPr>
              <w:t xml:space="preserve"> </w:t>
            </w:r>
            <w:r w:rsidRPr="00AE6435">
              <w:rPr>
                <w:rFonts w:ascii="Times New Roman" w:hAnsi="Times New Roman"/>
                <w:b/>
                <w:sz w:val="24"/>
                <w:szCs w:val="24"/>
                <w:lang w:val="uk-UA"/>
              </w:rPr>
              <w:t>1</w:t>
            </w:r>
            <w:r w:rsidR="00B33133">
              <w:rPr>
                <w:rFonts w:ascii="Times New Roman" w:hAnsi="Times New Roman"/>
                <w:b/>
                <w:sz w:val="24"/>
                <w:szCs w:val="24"/>
                <w:lang w:val="uk-UA"/>
              </w:rPr>
              <w:t>.1</w:t>
            </w:r>
            <w:r w:rsidRPr="00AE6435">
              <w:rPr>
                <w:rFonts w:ascii="Times New Roman" w:hAnsi="Times New Roman"/>
                <w:b/>
                <w:sz w:val="24"/>
                <w:szCs w:val="24"/>
                <w:lang w:val="uk-UA"/>
              </w:rPr>
              <w:t xml:space="preserve"> </w:t>
            </w:r>
            <w:r w:rsidR="00EB369C" w:rsidRPr="00AE6435">
              <w:rPr>
                <w:rFonts w:ascii="Times New Roman" w:hAnsi="Times New Roman"/>
                <w:sz w:val="24"/>
                <w:szCs w:val="24"/>
                <w:lang w:val="uk-UA"/>
              </w:rPr>
              <w:t>Клініко-психолінгвістичний підхід до вивчення</w:t>
            </w:r>
            <w:r w:rsidRPr="00AE6435">
              <w:rPr>
                <w:rFonts w:ascii="Times New Roman" w:hAnsi="Times New Roman"/>
                <w:sz w:val="24"/>
                <w:szCs w:val="24"/>
                <w:lang w:val="uk-UA"/>
              </w:rPr>
              <w:t xml:space="preserve"> механі</w:t>
            </w:r>
            <w:r w:rsidR="00EB369C" w:rsidRPr="00AE6435">
              <w:rPr>
                <w:rFonts w:ascii="Times New Roman" w:hAnsi="Times New Roman"/>
                <w:sz w:val="24"/>
                <w:szCs w:val="24"/>
                <w:lang w:val="uk-UA"/>
              </w:rPr>
              <w:t>змів</w:t>
            </w:r>
            <w:r w:rsidRPr="00AE6435">
              <w:rPr>
                <w:rFonts w:ascii="Times New Roman" w:hAnsi="Times New Roman"/>
                <w:sz w:val="24"/>
                <w:szCs w:val="24"/>
                <w:lang w:val="uk-UA"/>
              </w:rPr>
              <w:t xml:space="preserve"> ФФНМ</w:t>
            </w:r>
          </w:p>
          <w:p w:rsidR="00553D79" w:rsidRPr="00B33133" w:rsidRDefault="00553D79" w:rsidP="00F95E90">
            <w:pPr>
              <w:numPr>
                <w:ilvl w:val="0"/>
                <w:numId w:val="6"/>
              </w:numPr>
              <w:tabs>
                <w:tab w:val="left" w:pos="900"/>
                <w:tab w:val="left" w:pos="1440"/>
              </w:tabs>
              <w:overflowPunct w:val="0"/>
              <w:autoSpaceDE w:val="0"/>
              <w:autoSpaceDN w:val="0"/>
              <w:adjustRightInd w:val="0"/>
              <w:spacing w:after="0" w:line="240" w:lineRule="auto"/>
              <w:ind w:hanging="1057"/>
              <w:jc w:val="both"/>
              <w:textAlignment w:val="baseline"/>
              <w:rPr>
                <w:rFonts w:ascii="Times New Roman" w:hAnsi="Times New Roman"/>
                <w:sz w:val="24"/>
                <w:szCs w:val="24"/>
                <w:lang w:val="uk-UA"/>
              </w:rPr>
            </w:pPr>
            <w:r w:rsidRPr="00B33133">
              <w:rPr>
                <w:rFonts w:ascii="Times New Roman" w:hAnsi="Times New Roman"/>
                <w:sz w:val="24"/>
                <w:szCs w:val="24"/>
                <w:lang w:val="uk-UA"/>
              </w:rPr>
              <w:t>Теорії розвитку фонологічної системи мови.</w:t>
            </w:r>
          </w:p>
          <w:p w:rsidR="00553D79" w:rsidRPr="00AE6435" w:rsidRDefault="00553D79" w:rsidP="00F95E90">
            <w:pPr>
              <w:numPr>
                <w:ilvl w:val="0"/>
                <w:numId w:val="6"/>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B33133">
              <w:rPr>
                <w:rFonts w:ascii="Times New Roman" w:hAnsi="Times New Roman"/>
                <w:sz w:val="24"/>
                <w:szCs w:val="24"/>
                <w:lang w:val="uk-UA"/>
              </w:rPr>
              <w:t>Формування рівня фонологічного та моторного програмування, розвиток акустико-артикул</w:t>
            </w:r>
            <w:proofErr w:type="spellStart"/>
            <w:r w:rsidRPr="00AE6435">
              <w:rPr>
                <w:rFonts w:ascii="Times New Roman" w:hAnsi="Times New Roman"/>
                <w:sz w:val="24"/>
                <w:szCs w:val="24"/>
              </w:rPr>
              <w:t>яційної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бази</w:t>
            </w:r>
            <w:proofErr w:type="spellEnd"/>
            <w:r w:rsidRPr="00AE6435">
              <w:rPr>
                <w:rFonts w:ascii="Times New Roman" w:hAnsi="Times New Roman"/>
                <w:sz w:val="24"/>
                <w:szCs w:val="24"/>
              </w:rPr>
              <w:t>.</w:t>
            </w:r>
          </w:p>
          <w:p w:rsidR="00553D79" w:rsidRPr="00AE6435" w:rsidRDefault="00553D79" w:rsidP="00F95E90">
            <w:pPr>
              <w:numPr>
                <w:ilvl w:val="0"/>
                <w:numId w:val="6"/>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b/>
                <w:sz w:val="24"/>
                <w:szCs w:val="24"/>
              </w:rPr>
            </w:pPr>
            <w:proofErr w:type="spellStart"/>
            <w:r w:rsidRPr="00AE6435">
              <w:rPr>
                <w:rFonts w:ascii="Times New Roman" w:hAnsi="Times New Roman"/>
                <w:sz w:val="24"/>
                <w:szCs w:val="24"/>
              </w:rPr>
              <w:t>Механізми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порушення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звукової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сторони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 xml:space="preserve"> у </w:t>
            </w:r>
            <w:proofErr w:type="spellStart"/>
            <w:r w:rsidRPr="00AE6435">
              <w:rPr>
                <w:rFonts w:ascii="Times New Roman" w:hAnsi="Times New Roman"/>
                <w:sz w:val="24"/>
                <w:szCs w:val="24"/>
              </w:rPr>
              <w:t>дітей</w:t>
            </w:r>
            <w:proofErr w:type="spellEnd"/>
            <w:r w:rsidRPr="00AE6435">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tc>
      </w:tr>
      <w:tr w:rsidR="00C37A9D" w:rsidRPr="00AE6435" w:rsidTr="00BA3F59">
        <w:trPr>
          <w:trHeight w:val="1043"/>
        </w:trPr>
        <w:tc>
          <w:tcPr>
            <w:tcW w:w="0" w:type="auto"/>
            <w:tcBorders>
              <w:top w:val="single" w:sz="4" w:space="0" w:color="auto"/>
              <w:left w:val="single" w:sz="4" w:space="0" w:color="auto"/>
              <w:bottom w:val="single" w:sz="4" w:space="0" w:color="auto"/>
              <w:right w:val="single" w:sz="4" w:space="0" w:color="auto"/>
            </w:tcBorders>
            <w:vAlign w:val="center"/>
            <w:hideMark/>
          </w:tcPr>
          <w:p w:rsidR="00C37A9D" w:rsidRPr="00AE6435" w:rsidRDefault="00C37A9D"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C37A9D" w:rsidRPr="00AE6435" w:rsidRDefault="00B17738"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2</w:t>
            </w:r>
          </w:p>
          <w:p w:rsidR="00C37A9D" w:rsidRPr="00AE6435" w:rsidRDefault="00C37A9D" w:rsidP="00553D79">
            <w:pPr>
              <w:spacing w:after="0" w:line="240" w:lineRule="auto"/>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right w:val="single" w:sz="4" w:space="0" w:color="auto"/>
            </w:tcBorders>
            <w:hideMark/>
          </w:tcPr>
          <w:p w:rsidR="00C37A9D" w:rsidRPr="00AE6435" w:rsidRDefault="00C37A9D"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w:t>
            </w:r>
            <w:r w:rsidR="00B33133">
              <w:rPr>
                <w:rFonts w:ascii="Times New Roman" w:hAnsi="Times New Roman"/>
                <w:b/>
                <w:sz w:val="24"/>
                <w:szCs w:val="24"/>
                <w:lang w:val="uk-UA"/>
              </w:rPr>
              <w:t>1.</w:t>
            </w:r>
            <w:r w:rsidRPr="00AE6435">
              <w:rPr>
                <w:rFonts w:ascii="Times New Roman" w:hAnsi="Times New Roman"/>
                <w:b/>
                <w:sz w:val="24"/>
                <w:szCs w:val="24"/>
                <w:lang w:val="uk-UA"/>
              </w:rPr>
              <w:t>2</w:t>
            </w:r>
            <w:r w:rsidRPr="00AE6435">
              <w:rPr>
                <w:rFonts w:ascii="Times New Roman" w:hAnsi="Times New Roman"/>
                <w:b/>
                <w:sz w:val="24"/>
                <w:szCs w:val="24"/>
              </w:rPr>
              <w:t xml:space="preserve"> </w:t>
            </w:r>
            <w:r w:rsidRPr="00AE6435">
              <w:rPr>
                <w:rFonts w:ascii="Times New Roman" w:hAnsi="Times New Roman"/>
                <w:sz w:val="24"/>
                <w:szCs w:val="24"/>
              </w:rPr>
              <w:t>П</w:t>
            </w:r>
            <w:r w:rsidR="00EB369C" w:rsidRPr="00AE6435">
              <w:rPr>
                <w:rFonts w:ascii="Times New Roman" w:hAnsi="Times New Roman"/>
                <w:sz w:val="24"/>
                <w:szCs w:val="24"/>
              </w:rPr>
              <w:t>сихолого-</w:t>
            </w:r>
            <w:proofErr w:type="spellStart"/>
            <w:r w:rsidR="00EB369C" w:rsidRPr="00AE6435">
              <w:rPr>
                <w:rFonts w:ascii="Times New Roman" w:hAnsi="Times New Roman"/>
                <w:sz w:val="24"/>
                <w:szCs w:val="24"/>
              </w:rPr>
              <w:t>педагогічн</w:t>
            </w:r>
            <w:proofErr w:type="spellEnd"/>
            <w:r w:rsidR="00EB369C" w:rsidRPr="00AE6435">
              <w:rPr>
                <w:rFonts w:ascii="Times New Roman" w:hAnsi="Times New Roman"/>
                <w:sz w:val="24"/>
                <w:szCs w:val="24"/>
                <w:lang w:val="uk-UA"/>
              </w:rPr>
              <w:t xml:space="preserve">ий підхід до вивчення </w:t>
            </w:r>
            <w:r w:rsidR="00EB369C" w:rsidRPr="00AE6435">
              <w:rPr>
                <w:rFonts w:ascii="Times New Roman" w:hAnsi="Times New Roman"/>
                <w:sz w:val="24"/>
                <w:szCs w:val="24"/>
              </w:rPr>
              <w:t>симптоматик</w:t>
            </w:r>
            <w:r w:rsidR="00EB369C" w:rsidRPr="00AE6435">
              <w:rPr>
                <w:rFonts w:ascii="Times New Roman" w:hAnsi="Times New Roman"/>
                <w:sz w:val="24"/>
                <w:szCs w:val="24"/>
                <w:lang w:val="uk-UA"/>
              </w:rPr>
              <w:t>и</w:t>
            </w:r>
            <w:r w:rsidRPr="00AE6435">
              <w:rPr>
                <w:rFonts w:ascii="Times New Roman" w:hAnsi="Times New Roman"/>
                <w:sz w:val="24"/>
                <w:szCs w:val="24"/>
              </w:rPr>
              <w:t xml:space="preserve"> ФФНМ</w:t>
            </w:r>
          </w:p>
          <w:p w:rsidR="00C37A9D" w:rsidRPr="00AE6435" w:rsidRDefault="00C37A9D" w:rsidP="00F95E90">
            <w:pPr>
              <w:numPr>
                <w:ilvl w:val="0"/>
                <w:numId w:val="7"/>
              </w:numPr>
              <w:tabs>
                <w:tab w:val="clear" w:pos="1620"/>
                <w:tab w:val="left" w:pos="900"/>
                <w:tab w:val="num" w:pos="1272"/>
                <w:tab w:val="left" w:pos="1440"/>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proofErr w:type="spellStart"/>
            <w:r w:rsidRPr="00AE6435">
              <w:rPr>
                <w:rFonts w:ascii="Times New Roman" w:hAnsi="Times New Roman"/>
                <w:sz w:val="24"/>
                <w:szCs w:val="24"/>
              </w:rPr>
              <w:t>Особливості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фонематичних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процесів</w:t>
            </w:r>
            <w:proofErr w:type="spellEnd"/>
            <w:r w:rsidRPr="00AE6435">
              <w:rPr>
                <w:rFonts w:ascii="Times New Roman" w:hAnsi="Times New Roman"/>
                <w:sz w:val="24"/>
                <w:szCs w:val="24"/>
              </w:rPr>
              <w:t xml:space="preserve"> у </w:t>
            </w:r>
            <w:proofErr w:type="spellStart"/>
            <w:r w:rsidRPr="00AE6435">
              <w:rPr>
                <w:rFonts w:ascii="Times New Roman" w:hAnsi="Times New Roman"/>
                <w:sz w:val="24"/>
                <w:szCs w:val="24"/>
              </w:rPr>
              <w:t>дітей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із</w:t>
            </w:r>
            <w:proofErr w:type="spellEnd"/>
            <w:r w:rsidRPr="00AE6435">
              <w:rPr>
                <w:rFonts w:ascii="Times New Roman" w:hAnsi="Times New Roman"/>
                <w:sz w:val="24"/>
                <w:szCs w:val="24"/>
              </w:rPr>
              <w:t xml:space="preserve"> ФФНМ.</w:t>
            </w:r>
          </w:p>
          <w:p w:rsidR="00C37A9D" w:rsidRPr="00AE6435" w:rsidRDefault="00C37A9D" w:rsidP="00F95E90">
            <w:pPr>
              <w:numPr>
                <w:ilvl w:val="0"/>
                <w:numId w:val="7"/>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k-UA"/>
              </w:rPr>
            </w:pPr>
            <w:r w:rsidRPr="00AE6435">
              <w:rPr>
                <w:rFonts w:ascii="Times New Roman" w:hAnsi="Times New Roman"/>
                <w:sz w:val="24"/>
                <w:szCs w:val="24"/>
              </w:rPr>
              <w:t xml:space="preserve">Характеристика </w:t>
            </w:r>
            <w:proofErr w:type="spellStart"/>
            <w:r w:rsidRPr="00AE6435">
              <w:rPr>
                <w:rFonts w:ascii="Times New Roman" w:hAnsi="Times New Roman"/>
                <w:sz w:val="24"/>
                <w:szCs w:val="24"/>
              </w:rPr>
              <w:t>порушень</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звуковимови</w:t>
            </w:r>
            <w:proofErr w:type="spellEnd"/>
            <w:r w:rsidRPr="00AE6435">
              <w:rPr>
                <w:rFonts w:ascii="Times New Roman" w:hAnsi="Times New Roman"/>
                <w:sz w:val="24"/>
                <w:szCs w:val="24"/>
              </w:rPr>
              <w:t>.</w:t>
            </w:r>
            <w:r w:rsidRPr="00AE6435">
              <w:rPr>
                <w:rFonts w:ascii="Times New Roman" w:hAnsi="Times New Roman"/>
                <w:sz w:val="24"/>
                <w:szCs w:val="24"/>
                <w:lang w:val="uk-UA"/>
              </w:rPr>
              <w:t xml:space="preserve"> </w:t>
            </w:r>
          </w:p>
          <w:p w:rsidR="00C37A9D" w:rsidRPr="00AE6435" w:rsidRDefault="00C37A9D" w:rsidP="00F95E90">
            <w:pPr>
              <w:numPr>
                <w:ilvl w:val="0"/>
                <w:numId w:val="7"/>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k-UA"/>
              </w:rPr>
            </w:pPr>
            <w:proofErr w:type="spellStart"/>
            <w:r w:rsidRPr="00AE6435">
              <w:rPr>
                <w:rFonts w:ascii="Times New Roman" w:hAnsi="Times New Roman"/>
                <w:sz w:val="24"/>
                <w:szCs w:val="24"/>
              </w:rPr>
              <w:t>Вплив</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недорозвинення</w:t>
            </w:r>
            <w:proofErr w:type="spellEnd"/>
            <w:r w:rsidRPr="00AE6435">
              <w:rPr>
                <w:rFonts w:ascii="Times New Roman" w:hAnsi="Times New Roman"/>
                <w:sz w:val="24"/>
                <w:szCs w:val="24"/>
              </w:rPr>
              <w:t xml:space="preserve"> фонетико-</w:t>
            </w:r>
            <w:proofErr w:type="spellStart"/>
            <w:r w:rsidRPr="00AE6435">
              <w:rPr>
                <w:rFonts w:ascii="Times New Roman" w:hAnsi="Times New Roman"/>
                <w:sz w:val="24"/>
                <w:szCs w:val="24"/>
              </w:rPr>
              <w:t>фонематичних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процесів</w:t>
            </w:r>
            <w:proofErr w:type="spellEnd"/>
            <w:r w:rsidRPr="00AE6435">
              <w:rPr>
                <w:rFonts w:ascii="Times New Roman" w:hAnsi="Times New Roman"/>
                <w:sz w:val="24"/>
                <w:szCs w:val="24"/>
              </w:rPr>
              <w:t xml:space="preserve"> на </w:t>
            </w:r>
            <w:proofErr w:type="spellStart"/>
            <w:r w:rsidRPr="00AE6435">
              <w:rPr>
                <w:rFonts w:ascii="Times New Roman" w:hAnsi="Times New Roman"/>
                <w:sz w:val="24"/>
                <w:szCs w:val="24"/>
              </w:rPr>
              <w:t>оволодіння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дітьми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лексикою</w:t>
            </w:r>
            <w:proofErr w:type="spellEnd"/>
            <w:r w:rsidRPr="00AE6435">
              <w:rPr>
                <w:rFonts w:ascii="Times New Roman" w:hAnsi="Times New Roman"/>
                <w:sz w:val="24"/>
                <w:szCs w:val="24"/>
              </w:rPr>
              <w:t xml:space="preserve"> і </w:t>
            </w:r>
            <w:proofErr w:type="spellStart"/>
            <w:r w:rsidRPr="00AE6435">
              <w:rPr>
                <w:rFonts w:ascii="Times New Roman" w:hAnsi="Times New Roman"/>
                <w:sz w:val="24"/>
                <w:szCs w:val="24"/>
              </w:rPr>
              <w:t>граматикою</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рідної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мови</w:t>
            </w:r>
            <w:proofErr w:type="spellEnd"/>
            <w:r w:rsidRPr="00AE6435">
              <w:rPr>
                <w:rFonts w:ascii="Times New Roman" w:hAnsi="Times New Roman"/>
                <w:sz w:val="24"/>
                <w:szCs w:val="24"/>
              </w:rPr>
              <w:t>.</w:t>
            </w:r>
          </w:p>
        </w:tc>
        <w:tc>
          <w:tcPr>
            <w:tcW w:w="2126" w:type="dxa"/>
            <w:tcBorders>
              <w:top w:val="single" w:sz="4" w:space="0" w:color="auto"/>
              <w:left w:val="single" w:sz="4" w:space="0" w:color="auto"/>
              <w:right w:val="single" w:sz="4" w:space="0" w:color="auto"/>
            </w:tcBorders>
          </w:tcPr>
          <w:p w:rsidR="00C37A9D" w:rsidRPr="00AE6435" w:rsidRDefault="00C37A9D"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C37A9D" w:rsidRPr="00AE6435" w:rsidRDefault="00C37A9D"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CA591C"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C37A9D" w:rsidRPr="00AE6435" w:rsidTr="00C37A9D">
        <w:trPr>
          <w:trHeight w:val="703"/>
        </w:trPr>
        <w:tc>
          <w:tcPr>
            <w:tcW w:w="0" w:type="auto"/>
            <w:tcBorders>
              <w:top w:val="single" w:sz="4" w:space="0" w:color="auto"/>
              <w:left w:val="single" w:sz="4" w:space="0" w:color="auto"/>
              <w:bottom w:val="single" w:sz="4" w:space="0" w:color="auto"/>
              <w:right w:val="single" w:sz="4" w:space="0" w:color="auto"/>
            </w:tcBorders>
            <w:vAlign w:val="center"/>
          </w:tcPr>
          <w:p w:rsidR="00C37A9D" w:rsidRPr="00AE6435" w:rsidRDefault="00C37A9D"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C37A9D" w:rsidRPr="00AE6435" w:rsidRDefault="00B17738"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2</w:t>
            </w:r>
          </w:p>
          <w:p w:rsidR="00C37A9D" w:rsidRPr="00AE6435" w:rsidRDefault="00C37A9D"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left w:val="single" w:sz="4" w:space="0" w:color="auto"/>
              <w:bottom w:val="single" w:sz="4" w:space="0" w:color="auto"/>
              <w:right w:val="single" w:sz="4" w:space="0" w:color="auto"/>
            </w:tcBorders>
          </w:tcPr>
          <w:p w:rsidR="00C37A9D" w:rsidRPr="00AE6435" w:rsidRDefault="00C37A9D"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w:t>
            </w:r>
            <w:r w:rsidR="00B33133">
              <w:rPr>
                <w:rFonts w:ascii="Times New Roman" w:hAnsi="Times New Roman"/>
                <w:b/>
                <w:sz w:val="24"/>
                <w:szCs w:val="24"/>
                <w:lang w:val="uk-UA"/>
              </w:rPr>
              <w:t>1.</w:t>
            </w:r>
            <w:r w:rsidRPr="00AE6435">
              <w:rPr>
                <w:rFonts w:ascii="Times New Roman" w:hAnsi="Times New Roman"/>
                <w:b/>
                <w:sz w:val="24"/>
                <w:szCs w:val="24"/>
                <w:lang w:val="uk-UA"/>
              </w:rPr>
              <w:t xml:space="preserve">2 </w:t>
            </w:r>
            <w:r w:rsidR="00A864BD" w:rsidRPr="00AE6435">
              <w:rPr>
                <w:rFonts w:ascii="Times New Roman" w:hAnsi="Times New Roman"/>
                <w:sz w:val="24"/>
                <w:szCs w:val="24"/>
              </w:rPr>
              <w:t>Психолого-</w:t>
            </w:r>
            <w:proofErr w:type="spellStart"/>
            <w:r w:rsidR="00A864BD" w:rsidRPr="00AE6435">
              <w:rPr>
                <w:rFonts w:ascii="Times New Roman" w:hAnsi="Times New Roman"/>
                <w:sz w:val="24"/>
                <w:szCs w:val="24"/>
              </w:rPr>
              <w:t>педагогічн</w:t>
            </w:r>
            <w:proofErr w:type="spellEnd"/>
            <w:r w:rsidR="00A864BD" w:rsidRPr="00AE6435">
              <w:rPr>
                <w:rFonts w:ascii="Times New Roman" w:hAnsi="Times New Roman"/>
                <w:sz w:val="24"/>
                <w:szCs w:val="24"/>
                <w:lang w:val="uk-UA"/>
              </w:rPr>
              <w:t>ий підхід до вивчення</w:t>
            </w:r>
            <w:r w:rsidR="00A864BD" w:rsidRPr="00AE6435">
              <w:rPr>
                <w:rFonts w:ascii="Times New Roman" w:hAnsi="Times New Roman"/>
                <w:sz w:val="24"/>
                <w:szCs w:val="24"/>
              </w:rPr>
              <w:t xml:space="preserve"> симптоматик</w:t>
            </w:r>
            <w:r w:rsidR="00A864BD" w:rsidRPr="00AE6435">
              <w:rPr>
                <w:rFonts w:ascii="Times New Roman" w:hAnsi="Times New Roman"/>
                <w:sz w:val="24"/>
                <w:szCs w:val="24"/>
                <w:lang w:val="uk-UA"/>
              </w:rPr>
              <w:t xml:space="preserve">и </w:t>
            </w:r>
            <w:r w:rsidRPr="00AE6435">
              <w:rPr>
                <w:rFonts w:ascii="Times New Roman" w:hAnsi="Times New Roman"/>
                <w:sz w:val="24"/>
                <w:szCs w:val="24"/>
              </w:rPr>
              <w:t>ФФНМ</w:t>
            </w:r>
          </w:p>
          <w:p w:rsidR="00C37A9D" w:rsidRPr="00AE6435" w:rsidRDefault="00C37A9D" w:rsidP="00F95E90">
            <w:pPr>
              <w:numPr>
                <w:ilvl w:val="0"/>
                <w:numId w:val="8"/>
              </w:numPr>
              <w:tabs>
                <w:tab w:val="left" w:pos="900"/>
                <w:tab w:val="num" w:pos="1272"/>
                <w:tab w:val="left" w:pos="1440"/>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proofErr w:type="spellStart"/>
            <w:r w:rsidRPr="00AE6435">
              <w:rPr>
                <w:rFonts w:ascii="Times New Roman" w:hAnsi="Times New Roman"/>
                <w:sz w:val="24"/>
                <w:szCs w:val="24"/>
              </w:rPr>
              <w:lastRenderedPageBreak/>
              <w:t>Особливості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фонематичних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процесів</w:t>
            </w:r>
            <w:proofErr w:type="spellEnd"/>
            <w:r w:rsidRPr="00AE6435">
              <w:rPr>
                <w:rFonts w:ascii="Times New Roman" w:hAnsi="Times New Roman"/>
                <w:sz w:val="24"/>
                <w:szCs w:val="24"/>
              </w:rPr>
              <w:t xml:space="preserve"> у </w:t>
            </w:r>
            <w:proofErr w:type="spellStart"/>
            <w:r w:rsidRPr="00AE6435">
              <w:rPr>
                <w:rFonts w:ascii="Times New Roman" w:hAnsi="Times New Roman"/>
                <w:sz w:val="24"/>
                <w:szCs w:val="24"/>
              </w:rPr>
              <w:t>дітей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із</w:t>
            </w:r>
            <w:proofErr w:type="spellEnd"/>
            <w:r w:rsidRPr="00AE6435">
              <w:rPr>
                <w:rFonts w:ascii="Times New Roman" w:hAnsi="Times New Roman"/>
                <w:sz w:val="24"/>
                <w:szCs w:val="24"/>
              </w:rPr>
              <w:t xml:space="preserve"> ФФНМ.</w:t>
            </w:r>
          </w:p>
          <w:p w:rsidR="00C37A9D" w:rsidRPr="00AE6435" w:rsidRDefault="00C37A9D" w:rsidP="00F95E90">
            <w:pPr>
              <w:numPr>
                <w:ilvl w:val="0"/>
                <w:numId w:val="8"/>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k-UA"/>
              </w:rPr>
            </w:pPr>
            <w:r w:rsidRPr="00AE6435">
              <w:rPr>
                <w:rFonts w:ascii="Times New Roman" w:hAnsi="Times New Roman"/>
                <w:sz w:val="24"/>
                <w:szCs w:val="24"/>
              </w:rPr>
              <w:t xml:space="preserve">Характеристика </w:t>
            </w:r>
            <w:proofErr w:type="spellStart"/>
            <w:r w:rsidRPr="00AE6435">
              <w:rPr>
                <w:rFonts w:ascii="Times New Roman" w:hAnsi="Times New Roman"/>
                <w:sz w:val="24"/>
                <w:szCs w:val="24"/>
              </w:rPr>
              <w:t>порушень</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звуковимови</w:t>
            </w:r>
            <w:proofErr w:type="spellEnd"/>
            <w:r w:rsidRPr="00AE6435">
              <w:rPr>
                <w:rFonts w:ascii="Times New Roman" w:hAnsi="Times New Roman"/>
                <w:sz w:val="24"/>
                <w:szCs w:val="24"/>
              </w:rPr>
              <w:t>.</w:t>
            </w:r>
            <w:r w:rsidRPr="00AE6435">
              <w:rPr>
                <w:rFonts w:ascii="Times New Roman" w:hAnsi="Times New Roman"/>
                <w:sz w:val="24"/>
                <w:szCs w:val="24"/>
                <w:lang w:val="uk-UA"/>
              </w:rPr>
              <w:t xml:space="preserve"> </w:t>
            </w:r>
          </w:p>
          <w:p w:rsidR="00C37A9D" w:rsidRPr="00AE6435" w:rsidRDefault="00C37A9D" w:rsidP="00553D79">
            <w:pPr>
              <w:tabs>
                <w:tab w:val="left" w:pos="900"/>
              </w:tabs>
              <w:spacing w:after="0"/>
              <w:jc w:val="both"/>
              <w:rPr>
                <w:rFonts w:ascii="Times New Roman" w:hAnsi="Times New Roman"/>
                <w:b/>
                <w:sz w:val="24"/>
                <w:szCs w:val="24"/>
              </w:rPr>
            </w:pPr>
            <w:r w:rsidRPr="00AE6435">
              <w:rPr>
                <w:rFonts w:ascii="Times New Roman" w:hAnsi="Times New Roman"/>
                <w:sz w:val="24"/>
                <w:szCs w:val="24"/>
                <w:lang w:val="uk-UA"/>
              </w:rPr>
              <w:t xml:space="preserve">3.  </w:t>
            </w:r>
            <w:proofErr w:type="spellStart"/>
            <w:r w:rsidRPr="00AE6435">
              <w:rPr>
                <w:rFonts w:ascii="Times New Roman" w:hAnsi="Times New Roman"/>
                <w:sz w:val="24"/>
                <w:szCs w:val="24"/>
              </w:rPr>
              <w:t>Вплив</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недорозвинення</w:t>
            </w:r>
            <w:proofErr w:type="spellEnd"/>
            <w:r w:rsidRPr="00AE6435">
              <w:rPr>
                <w:rFonts w:ascii="Times New Roman" w:hAnsi="Times New Roman"/>
                <w:sz w:val="24"/>
                <w:szCs w:val="24"/>
              </w:rPr>
              <w:t xml:space="preserve"> фонетико-</w:t>
            </w:r>
            <w:proofErr w:type="spellStart"/>
            <w:r w:rsidRPr="00AE6435">
              <w:rPr>
                <w:rFonts w:ascii="Times New Roman" w:hAnsi="Times New Roman"/>
                <w:sz w:val="24"/>
                <w:szCs w:val="24"/>
              </w:rPr>
              <w:t>фонематичних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процесів</w:t>
            </w:r>
            <w:proofErr w:type="spellEnd"/>
            <w:r w:rsidRPr="00AE6435">
              <w:rPr>
                <w:rFonts w:ascii="Times New Roman" w:hAnsi="Times New Roman"/>
                <w:sz w:val="24"/>
                <w:szCs w:val="24"/>
              </w:rPr>
              <w:t xml:space="preserve"> на </w:t>
            </w:r>
            <w:proofErr w:type="spellStart"/>
            <w:r w:rsidRPr="00AE6435">
              <w:rPr>
                <w:rFonts w:ascii="Times New Roman" w:hAnsi="Times New Roman"/>
                <w:sz w:val="24"/>
                <w:szCs w:val="24"/>
              </w:rPr>
              <w:t>оволодіння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дітьми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лексикою</w:t>
            </w:r>
            <w:proofErr w:type="spellEnd"/>
            <w:r w:rsidRPr="00AE6435">
              <w:rPr>
                <w:rFonts w:ascii="Times New Roman" w:hAnsi="Times New Roman"/>
                <w:sz w:val="24"/>
                <w:szCs w:val="24"/>
              </w:rPr>
              <w:t xml:space="preserve"> і </w:t>
            </w:r>
            <w:proofErr w:type="spellStart"/>
            <w:r w:rsidRPr="00AE6435">
              <w:rPr>
                <w:rFonts w:ascii="Times New Roman" w:hAnsi="Times New Roman"/>
                <w:sz w:val="24"/>
                <w:szCs w:val="24"/>
              </w:rPr>
              <w:t>граматикою</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рідної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мови</w:t>
            </w:r>
            <w:proofErr w:type="spellEnd"/>
            <w:r w:rsidRPr="00AE6435">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C37A9D" w:rsidRPr="00AE6435" w:rsidRDefault="00C37A9D"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C37A9D" w:rsidRPr="00AE6435" w:rsidRDefault="00C37A9D" w:rsidP="00553D79">
            <w:pPr>
              <w:spacing w:after="0" w:line="240" w:lineRule="auto"/>
              <w:jc w:val="center"/>
              <w:rPr>
                <w:rFonts w:ascii="Times New Roman" w:hAnsi="Times New Roman"/>
                <w:sz w:val="24"/>
                <w:szCs w:val="24"/>
                <w:lang w:val="uk-UA"/>
              </w:rPr>
            </w:pPr>
          </w:p>
        </w:tc>
      </w:tr>
      <w:tr w:rsidR="00553D79" w:rsidRPr="00AE6435" w:rsidTr="000A3BED">
        <w:trPr>
          <w:trHeight w:val="364"/>
        </w:trPr>
        <w:tc>
          <w:tcPr>
            <w:tcW w:w="2306" w:type="dxa"/>
            <w:tcBorders>
              <w:top w:val="single" w:sz="4" w:space="0" w:color="auto"/>
              <w:left w:val="single" w:sz="4" w:space="0" w:color="auto"/>
              <w:bottom w:val="single" w:sz="4" w:space="0" w:color="auto"/>
              <w:right w:val="single" w:sz="4" w:space="0" w:color="auto"/>
            </w:tcBorders>
            <w:hideMark/>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Тиждень А</w:t>
            </w:r>
          </w:p>
          <w:p w:rsidR="00553D79" w:rsidRPr="00AE6435" w:rsidRDefault="00B17738"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2</w:t>
            </w:r>
            <w:r w:rsidR="00553D79" w:rsidRPr="00AE6435">
              <w:rPr>
                <w:rFonts w:ascii="Times New Roman" w:hAnsi="Times New Roman"/>
                <w:color w:val="FF0000"/>
                <w:sz w:val="24"/>
                <w:szCs w:val="24"/>
                <w:lang w:val="uk-UA"/>
              </w:rPr>
              <w:t xml:space="preserve"> </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w:t>
            </w:r>
            <w:r w:rsidR="00B33133">
              <w:rPr>
                <w:rFonts w:ascii="Times New Roman" w:hAnsi="Times New Roman"/>
                <w:b/>
                <w:sz w:val="24"/>
                <w:szCs w:val="24"/>
                <w:lang w:val="uk-UA"/>
              </w:rPr>
              <w:t>1.</w:t>
            </w:r>
            <w:r w:rsidRPr="00AE6435">
              <w:rPr>
                <w:rFonts w:ascii="Times New Roman" w:hAnsi="Times New Roman"/>
                <w:b/>
                <w:sz w:val="24"/>
                <w:szCs w:val="24"/>
                <w:lang w:val="uk-UA"/>
              </w:rPr>
              <w:t>3</w:t>
            </w:r>
            <w:r w:rsidRPr="00AE6435">
              <w:rPr>
                <w:rFonts w:ascii="Times New Roman" w:hAnsi="Times New Roman"/>
                <w:b/>
                <w:sz w:val="24"/>
                <w:szCs w:val="24"/>
              </w:rPr>
              <w:t xml:space="preserve"> </w:t>
            </w:r>
            <w:proofErr w:type="spellStart"/>
            <w:r w:rsidRPr="00AE6435">
              <w:rPr>
                <w:rFonts w:ascii="Times New Roman" w:hAnsi="Times New Roman"/>
                <w:sz w:val="24"/>
                <w:szCs w:val="24"/>
              </w:rPr>
              <w:t>Загальне</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недорозвинення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 xml:space="preserve"> (ЗНМ). </w:t>
            </w:r>
            <w:proofErr w:type="spellStart"/>
            <w:r w:rsidRPr="00AE6435">
              <w:rPr>
                <w:rFonts w:ascii="Times New Roman" w:hAnsi="Times New Roman"/>
                <w:sz w:val="24"/>
                <w:szCs w:val="24"/>
              </w:rPr>
              <w:t>Клінічний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підхід</w:t>
            </w:r>
            <w:proofErr w:type="spellEnd"/>
            <w:r w:rsidRPr="00AE6435">
              <w:rPr>
                <w:rFonts w:ascii="Times New Roman" w:hAnsi="Times New Roman"/>
                <w:sz w:val="24"/>
                <w:szCs w:val="24"/>
              </w:rPr>
              <w:t>.</w:t>
            </w:r>
          </w:p>
          <w:p w:rsidR="00553D79" w:rsidRPr="00AE6435" w:rsidRDefault="00553D79" w:rsidP="00F95E90">
            <w:pPr>
              <w:numPr>
                <w:ilvl w:val="1"/>
                <w:numId w:val="9"/>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sz w:val="24"/>
                <w:szCs w:val="24"/>
              </w:rPr>
            </w:pPr>
            <w:proofErr w:type="spellStart"/>
            <w:r w:rsidRPr="00AE6435">
              <w:rPr>
                <w:rFonts w:ascii="Times New Roman" w:hAnsi="Times New Roman"/>
                <w:sz w:val="24"/>
                <w:szCs w:val="24"/>
              </w:rPr>
              <w:t>Етіологія</w:t>
            </w:r>
            <w:proofErr w:type="spellEnd"/>
            <w:r w:rsidRPr="00AE6435">
              <w:rPr>
                <w:rFonts w:ascii="Times New Roman" w:hAnsi="Times New Roman"/>
                <w:sz w:val="24"/>
                <w:szCs w:val="24"/>
              </w:rPr>
              <w:t xml:space="preserve"> та патогенез ЗНМ.</w:t>
            </w:r>
          </w:p>
          <w:p w:rsidR="00553D79" w:rsidRPr="00AE6435" w:rsidRDefault="00553D79" w:rsidP="00F95E90">
            <w:pPr>
              <w:numPr>
                <w:ilvl w:val="1"/>
                <w:numId w:val="9"/>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sz w:val="24"/>
                <w:szCs w:val="24"/>
              </w:rPr>
            </w:pPr>
            <w:proofErr w:type="spellStart"/>
            <w:r w:rsidRPr="00AE6435">
              <w:rPr>
                <w:rFonts w:ascii="Times New Roman" w:hAnsi="Times New Roman"/>
                <w:sz w:val="24"/>
                <w:szCs w:val="24"/>
              </w:rPr>
              <w:t>Клінічна</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класифікація</w:t>
            </w:r>
            <w:proofErr w:type="spellEnd"/>
            <w:r w:rsidRPr="00AE6435">
              <w:rPr>
                <w:rFonts w:ascii="Times New Roman" w:hAnsi="Times New Roman"/>
                <w:sz w:val="24"/>
                <w:szCs w:val="24"/>
              </w:rPr>
              <w:t xml:space="preserve"> ЗНМ. </w:t>
            </w:r>
          </w:p>
          <w:p w:rsidR="00553D79" w:rsidRPr="00AE6435" w:rsidRDefault="00553D79" w:rsidP="00F95E90">
            <w:pPr>
              <w:numPr>
                <w:ilvl w:val="1"/>
                <w:numId w:val="9"/>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sz w:val="24"/>
                <w:szCs w:val="24"/>
                <w:lang w:val="uk-UA"/>
              </w:rPr>
            </w:pPr>
            <w:proofErr w:type="spellStart"/>
            <w:r w:rsidRPr="00AE6435">
              <w:rPr>
                <w:rFonts w:ascii="Times New Roman" w:hAnsi="Times New Roman"/>
                <w:sz w:val="24"/>
                <w:szCs w:val="24"/>
              </w:rPr>
              <w:t>Клініко-психологічні</w:t>
            </w:r>
            <w:proofErr w:type="spellEnd"/>
            <w:r w:rsidRPr="00AE6435">
              <w:rPr>
                <w:rFonts w:ascii="Times New Roman" w:hAnsi="Times New Roman"/>
                <w:sz w:val="24"/>
                <w:szCs w:val="24"/>
              </w:rPr>
              <w:t xml:space="preserve"> прояви ЗНМ у </w:t>
            </w:r>
            <w:proofErr w:type="spellStart"/>
            <w:r w:rsidRPr="00AE6435">
              <w:rPr>
                <w:rFonts w:ascii="Times New Roman" w:hAnsi="Times New Roman"/>
                <w:sz w:val="24"/>
                <w:szCs w:val="24"/>
              </w:rPr>
              <w:t>дітей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різних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груп</w:t>
            </w:r>
            <w:proofErr w:type="spellEnd"/>
            <w:r w:rsidRPr="00AE6435">
              <w:rPr>
                <w:rFonts w:ascii="Times New Roman" w:hAnsi="Times New Roman"/>
                <w:sz w:val="24"/>
                <w:szCs w:val="24"/>
              </w:rPr>
              <w:t>.</w:t>
            </w:r>
            <w:r w:rsidRPr="00AE6435">
              <w:rPr>
                <w:rFonts w:ascii="Times New Roman" w:hAnsi="Times New Roman"/>
                <w:sz w:val="24"/>
                <w:szCs w:val="24"/>
                <w:lang w:val="uk-UA"/>
              </w:rPr>
              <w:t xml:space="preserve"> </w:t>
            </w:r>
          </w:p>
          <w:p w:rsidR="00553D79" w:rsidRPr="00AE6435" w:rsidRDefault="00553D79" w:rsidP="00F95E90">
            <w:pPr>
              <w:numPr>
                <w:ilvl w:val="1"/>
                <w:numId w:val="9"/>
              </w:numPr>
              <w:tabs>
                <w:tab w:val="clear" w:pos="1440"/>
                <w:tab w:val="left" w:pos="705"/>
                <w:tab w:val="num" w:pos="988"/>
                <w:tab w:val="num" w:pos="1080"/>
              </w:tabs>
              <w:overflowPunct w:val="0"/>
              <w:autoSpaceDE w:val="0"/>
              <w:autoSpaceDN w:val="0"/>
              <w:adjustRightInd w:val="0"/>
              <w:spacing w:after="0" w:line="240" w:lineRule="auto"/>
              <w:ind w:left="0" w:firstLine="421"/>
              <w:jc w:val="both"/>
              <w:textAlignment w:val="baseline"/>
              <w:rPr>
                <w:rFonts w:ascii="Times New Roman" w:hAnsi="Times New Roman"/>
                <w:sz w:val="24"/>
                <w:szCs w:val="24"/>
                <w:lang w:val="uk-UA"/>
              </w:rPr>
            </w:pPr>
            <w:proofErr w:type="spellStart"/>
            <w:r w:rsidRPr="00AE6435">
              <w:rPr>
                <w:rFonts w:ascii="Times New Roman" w:hAnsi="Times New Roman"/>
                <w:sz w:val="24"/>
                <w:szCs w:val="24"/>
              </w:rPr>
              <w:t>Механізми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порушення</w:t>
            </w:r>
            <w:proofErr w:type="spellEnd"/>
            <w:r w:rsidRPr="00AE6435">
              <w:rPr>
                <w:rFonts w:ascii="Times New Roman" w:hAnsi="Times New Roman"/>
                <w:sz w:val="24"/>
                <w:szCs w:val="24"/>
              </w:rPr>
              <w:t xml:space="preserve"> лексико-</w:t>
            </w:r>
            <w:proofErr w:type="spellStart"/>
            <w:r w:rsidRPr="00AE6435">
              <w:rPr>
                <w:rFonts w:ascii="Times New Roman" w:hAnsi="Times New Roman"/>
                <w:sz w:val="24"/>
                <w:szCs w:val="24"/>
              </w:rPr>
              <w:t>граматичної</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прагматичної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сторони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Default="00553D79" w:rsidP="00553D79">
            <w:pPr>
              <w:spacing w:after="0" w:line="240" w:lineRule="auto"/>
              <w:jc w:val="center"/>
              <w:rPr>
                <w:rFonts w:ascii="Times New Roman" w:hAnsi="Times New Roman"/>
                <w:sz w:val="24"/>
                <w:szCs w:val="24"/>
                <w:lang w:val="uk-UA"/>
              </w:rPr>
            </w:pPr>
          </w:p>
          <w:p w:rsidR="00CA591C" w:rsidRDefault="00CA591C" w:rsidP="00553D79">
            <w:pPr>
              <w:spacing w:after="0" w:line="240" w:lineRule="auto"/>
              <w:jc w:val="center"/>
              <w:rPr>
                <w:rFonts w:ascii="Times New Roman" w:hAnsi="Times New Roman"/>
                <w:sz w:val="24"/>
                <w:szCs w:val="24"/>
                <w:lang w:val="uk-UA"/>
              </w:rPr>
            </w:pPr>
          </w:p>
          <w:p w:rsidR="00CA591C" w:rsidRDefault="00CA591C" w:rsidP="00553D79">
            <w:pPr>
              <w:spacing w:after="0" w:line="240" w:lineRule="auto"/>
              <w:jc w:val="center"/>
              <w:rPr>
                <w:rFonts w:ascii="Times New Roman" w:hAnsi="Times New Roman"/>
                <w:sz w:val="24"/>
                <w:szCs w:val="24"/>
                <w:lang w:val="uk-UA"/>
              </w:rPr>
            </w:pPr>
          </w:p>
          <w:p w:rsidR="00CA591C" w:rsidRDefault="00CA591C" w:rsidP="00553D79">
            <w:pPr>
              <w:spacing w:after="0" w:line="240" w:lineRule="auto"/>
              <w:jc w:val="center"/>
              <w:rPr>
                <w:rFonts w:ascii="Times New Roman" w:hAnsi="Times New Roman"/>
                <w:sz w:val="24"/>
                <w:szCs w:val="24"/>
                <w:lang w:val="uk-UA"/>
              </w:rPr>
            </w:pPr>
          </w:p>
          <w:p w:rsidR="00CA591C" w:rsidRDefault="00CA591C" w:rsidP="00553D79">
            <w:pPr>
              <w:spacing w:after="0" w:line="240" w:lineRule="auto"/>
              <w:jc w:val="center"/>
              <w:rPr>
                <w:rFonts w:ascii="Times New Roman" w:hAnsi="Times New Roman"/>
                <w:sz w:val="24"/>
                <w:szCs w:val="24"/>
                <w:lang w:val="uk-UA"/>
              </w:rPr>
            </w:pPr>
          </w:p>
          <w:p w:rsidR="00CA591C" w:rsidRDefault="00CA591C" w:rsidP="00553D79">
            <w:pPr>
              <w:spacing w:after="0" w:line="240" w:lineRule="auto"/>
              <w:jc w:val="center"/>
              <w:rPr>
                <w:rFonts w:ascii="Times New Roman" w:hAnsi="Times New Roman"/>
                <w:sz w:val="24"/>
                <w:szCs w:val="24"/>
                <w:lang w:val="uk-UA"/>
              </w:rPr>
            </w:pPr>
          </w:p>
          <w:p w:rsidR="00CA591C" w:rsidRDefault="00CA591C" w:rsidP="00553D79">
            <w:pPr>
              <w:spacing w:after="0" w:line="240" w:lineRule="auto"/>
              <w:jc w:val="center"/>
              <w:rPr>
                <w:rFonts w:ascii="Times New Roman" w:hAnsi="Times New Roman"/>
                <w:sz w:val="24"/>
                <w:szCs w:val="24"/>
                <w:lang w:val="uk-UA"/>
              </w:rPr>
            </w:pPr>
          </w:p>
          <w:p w:rsidR="00CA591C" w:rsidRPr="00AE6435" w:rsidRDefault="00CA591C"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553D79" w:rsidRPr="00AE6435" w:rsidTr="000A3BED">
        <w:tc>
          <w:tcPr>
            <w:tcW w:w="0" w:type="auto"/>
            <w:tcBorders>
              <w:top w:val="single" w:sz="4" w:space="0" w:color="auto"/>
              <w:left w:val="single" w:sz="4" w:space="0" w:color="auto"/>
              <w:bottom w:val="single" w:sz="4" w:space="0" w:color="auto"/>
              <w:right w:val="single" w:sz="4" w:space="0" w:color="auto"/>
            </w:tcBorders>
            <w:vAlign w:val="center"/>
            <w:hideMark/>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553D79" w:rsidRPr="00AE6435" w:rsidRDefault="00B17738"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2</w:t>
            </w:r>
            <w:r w:rsidR="00553D79" w:rsidRPr="00AE6435">
              <w:rPr>
                <w:rFonts w:ascii="Times New Roman" w:hAnsi="Times New Roman"/>
                <w:sz w:val="24"/>
                <w:szCs w:val="24"/>
                <w:lang w:val="uk-UA"/>
              </w:rPr>
              <w:t xml:space="preserve"> </w:t>
            </w:r>
          </w:p>
          <w:p w:rsidR="00553D79" w:rsidRPr="00AE6435" w:rsidRDefault="00553D79" w:rsidP="00553D79">
            <w:pPr>
              <w:spacing w:after="0" w:line="240" w:lineRule="auto"/>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w:t>
            </w:r>
            <w:r w:rsidR="00B33133">
              <w:rPr>
                <w:rFonts w:ascii="Times New Roman" w:hAnsi="Times New Roman"/>
                <w:b/>
                <w:sz w:val="24"/>
                <w:szCs w:val="24"/>
                <w:lang w:val="uk-UA"/>
              </w:rPr>
              <w:t>1.</w:t>
            </w:r>
            <w:r w:rsidRPr="00AE6435">
              <w:rPr>
                <w:rFonts w:ascii="Times New Roman" w:hAnsi="Times New Roman"/>
                <w:b/>
                <w:sz w:val="24"/>
                <w:szCs w:val="24"/>
                <w:lang w:val="uk-UA"/>
              </w:rPr>
              <w:t xml:space="preserve">3 </w:t>
            </w:r>
            <w:proofErr w:type="spellStart"/>
            <w:r w:rsidRPr="00AE6435">
              <w:rPr>
                <w:rFonts w:ascii="Times New Roman" w:hAnsi="Times New Roman"/>
                <w:sz w:val="24"/>
                <w:szCs w:val="24"/>
              </w:rPr>
              <w:t>Загальне</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недорозвинення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 xml:space="preserve"> (ЗНМ). </w:t>
            </w:r>
            <w:proofErr w:type="spellStart"/>
            <w:r w:rsidRPr="00AE6435">
              <w:rPr>
                <w:rFonts w:ascii="Times New Roman" w:hAnsi="Times New Roman"/>
                <w:sz w:val="24"/>
                <w:szCs w:val="24"/>
              </w:rPr>
              <w:t>Клінічний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підхід</w:t>
            </w:r>
            <w:proofErr w:type="spellEnd"/>
            <w:r w:rsidRPr="00AE6435">
              <w:rPr>
                <w:rFonts w:ascii="Times New Roman" w:hAnsi="Times New Roman"/>
                <w:sz w:val="24"/>
                <w:szCs w:val="24"/>
              </w:rPr>
              <w:t>.</w:t>
            </w:r>
          </w:p>
          <w:p w:rsidR="00553D79" w:rsidRPr="00AE6435" w:rsidRDefault="00553D79" w:rsidP="00F95E90">
            <w:pPr>
              <w:numPr>
                <w:ilvl w:val="0"/>
                <w:numId w:val="10"/>
              </w:numPr>
              <w:tabs>
                <w:tab w:val="clear" w:pos="1440"/>
                <w:tab w:val="left" w:pos="705"/>
                <w:tab w:val="num" w:pos="847"/>
              </w:tabs>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proofErr w:type="spellStart"/>
            <w:r w:rsidRPr="00AE6435">
              <w:rPr>
                <w:rFonts w:ascii="Times New Roman" w:hAnsi="Times New Roman"/>
                <w:sz w:val="24"/>
                <w:szCs w:val="24"/>
              </w:rPr>
              <w:t>Етіологія</w:t>
            </w:r>
            <w:proofErr w:type="spellEnd"/>
            <w:r w:rsidRPr="00AE6435">
              <w:rPr>
                <w:rFonts w:ascii="Times New Roman" w:hAnsi="Times New Roman"/>
                <w:sz w:val="24"/>
                <w:szCs w:val="24"/>
              </w:rPr>
              <w:t xml:space="preserve"> та патогенез ЗНМ.</w:t>
            </w:r>
          </w:p>
          <w:p w:rsidR="00553D79" w:rsidRPr="00AE6435" w:rsidRDefault="00553D79" w:rsidP="00F95E90">
            <w:pPr>
              <w:numPr>
                <w:ilvl w:val="0"/>
                <w:numId w:val="10"/>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proofErr w:type="spellStart"/>
            <w:r w:rsidRPr="00AE6435">
              <w:rPr>
                <w:rFonts w:ascii="Times New Roman" w:hAnsi="Times New Roman"/>
                <w:sz w:val="24"/>
                <w:szCs w:val="24"/>
              </w:rPr>
              <w:t>Клінічна</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класифікація</w:t>
            </w:r>
            <w:proofErr w:type="spellEnd"/>
            <w:r w:rsidRPr="00AE6435">
              <w:rPr>
                <w:rFonts w:ascii="Times New Roman" w:hAnsi="Times New Roman"/>
                <w:sz w:val="24"/>
                <w:szCs w:val="24"/>
              </w:rPr>
              <w:t xml:space="preserve"> ЗНМ. </w:t>
            </w:r>
          </w:p>
          <w:p w:rsidR="00553D79" w:rsidRPr="00AE6435" w:rsidRDefault="00553D79" w:rsidP="00F95E90">
            <w:pPr>
              <w:numPr>
                <w:ilvl w:val="0"/>
                <w:numId w:val="10"/>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lang w:val="uk-UA"/>
              </w:rPr>
            </w:pPr>
            <w:proofErr w:type="spellStart"/>
            <w:r w:rsidRPr="00AE6435">
              <w:rPr>
                <w:rFonts w:ascii="Times New Roman" w:hAnsi="Times New Roman"/>
                <w:sz w:val="24"/>
                <w:szCs w:val="24"/>
              </w:rPr>
              <w:t>Клініко-психологічні</w:t>
            </w:r>
            <w:proofErr w:type="spellEnd"/>
            <w:r w:rsidRPr="00AE6435">
              <w:rPr>
                <w:rFonts w:ascii="Times New Roman" w:hAnsi="Times New Roman"/>
                <w:sz w:val="24"/>
                <w:szCs w:val="24"/>
              </w:rPr>
              <w:t xml:space="preserve"> прояви ЗНМ у </w:t>
            </w:r>
            <w:proofErr w:type="spellStart"/>
            <w:r w:rsidRPr="00AE6435">
              <w:rPr>
                <w:rFonts w:ascii="Times New Roman" w:hAnsi="Times New Roman"/>
                <w:sz w:val="24"/>
                <w:szCs w:val="24"/>
              </w:rPr>
              <w:t>дітей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різних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груп</w:t>
            </w:r>
            <w:proofErr w:type="spellEnd"/>
            <w:r w:rsidRPr="00AE6435">
              <w:rPr>
                <w:rFonts w:ascii="Times New Roman" w:hAnsi="Times New Roman"/>
                <w:sz w:val="24"/>
                <w:szCs w:val="24"/>
              </w:rPr>
              <w:t>.</w:t>
            </w:r>
            <w:r w:rsidRPr="00AE6435">
              <w:rPr>
                <w:rFonts w:ascii="Times New Roman" w:hAnsi="Times New Roman"/>
                <w:sz w:val="24"/>
                <w:szCs w:val="24"/>
                <w:lang w:val="uk-UA"/>
              </w:rPr>
              <w:t xml:space="preserve"> </w:t>
            </w:r>
          </w:p>
          <w:p w:rsidR="00553D79" w:rsidRPr="00AE6435" w:rsidRDefault="00553D79" w:rsidP="00F95E90">
            <w:pPr>
              <w:numPr>
                <w:ilvl w:val="0"/>
                <w:numId w:val="10"/>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lang w:val="uk-UA"/>
              </w:rPr>
            </w:pPr>
            <w:proofErr w:type="spellStart"/>
            <w:r w:rsidRPr="00AE6435">
              <w:rPr>
                <w:rFonts w:ascii="Times New Roman" w:hAnsi="Times New Roman"/>
                <w:sz w:val="24"/>
                <w:szCs w:val="24"/>
              </w:rPr>
              <w:t>Механізми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порушення</w:t>
            </w:r>
            <w:proofErr w:type="spellEnd"/>
            <w:r w:rsidRPr="00AE6435">
              <w:rPr>
                <w:rFonts w:ascii="Times New Roman" w:hAnsi="Times New Roman"/>
                <w:sz w:val="24"/>
                <w:szCs w:val="24"/>
              </w:rPr>
              <w:t xml:space="preserve"> лексико-</w:t>
            </w:r>
            <w:proofErr w:type="spellStart"/>
            <w:r w:rsidRPr="00AE6435">
              <w:rPr>
                <w:rFonts w:ascii="Times New Roman" w:hAnsi="Times New Roman"/>
                <w:sz w:val="24"/>
                <w:szCs w:val="24"/>
              </w:rPr>
              <w:t>граматичної</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прагматичної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сторони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hideMark/>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553D79" w:rsidRPr="00AE6435" w:rsidRDefault="00553D79"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2</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5B1F0B">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w:t>
            </w:r>
            <w:r w:rsidR="00B33133">
              <w:rPr>
                <w:rFonts w:ascii="Times New Roman" w:hAnsi="Times New Roman"/>
                <w:b/>
                <w:sz w:val="24"/>
                <w:szCs w:val="24"/>
                <w:lang w:val="uk-UA"/>
              </w:rPr>
              <w:t>1.</w:t>
            </w:r>
            <w:r w:rsidRPr="00AE6435">
              <w:rPr>
                <w:rFonts w:ascii="Times New Roman" w:hAnsi="Times New Roman"/>
                <w:b/>
                <w:sz w:val="24"/>
                <w:szCs w:val="24"/>
                <w:lang w:val="uk-UA"/>
              </w:rPr>
              <w:t>4</w:t>
            </w:r>
            <w:r w:rsidRPr="00AE6435">
              <w:rPr>
                <w:rFonts w:ascii="Times New Roman" w:hAnsi="Times New Roman"/>
                <w:b/>
                <w:sz w:val="24"/>
                <w:szCs w:val="24"/>
              </w:rPr>
              <w:t xml:space="preserve"> </w:t>
            </w:r>
            <w:proofErr w:type="spellStart"/>
            <w:r w:rsidR="00A864BD" w:rsidRPr="00AE6435">
              <w:rPr>
                <w:rFonts w:ascii="Times New Roman" w:hAnsi="Times New Roman"/>
                <w:sz w:val="24"/>
                <w:szCs w:val="24"/>
              </w:rPr>
              <w:t>Лінгвопатологічн</w:t>
            </w:r>
            <w:proofErr w:type="spellEnd"/>
            <w:r w:rsidR="005B1F0B">
              <w:rPr>
                <w:rFonts w:ascii="Times New Roman" w:hAnsi="Times New Roman"/>
                <w:sz w:val="24"/>
                <w:szCs w:val="24"/>
                <w:lang w:val="uk-UA"/>
              </w:rPr>
              <w:t xml:space="preserve">а </w:t>
            </w:r>
            <w:r w:rsidRPr="00AE6435">
              <w:rPr>
                <w:rFonts w:ascii="Times New Roman" w:hAnsi="Times New Roman"/>
                <w:sz w:val="24"/>
                <w:szCs w:val="24"/>
              </w:rPr>
              <w:t>симптоматика ЗНМ</w:t>
            </w:r>
          </w:p>
          <w:p w:rsidR="00553D79" w:rsidRPr="00AE6435" w:rsidRDefault="005B1F0B" w:rsidP="00B33133">
            <w:pPr>
              <w:tabs>
                <w:tab w:val="left" w:pos="1985"/>
              </w:tabs>
              <w:overflowPunct w:val="0"/>
              <w:autoSpaceDE w:val="0"/>
              <w:autoSpaceDN w:val="0"/>
              <w:adjustRightInd w:val="0"/>
              <w:spacing w:after="0" w:line="240" w:lineRule="auto"/>
              <w:ind w:firstLine="563"/>
              <w:jc w:val="both"/>
              <w:textAlignment w:val="baseline"/>
              <w:rPr>
                <w:rFonts w:ascii="Times New Roman" w:hAnsi="Times New Roman"/>
                <w:sz w:val="24"/>
                <w:szCs w:val="24"/>
              </w:rPr>
            </w:pPr>
            <w:r>
              <w:rPr>
                <w:rFonts w:ascii="Times New Roman" w:hAnsi="Times New Roman"/>
                <w:sz w:val="24"/>
                <w:szCs w:val="24"/>
                <w:lang w:val="uk-UA"/>
              </w:rPr>
              <w:t xml:space="preserve">1. </w:t>
            </w:r>
            <w:proofErr w:type="spellStart"/>
            <w:r w:rsidR="00553D79" w:rsidRPr="00AE6435">
              <w:rPr>
                <w:rFonts w:ascii="Times New Roman" w:hAnsi="Times New Roman"/>
                <w:sz w:val="24"/>
                <w:szCs w:val="24"/>
              </w:rPr>
              <w:t>Симптоми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порушення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звукових</w:t>
            </w:r>
            <w:proofErr w:type="spellEnd"/>
            <w:r w:rsidR="00553D79" w:rsidRPr="00AE6435">
              <w:rPr>
                <w:rFonts w:ascii="Times New Roman" w:hAnsi="Times New Roman"/>
                <w:sz w:val="24"/>
                <w:szCs w:val="24"/>
              </w:rPr>
              <w:t xml:space="preserve"> характеристик </w:t>
            </w:r>
            <w:proofErr w:type="spellStart"/>
            <w:r w:rsidR="00553D79" w:rsidRPr="00AE6435">
              <w:rPr>
                <w:rFonts w:ascii="Times New Roman" w:hAnsi="Times New Roman"/>
                <w:sz w:val="24"/>
                <w:szCs w:val="24"/>
              </w:rPr>
              <w:t>мовлення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симптоми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порушення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експресивного</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рівня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симптоми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порушення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імпресивного</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рівня</w:t>
            </w:r>
            <w:proofErr w:type="spellEnd"/>
            <w:r w:rsidR="00553D79" w:rsidRPr="00AE6435">
              <w:rPr>
                <w:rFonts w:ascii="Times New Roman" w:hAnsi="Times New Roman"/>
                <w:sz w:val="24"/>
                <w:szCs w:val="24"/>
              </w:rPr>
              <w:t>).</w:t>
            </w:r>
          </w:p>
          <w:p w:rsidR="00553D79" w:rsidRPr="00AE6435" w:rsidRDefault="005B1F0B" w:rsidP="00B33133">
            <w:pPr>
              <w:tabs>
                <w:tab w:val="left" w:pos="1985"/>
              </w:tabs>
              <w:overflowPunct w:val="0"/>
              <w:autoSpaceDE w:val="0"/>
              <w:autoSpaceDN w:val="0"/>
              <w:adjustRightInd w:val="0"/>
              <w:spacing w:after="0" w:line="240" w:lineRule="auto"/>
              <w:ind w:firstLine="563"/>
              <w:jc w:val="both"/>
              <w:textAlignment w:val="baseline"/>
              <w:rPr>
                <w:rFonts w:ascii="Times New Roman" w:hAnsi="Times New Roman"/>
                <w:sz w:val="24"/>
                <w:szCs w:val="24"/>
              </w:rPr>
            </w:pPr>
            <w:r>
              <w:rPr>
                <w:rFonts w:ascii="Times New Roman" w:hAnsi="Times New Roman"/>
                <w:sz w:val="24"/>
                <w:szCs w:val="24"/>
                <w:lang w:val="uk-UA"/>
              </w:rPr>
              <w:t xml:space="preserve">2. </w:t>
            </w:r>
            <w:proofErr w:type="spellStart"/>
            <w:r w:rsidR="00553D79" w:rsidRPr="00AE6435">
              <w:rPr>
                <w:rFonts w:ascii="Times New Roman" w:hAnsi="Times New Roman"/>
                <w:sz w:val="24"/>
                <w:szCs w:val="24"/>
              </w:rPr>
              <w:t>Симптоми</w:t>
            </w:r>
            <w:proofErr w:type="spellEnd"/>
            <w:r w:rsidR="00553D79" w:rsidRPr="00AE6435">
              <w:rPr>
                <w:rFonts w:ascii="Times New Roman" w:hAnsi="Times New Roman"/>
                <w:sz w:val="24"/>
                <w:szCs w:val="24"/>
              </w:rPr>
              <w:t xml:space="preserve"> лексико-</w:t>
            </w:r>
            <w:proofErr w:type="spellStart"/>
            <w:r w:rsidR="00553D79" w:rsidRPr="00AE6435">
              <w:rPr>
                <w:rFonts w:ascii="Times New Roman" w:hAnsi="Times New Roman"/>
                <w:sz w:val="24"/>
                <w:szCs w:val="24"/>
              </w:rPr>
              <w:t>граматичних</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порушень</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симптоми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порушення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граматичного</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оформлення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висловлювання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симптоми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порушення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синтаксичного</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оформлення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висловлювання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експресивний</w:t>
            </w:r>
            <w:proofErr w:type="spellEnd"/>
            <w:r w:rsidR="00553D79" w:rsidRPr="00AE6435">
              <w:rPr>
                <w:rFonts w:ascii="Times New Roman" w:hAnsi="Times New Roman"/>
                <w:sz w:val="24"/>
                <w:szCs w:val="24"/>
              </w:rPr>
              <w:t xml:space="preserve"> та </w:t>
            </w:r>
            <w:proofErr w:type="spellStart"/>
            <w:r w:rsidR="00553D79" w:rsidRPr="00AE6435">
              <w:rPr>
                <w:rFonts w:ascii="Times New Roman" w:hAnsi="Times New Roman"/>
                <w:sz w:val="24"/>
                <w:szCs w:val="24"/>
              </w:rPr>
              <w:t>імпресивний</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дисграматизми</w:t>
            </w:r>
            <w:proofErr w:type="spellEnd"/>
            <w:r w:rsidR="00553D79" w:rsidRPr="00AE6435">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CA591C"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553D79" w:rsidRPr="00AE6435" w:rsidTr="000A3BED">
        <w:tc>
          <w:tcPr>
            <w:tcW w:w="0" w:type="auto"/>
            <w:tcBorders>
              <w:top w:val="single" w:sz="4" w:space="0" w:color="auto"/>
              <w:left w:val="single" w:sz="4" w:space="0" w:color="auto"/>
              <w:bottom w:val="single" w:sz="4" w:space="0" w:color="auto"/>
              <w:right w:val="single" w:sz="4" w:space="0" w:color="auto"/>
            </w:tcBorders>
            <w:vAlign w:val="center"/>
            <w:hideMark/>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553D79" w:rsidRPr="00AE6435" w:rsidRDefault="00B17738"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2</w:t>
            </w:r>
            <w:r w:rsidR="00553D79" w:rsidRPr="00AE6435">
              <w:rPr>
                <w:rFonts w:ascii="Times New Roman" w:hAnsi="Times New Roman"/>
                <w:sz w:val="24"/>
                <w:szCs w:val="24"/>
                <w:lang w:val="uk-UA"/>
              </w:rPr>
              <w:t xml:space="preserve"> </w:t>
            </w:r>
          </w:p>
          <w:p w:rsidR="00553D79" w:rsidRPr="00AE6435" w:rsidRDefault="00553D79" w:rsidP="00553D79">
            <w:pPr>
              <w:spacing w:after="0" w:line="240" w:lineRule="auto"/>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A864BD" w:rsidRPr="00AE6435" w:rsidRDefault="00A864BD" w:rsidP="00751B30">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w:t>
            </w:r>
            <w:r w:rsidR="00B33133">
              <w:rPr>
                <w:rFonts w:ascii="Times New Roman" w:hAnsi="Times New Roman"/>
                <w:b/>
                <w:sz w:val="24"/>
                <w:szCs w:val="24"/>
                <w:lang w:val="uk-UA"/>
              </w:rPr>
              <w:t>1.</w:t>
            </w:r>
            <w:r w:rsidRPr="00AE6435">
              <w:rPr>
                <w:rFonts w:ascii="Times New Roman" w:hAnsi="Times New Roman"/>
                <w:b/>
                <w:sz w:val="24"/>
                <w:szCs w:val="24"/>
                <w:lang w:val="uk-UA"/>
              </w:rPr>
              <w:t xml:space="preserve">4 </w:t>
            </w:r>
            <w:proofErr w:type="spellStart"/>
            <w:r w:rsidRPr="00AE6435">
              <w:rPr>
                <w:rFonts w:ascii="Times New Roman" w:hAnsi="Times New Roman"/>
                <w:sz w:val="24"/>
                <w:szCs w:val="24"/>
              </w:rPr>
              <w:t>Лінгвопатологічн</w:t>
            </w:r>
            <w:proofErr w:type="spellEnd"/>
            <w:r w:rsidR="00751B30">
              <w:rPr>
                <w:rFonts w:ascii="Times New Roman" w:hAnsi="Times New Roman"/>
                <w:sz w:val="24"/>
                <w:szCs w:val="24"/>
                <w:lang w:val="uk-UA"/>
              </w:rPr>
              <w:t>а</w:t>
            </w:r>
            <w:r w:rsidRPr="00AE6435">
              <w:rPr>
                <w:rFonts w:ascii="Times New Roman" w:hAnsi="Times New Roman"/>
                <w:sz w:val="24"/>
                <w:szCs w:val="24"/>
              </w:rPr>
              <w:t xml:space="preserve"> симптоматика ЗНМ</w:t>
            </w:r>
          </w:p>
          <w:p w:rsidR="00A864BD" w:rsidRPr="00AE6435" w:rsidRDefault="005B1F0B" w:rsidP="00B33133">
            <w:pPr>
              <w:tabs>
                <w:tab w:val="left" w:pos="1272"/>
              </w:tabs>
              <w:overflowPunct w:val="0"/>
              <w:autoSpaceDE w:val="0"/>
              <w:autoSpaceDN w:val="0"/>
              <w:adjustRightInd w:val="0"/>
              <w:spacing w:after="0" w:line="240" w:lineRule="auto"/>
              <w:ind w:firstLine="563"/>
              <w:jc w:val="both"/>
              <w:textAlignment w:val="baseline"/>
              <w:rPr>
                <w:rFonts w:ascii="Times New Roman" w:hAnsi="Times New Roman"/>
                <w:sz w:val="24"/>
                <w:szCs w:val="24"/>
              </w:rPr>
            </w:pPr>
            <w:r>
              <w:rPr>
                <w:rFonts w:ascii="Times New Roman" w:hAnsi="Times New Roman"/>
                <w:sz w:val="24"/>
                <w:szCs w:val="24"/>
                <w:lang w:val="uk-UA"/>
              </w:rPr>
              <w:t>1.</w:t>
            </w:r>
            <w:proofErr w:type="spellStart"/>
            <w:r w:rsidR="00A864BD" w:rsidRPr="00AE6435">
              <w:rPr>
                <w:rFonts w:ascii="Times New Roman" w:hAnsi="Times New Roman"/>
                <w:sz w:val="24"/>
                <w:szCs w:val="24"/>
              </w:rPr>
              <w:t>Симптоми</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порушення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звукових</w:t>
            </w:r>
            <w:proofErr w:type="spellEnd"/>
            <w:r w:rsidR="00A864BD" w:rsidRPr="00AE6435">
              <w:rPr>
                <w:rFonts w:ascii="Times New Roman" w:hAnsi="Times New Roman"/>
                <w:sz w:val="24"/>
                <w:szCs w:val="24"/>
              </w:rPr>
              <w:t xml:space="preserve"> характеристик </w:t>
            </w:r>
            <w:proofErr w:type="spellStart"/>
            <w:r w:rsidR="00A864BD" w:rsidRPr="00AE6435">
              <w:rPr>
                <w:rFonts w:ascii="Times New Roman" w:hAnsi="Times New Roman"/>
                <w:sz w:val="24"/>
                <w:szCs w:val="24"/>
              </w:rPr>
              <w:t>мовлення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симптоми</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порушення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експресивного</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рівня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симптоми</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порушення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імпресивного</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рівня</w:t>
            </w:r>
            <w:proofErr w:type="spellEnd"/>
            <w:r w:rsidR="00A864BD" w:rsidRPr="00AE6435">
              <w:rPr>
                <w:rFonts w:ascii="Times New Roman" w:hAnsi="Times New Roman"/>
                <w:sz w:val="24"/>
                <w:szCs w:val="24"/>
              </w:rPr>
              <w:t>).</w:t>
            </w:r>
            <w:r w:rsidR="00A864BD" w:rsidRPr="00AE6435">
              <w:rPr>
                <w:rFonts w:ascii="Times New Roman" w:hAnsi="Times New Roman"/>
                <w:sz w:val="24"/>
                <w:szCs w:val="24"/>
                <w:lang w:val="uk-UA"/>
              </w:rPr>
              <w:t xml:space="preserve"> </w:t>
            </w:r>
          </w:p>
          <w:p w:rsidR="00553D79" w:rsidRPr="00AE6435" w:rsidRDefault="005B1F0B" w:rsidP="00B33133">
            <w:pPr>
              <w:tabs>
                <w:tab w:val="left" w:pos="1272"/>
              </w:tabs>
              <w:overflowPunct w:val="0"/>
              <w:autoSpaceDE w:val="0"/>
              <w:autoSpaceDN w:val="0"/>
              <w:adjustRightInd w:val="0"/>
              <w:spacing w:after="0" w:line="240" w:lineRule="auto"/>
              <w:ind w:firstLine="563"/>
              <w:jc w:val="both"/>
              <w:textAlignment w:val="baseline"/>
              <w:rPr>
                <w:rFonts w:ascii="Times New Roman" w:hAnsi="Times New Roman"/>
                <w:sz w:val="24"/>
                <w:szCs w:val="24"/>
              </w:rPr>
            </w:pPr>
            <w:r>
              <w:rPr>
                <w:rFonts w:ascii="Times New Roman" w:hAnsi="Times New Roman"/>
                <w:sz w:val="24"/>
                <w:szCs w:val="24"/>
                <w:lang w:val="uk-UA"/>
              </w:rPr>
              <w:t xml:space="preserve">2. </w:t>
            </w:r>
            <w:proofErr w:type="spellStart"/>
            <w:r w:rsidR="00A864BD" w:rsidRPr="00AE6435">
              <w:rPr>
                <w:rFonts w:ascii="Times New Roman" w:hAnsi="Times New Roman"/>
                <w:sz w:val="24"/>
                <w:szCs w:val="24"/>
              </w:rPr>
              <w:t>Симптоми</w:t>
            </w:r>
            <w:proofErr w:type="spellEnd"/>
            <w:r w:rsidR="00A864BD" w:rsidRPr="00AE6435">
              <w:rPr>
                <w:rFonts w:ascii="Times New Roman" w:hAnsi="Times New Roman"/>
                <w:sz w:val="24"/>
                <w:szCs w:val="24"/>
              </w:rPr>
              <w:t xml:space="preserve"> лексико-</w:t>
            </w:r>
            <w:proofErr w:type="spellStart"/>
            <w:r w:rsidR="00A864BD" w:rsidRPr="00AE6435">
              <w:rPr>
                <w:rFonts w:ascii="Times New Roman" w:hAnsi="Times New Roman"/>
                <w:sz w:val="24"/>
                <w:szCs w:val="24"/>
              </w:rPr>
              <w:t>граматичних</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порушень</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симптоми</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порушення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граматичного</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оформлення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lastRenderedPageBreak/>
              <w:t>висловлювання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симптоми</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порушення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синтаксичного</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оформлення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висловлювання</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експресивний</w:t>
            </w:r>
            <w:proofErr w:type="spellEnd"/>
            <w:r w:rsidR="00A864BD" w:rsidRPr="00AE6435">
              <w:rPr>
                <w:rFonts w:ascii="Times New Roman" w:hAnsi="Times New Roman"/>
                <w:sz w:val="24"/>
                <w:szCs w:val="24"/>
              </w:rPr>
              <w:t xml:space="preserve"> та </w:t>
            </w:r>
            <w:proofErr w:type="spellStart"/>
            <w:r w:rsidR="00A864BD" w:rsidRPr="00AE6435">
              <w:rPr>
                <w:rFonts w:ascii="Times New Roman" w:hAnsi="Times New Roman"/>
                <w:sz w:val="24"/>
                <w:szCs w:val="24"/>
              </w:rPr>
              <w:t>імпресивний</w:t>
            </w:r>
            <w:proofErr w:type="spellEnd"/>
            <w:r w:rsidR="00A864BD" w:rsidRPr="00AE6435">
              <w:rPr>
                <w:rFonts w:ascii="Times New Roman" w:hAnsi="Times New Roman"/>
                <w:sz w:val="24"/>
                <w:szCs w:val="24"/>
              </w:rPr>
              <w:t xml:space="preserve"> </w:t>
            </w:r>
            <w:proofErr w:type="spellStart"/>
            <w:r w:rsidR="00A864BD" w:rsidRPr="00AE6435">
              <w:rPr>
                <w:rFonts w:ascii="Times New Roman" w:hAnsi="Times New Roman"/>
                <w:sz w:val="24"/>
                <w:szCs w:val="24"/>
              </w:rPr>
              <w:t>дисграматизми</w:t>
            </w:r>
            <w:proofErr w:type="spellEnd"/>
            <w:r w:rsidR="00A864BD" w:rsidRPr="00AE6435">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tc>
      </w:tr>
      <w:tr w:rsidR="00CA591C" w:rsidRPr="00AE6435" w:rsidTr="00772AC3">
        <w:tc>
          <w:tcPr>
            <w:tcW w:w="0" w:type="auto"/>
            <w:tcBorders>
              <w:top w:val="single" w:sz="4" w:space="0" w:color="auto"/>
              <w:left w:val="single" w:sz="4" w:space="0" w:color="auto"/>
              <w:right w:val="single" w:sz="4" w:space="0" w:color="auto"/>
            </w:tcBorders>
          </w:tcPr>
          <w:p w:rsidR="00CA591C" w:rsidRPr="00AE6435" w:rsidRDefault="00CA591C"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Тиждень А</w:t>
            </w:r>
          </w:p>
          <w:p w:rsidR="00CA591C" w:rsidRPr="00AE6435" w:rsidRDefault="00CA591C" w:rsidP="003267B0">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2</w:t>
            </w:r>
          </w:p>
          <w:p w:rsidR="00CA591C" w:rsidRPr="00AE6435" w:rsidRDefault="00CA591C"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CA591C" w:rsidRPr="00AE6435" w:rsidRDefault="00CA591C" w:rsidP="003267B0">
            <w:pPr>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b/>
                <w:bCs/>
                <w:sz w:val="24"/>
                <w:szCs w:val="24"/>
                <w:lang w:val="uk-UA"/>
              </w:rPr>
              <w:t xml:space="preserve">Тема </w:t>
            </w:r>
            <w:r w:rsidR="00B33133">
              <w:rPr>
                <w:rFonts w:ascii="Times New Roman" w:hAnsi="Times New Roman"/>
                <w:b/>
                <w:bCs/>
                <w:sz w:val="24"/>
                <w:szCs w:val="24"/>
                <w:lang w:val="uk-UA"/>
              </w:rPr>
              <w:t>1.</w:t>
            </w:r>
            <w:r w:rsidRPr="00AE6435">
              <w:rPr>
                <w:rFonts w:ascii="Times New Roman" w:hAnsi="Times New Roman"/>
                <w:b/>
                <w:bCs/>
                <w:sz w:val="24"/>
                <w:szCs w:val="24"/>
                <w:lang w:val="uk-UA"/>
              </w:rPr>
              <w:t>5</w:t>
            </w:r>
            <w:r w:rsidRPr="00AE6435">
              <w:rPr>
                <w:rFonts w:ascii="Times New Roman" w:hAnsi="Times New Roman"/>
                <w:sz w:val="24"/>
                <w:szCs w:val="24"/>
                <w:lang w:val="uk-UA"/>
              </w:rPr>
              <w:t xml:space="preserve"> </w:t>
            </w:r>
            <w:r w:rsidRPr="00AE6435">
              <w:rPr>
                <w:rFonts w:ascii="Times New Roman" w:hAnsi="Times New Roman"/>
                <w:sz w:val="24"/>
                <w:szCs w:val="24"/>
              </w:rPr>
              <w:t>Психолого-</w:t>
            </w:r>
            <w:proofErr w:type="spellStart"/>
            <w:r w:rsidRPr="00AE6435">
              <w:rPr>
                <w:rFonts w:ascii="Times New Roman" w:hAnsi="Times New Roman"/>
                <w:sz w:val="24"/>
                <w:szCs w:val="24"/>
              </w:rPr>
              <w:t>педагогічний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підхід</w:t>
            </w:r>
            <w:proofErr w:type="spellEnd"/>
            <w:r w:rsidRPr="00AE6435">
              <w:rPr>
                <w:rFonts w:ascii="Times New Roman" w:hAnsi="Times New Roman"/>
                <w:sz w:val="24"/>
                <w:szCs w:val="24"/>
              </w:rPr>
              <w:t xml:space="preserve"> до </w:t>
            </w:r>
            <w:r w:rsidRPr="00AE6435">
              <w:rPr>
                <w:rFonts w:ascii="Times New Roman" w:hAnsi="Times New Roman"/>
                <w:sz w:val="24"/>
                <w:szCs w:val="24"/>
                <w:lang w:val="uk-UA"/>
              </w:rPr>
              <w:t xml:space="preserve">вивчення </w:t>
            </w:r>
            <w:proofErr w:type="spellStart"/>
            <w:r w:rsidRPr="00AE6435">
              <w:rPr>
                <w:rFonts w:ascii="Times New Roman" w:hAnsi="Times New Roman"/>
                <w:sz w:val="24"/>
                <w:szCs w:val="24"/>
                <w:lang w:val="uk-UA"/>
              </w:rPr>
              <w:t>психомовленнєвої</w:t>
            </w:r>
            <w:proofErr w:type="spellEnd"/>
            <w:r w:rsidRPr="00AE6435">
              <w:rPr>
                <w:rFonts w:ascii="Times New Roman" w:hAnsi="Times New Roman"/>
                <w:sz w:val="24"/>
                <w:szCs w:val="24"/>
                <w:lang w:val="uk-UA"/>
              </w:rPr>
              <w:t xml:space="preserve"> симптоматики у дітей із </w:t>
            </w:r>
            <w:r w:rsidRPr="00AE6435">
              <w:rPr>
                <w:rFonts w:ascii="Times New Roman" w:hAnsi="Times New Roman"/>
                <w:sz w:val="24"/>
                <w:szCs w:val="24"/>
              </w:rPr>
              <w:t>ЗНМ</w:t>
            </w:r>
          </w:p>
          <w:p w:rsidR="00CA591C" w:rsidRPr="00AE6435" w:rsidRDefault="005B1F0B" w:rsidP="005B1F0B">
            <w:pPr>
              <w:overflowPunct w:val="0"/>
              <w:autoSpaceDE w:val="0"/>
              <w:autoSpaceDN w:val="0"/>
              <w:adjustRightInd w:val="0"/>
              <w:spacing w:after="0" w:line="240" w:lineRule="auto"/>
              <w:ind w:left="563"/>
              <w:jc w:val="both"/>
              <w:textAlignment w:val="baseline"/>
              <w:rPr>
                <w:rFonts w:ascii="Times New Roman" w:hAnsi="Times New Roman"/>
                <w:sz w:val="24"/>
                <w:szCs w:val="24"/>
              </w:rPr>
            </w:pPr>
            <w:r>
              <w:rPr>
                <w:rFonts w:ascii="Times New Roman" w:hAnsi="Times New Roman"/>
                <w:sz w:val="24"/>
                <w:szCs w:val="24"/>
                <w:lang w:val="uk-UA"/>
              </w:rPr>
              <w:t xml:space="preserve">1. </w:t>
            </w:r>
            <w:proofErr w:type="spellStart"/>
            <w:r w:rsidR="00CA591C" w:rsidRPr="00AE6435">
              <w:rPr>
                <w:rFonts w:ascii="Times New Roman" w:hAnsi="Times New Roman"/>
                <w:sz w:val="24"/>
                <w:szCs w:val="24"/>
              </w:rPr>
              <w:t>Діти</w:t>
            </w:r>
            <w:proofErr w:type="spellEnd"/>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із</w:t>
            </w:r>
            <w:proofErr w:type="spellEnd"/>
            <w:r w:rsidR="00CA591C" w:rsidRPr="00AE6435">
              <w:rPr>
                <w:rFonts w:ascii="Times New Roman" w:hAnsi="Times New Roman"/>
                <w:sz w:val="24"/>
                <w:szCs w:val="24"/>
              </w:rPr>
              <w:t xml:space="preserve"> І </w:t>
            </w:r>
            <w:proofErr w:type="spellStart"/>
            <w:r w:rsidR="00CA591C" w:rsidRPr="00AE6435">
              <w:rPr>
                <w:rFonts w:ascii="Times New Roman" w:hAnsi="Times New Roman"/>
                <w:sz w:val="24"/>
                <w:szCs w:val="24"/>
              </w:rPr>
              <w:t>рівнем</w:t>
            </w:r>
            <w:proofErr w:type="spellEnd"/>
            <w:r w:rsidR="00CA591C" w:rsidRPr="00AE6435">
              <w:rPr>
                <w:rFonts w:ascii="Times New Roman" w:hAnsi="Times New Roman"/>
                <w:sz w:val="24"/>
                <w:szCs w:val="24"/>
              </w:rPr>
              <w:t xml:space="preserve"> ЗНМ.</w:t>
            </w:r>
          </w:p>
          <w:p w:rsidR="00CA591C" w:rsidRPr="00AE6435" w:rsidRDefault="005B1F0B" w:rsidP="005B1F0B">
            <w:pPr>
              <w:overflowPunct w:val="0"/>
              <w:autoSpaceDE w:val="0"/>
              <w:autoSpaceDN w:val="0"/>
              <w:adjustRightInd w:val="0"/>
              <w:spacing w:after="0" w:line="240" w:lineRule="auto"/>
              <w:ind w:left="563"/>
              <w:jc w:val="both"/>
              <w:textAlignment w:val="baseline"/>
              <w:rPr>
                <w:rFonts w:ascii="Times New Roman" w:hAnsi="Times New Roman"/>
                <w:sz w:val="24"/>
                <w:szCs w:val="24"/>
              </w:rPr>
            </w:pPr>
            <w:r>
              <w:rPr>
                <w:rFonts w:ascii="Times New Roman" w:hAnsi="Times New Roman"/>
                <w:sz w:val="24"/>
                <w:szCs w:val="24"/>
                <w:lang w:val="uk-UA"/>
              </w:rPr>
              <w:t xml:space="preserve">2. </w:t>
            </w:r>
            <w:proofErr w:type="spellStart"/>
            <w:r w:rsidR="00CA591C" w:rsidRPr="00AE6435">
              <w:rPr>
                <w:rFonts w:ascii="Times New Roman" w:hAnsi="Times New Roman"/>
                <w:sz w:val="24"/>
                <w:szCs w:val="24"/>
              </w:rPr>
              <w:t>Діти</w:t>
            </w:r>
            <w:proofErr w:type="spellEnd"/>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із</w:t>
            </w:r>
            <w:proofErr w:type="spellEnd"/>
            <w:r w:rsidR="00CA591C" w:rsidRPr="00AE6435">
              <w:rPr>
                <w:rFonts w:ascii="Times New Roman" w:hAnsi="Times New Roman"/>
                <w:sz w:val="24"/>
                <w:szCs w:val="24"/>
              </w:rPr>
              <w:t xml:space="preserve"> ІІ </w:t>
            </w:r>
            <w:proofErr w:type="spellStart"/>
            <w:r w:rsidR="00CA591C" w:rsidRPr="00AE6435">
              <w:rPr>
                <w:rFonts w:ascii="Times New Roman" w:hAnsi="Times New Roman"/>
                <w:sz w:val="24"/>
                <w:szCs w:val="24"/>
              </w:rPr>
              <w:t>рівнем</w:t>
            </w:r>
            <w:proofErr w:type="spellEnd"/>
            <w:r w:rsidR="00CA591C" w:rsidRPr="00AE6435">
              <w:rPr>
                <w:rFonts w:ascii="Times New Roman" w:hAnsi="Times New Roman"/>
                <w:sz w:val="24"/>
                <w:szCs w:val="24"/>
              </w:rPr>
              <w:t xml:space="preserve"> ЗНМ.</w:t>
            </w:r>
          </w:p>
          <w:p w:rsidR="00CA591C" w:rsidRPr="00AE6435" w:rsidRDefault="005B1F0B" w:rsidP="005B1F0B">
            <w:pPr>
              <w:overflowPunct w:val="0"/>
              <w:autoSpaceDE w:val="0"/>
              <w:autoSpaceDN w:val="0"/>
              <w:adjustRightInd w:val="0"/>
              <w:spacing w:after="0" w:line="240" w:lineRule="auto"/>
              <w:ind w:left="563"/>
              <w:jc w:val="both"/>
              <w:textAlignment w:val="baseline"/>
              <w:rPr>
                <w:rFonts w:ascii="Times New Roman" w:hAnsi="Times New Roman"/>
                <w:sz w:val="24"/>
                <w:szCs w:val="24"/>
              </w:rPr>
            </w:pPr>
            <w:r>
              <w:rPr>
                <w:rFonts w:ascii="Times New Roman" w:hAnsi="Times New Roman"/>
                <w:sz w:val="24"/>
                <w:szCs w:val="24"/>
                <w:lang w:val="uk-UA"/>
              </w:rPr>
              <w:t xml:space="preserve">3. </w:t>
            </w:r>
            <w:proofErr w:type="spellStart"/>
            <w:r w:rsidR="00CA591C" w:rsidRPr="00AE6435">
              <w:rPr>
                <w:rFonts w:ascii="Times New Roman" w:hAnsi="Times New Roman"/>
                <w:sz w:val="24"/>
                <w:szCs w:val="24"/>
              </w:rPr>
              <w:t>Діти</w:t>
            </w:r>
            <w:proofErr w:type="spellEnd"/>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із</w:t>
            </w:r>
            <w:proofErr w:type="spellEnd"/>
            <w:r w:rsidR="00CA591C" w:rsidRPr="00AE6435">
              <w:rPr>
                <w:rFonts w:ascii="Times New Roman" w:hAnsi="Times New Roman"/>
                <w:sz w:val="24"/>
                <w:szCs w:val="24"/>
              </w:rPr>
              <w:t xml:space="preserve"> ІІІ </w:t>
            </w:r>
            <w:proofErr w:type="spellStart"/>
            <w:r w:rsidR="00CA591C" w:rsidRPr="00AE6435">
              <w:rPr>
                <w:rFonts w:ascii="Times New Roman" w:hAnsi="Times New Roman"/>
                <w:sz w:val="24"/>
                <w:szCs w:val="24"/>
              </w:rPr>
              <w:t>рівнем</w:t>
            </w:r>
            <w:proofErr w:type="spellEnd"/>
            <w:r w:rsidR="00CA591C" w:rsidRPr="00AE6435">
              <w:rPr>
                <w:rFonts w:ascii="Times New Roman" w:hAnsi="Times New Roman"/>
                <w:sz w:val="24"/>
                <w:szCs w:val="24"/>
              </w:rPr>
              <w:t xml:space="preserve"> ЗНМ.</w:t>
            </w:r>
          </w:p>
          <w:p w:rsidR="00CA591C" w:rsidRPr="00AE6435" w:rsidRDefault="005B1F0B" w:rsidP="005B1F0B">
            <w:pPr>
              <w:overflowPunct w:val="0"/>
              <w:autoSpaceDE w:val="0"/>
              <w:autoSpaceDN w:val="0"/>
              <w:adjustRightInd w:val="0"/>
              <w:spacing w:after="0" w:line="240" w:lineRule="auto"/>
              <w:ind w:left="563"/>
              <w:jc w:val="both"/>
              <w:textAlignment w:val="baseline"/>
              <w:rPr>
                <w:rFonts w:ascii="Times New Roman" w:hAnsi="Times New Roman"/>
                <w:b/>
                <w:sz w:val="24"/>
                <w:szCs w:val="24"/>
              </w:rPr>
            </w:pPr>
            <w:r>
              <w:rPr>
                <w:rFonts w:ascii="Times New Roman" w:hAnsi="Times New Roman"/>
                <w:sz w:val="24"/>
                <w:szCs w:val="24"/>
                <w:lang w:val="uk-UA"/>
              </w:rPr>
              <w:t xml:space="preserve">4. </w:t>
            </w:r>
            <w:proofErr w:type="spellStart"/>
            <w:r w:rsidR="00CA591C" w:rsidRPr="00AE6435">
              <w:rPr>
                <w:rFonts w:ascii="Times New Roman" w:hAnsi="Times New Roman"/>
                <w:sz w:val="24"/>
                <w:szCs w:val="24"/>
              </w:rPr>
              <w:t>Діти</w:t>
            </w:r>
            <w:proofErr w:type="spellEnd"/>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із</w:t>
            </w:r>
            <w:proofErr w:type="spellEnd"/>
            <w:r w:rsidR="00CA591C" w:rsidRPr="00AE6435">
              <w:rPr>
                <w:rFonts w:ascii="Times New Roman" w:hAnsi="Times New Roman"/>
                <w:sz w:val="24"/>
                <w:szCs w:val="24"/>
              </w:rPr>
              <w:t xml:space="preserve"> І</w:t>
            </w:r>
            <w:r w:rsidR="00CA591C" w:rsidRPr="00AE6435">
              <w:rPr>
                <w:rFonts w:ascii="Times New Roman" w:hAnsi="Times New Roman"/>
                <w:sz w:val="24"/>
                <w:szCs w:val="24"/>
                <w:lang w:val="en-US"/>
              </w:rPr>
              <w:t>V</w:t>
            </w:r>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рівнем</w:t>
            </w:r>
            <w:proofErr w:type="spellEnd"/>
            <w:r w:rsidR="00CA591C" w:rsidRPr="00AE6435">
              <w:rPr>
                <w:rFonts w:ascii="Times New Roman" w:hAnsi="Times New Roman"/>
                <w:sz w:val="24"/>
                <w:szCs w:val="24"/>
              </w:rPr>
              <w:t xml:space="preserve"> ЗНМ.</w:t>
            </w:r>
          </w:p>
        </w:tc>
        <w:tc>
          <w:tcPr>
            <w:tcW w:w="2126" w:type="dxa"/>
            <w:tcBorders>
              <w:top w:val="single" w:sz="4" w:space="0" w:color="auto"/>
              <w:left w:val="single" w:sz="4" w:space="0" w:color="auto"/>
              <w:bottom w:val="single" w:sz="4" w:space="0" w:color="auto"/>
              <w:right w:val="single" w:sz="4" w:space="0" w:color="auto"/>
            </w:tcBorders>
          </w:tcPr>
          <w:p w:rsidR="00CA591C" w:rsidRPr="00AE6435" w:rsidRDefault="00CA591C"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Borders>
              <w:left w:val="single" w:sz="4" w:space="0" w:color="auto"/>
              <w:right w:val="single" w:sz="4" w:space="0" w:color="auto"/>
            </w:tcBorders>
          </w:tcPr>
          <w:p w:rsidR="00CA591C" w:rsidRDefault="00CA591C" w:rsidP="003267B0">
            <w:pPr>
              <w:spacing w:after="0" w:line="240" w:lineRule="auto"/>
              <w:jc w:val="center"/>
              <w:rPr>
                <w:rFonts w:ascii="Times New Roman" w:hAnsi="Times New Roman"/>
                <w:sz w:val="24"/>
                <w:szCs w:val="24"/>
                <w:lang w:val="uk-UA"/>
              </w:rPr>
            </w:pPr>
          </w:p>
          <w:p w:rsidR="00CA591C" w:rsidRDefault="00CA591C" w:rsidP="003267B0">
            <w:pPr>
              <w:spacing w:after="0" w:line="240" w:lineRule="auto"/>
              <w:jc w:val="center"/>
              <w:rPr>
                <w:rFonts w:ascii="Times New Roman" w:hAnsi="Times New Roman"/>
                <w:sz w:val="24"/>
                <w:szCs w:val="24"/>
                <w:lang w:val="uk-UA"/>
              </w:rPr>
            </w:pPr>
          </w:p>
          <w:p w:rsidR="00CA591C" w:rsidRDefault="00CA591C" w:rsidP="003267B0">
            <w:pPr>
              <w:spacing w:after="0" w:line="240" w:lineRule="auto"/>
              <w:jc w:val="center"/>
              <w:rPr>
                <w:rFonts w:ascii="Times New Roman" w:hAnsi="Times New Roman"/>
                <w:sz w:val="24"/>
                <w:szCs w:val="24"/>
                <w:lang w:val="uk-UA"/>
              </w:rPr>
            </w:pPr>
          </w:p>
          <w:p w:rsidR="00CA591C" w:rsidRDefault="00CA591C" w:rsidP="003267B0">
            <w:pPr>
              <w:spacing w:after="0" w:line="240" w:lineRule="auto"/>
              <w:jc w:val="center"/>
              <w:rPr>
                <w:rFonts w:ascii="Times New Roman" w:hAnsi="Times New Roman"/>
                <w:sz w:val="24"/>
                <w:szCs w:val="24"/>
                <w:lang w:val="uk-UA"/>
              </w:rPr>
            </w:pPr>
          </w:p>
          <w:p w:rsidR="00CA591C" w:rsidRDefault="00CA591C" w:rsidP="003267B0">
            <w:pPr>
              <w:spacing w:after="0" w:line="240" w:lineRule="auto"/>
              <w:jc w:val="center"/>
              <w:rPr>
                <w:rFonts w:ascii="Times New Roman" w:hAnsi="Times New Roman"/>
                <w:sz w:val="24"/>
                <w:szCs w:val="24"/>
                <w:lang w:val="uk-UA"/>
              </w:rPr>
            </w:pPr>
          </w:p>
          <w:p w:rsidR="00CA591C" w:rsidRPr="00AE6435" w:rsidRDefault="00CA591C" w:rsidP="003267B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CA591C" w:rsidRPr="00AE6435" w:rsidTr="00772AC3">
        <w:tc>
          <w:tcPr>
            <w:tcW w:w="0" w:type="auto"/>
            <w:tcBorders>
              <w:left w:val="single" w:sz="4" w:space="0" w:color="auto"/>
              <w:bottom w:val="single" w:sz="4" w:space="0" w:color="auto"/>
              <w:right w:val="single" w:sz="4" w:space="0" w:color="auto"/>
            </w:tcBorders>
            <w:vAlign w:val="center"/>
          </w:tcPr>
          <w:p w:rsidR="00CA591C" w:rsidRPr="00AE6435" w:rsidRDefault="00CA591C"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CA591C" w:rsidRPr="00AE6435" w:rsidRDefault="00CA591C"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2 </w:t>
            </w:r>
          </w:p>
          <w:p w:rsidR="00CA591C" w:rsidRPr="00AE6435" w:rsidRDefault="00CA591C" w:rsidP="003267B0">
            <w:pPr>
              <w:spacing w:after="0" w:line="240" w:lineRule="auto"/>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CA591C" w:rsidRPr="00AE6435" w:rsidRDefault="00CA591C" w:rsidP="003267B0">
            <w:pPr>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b/>
                <w:bCs/>
                <w:sz w:val="24"/>
                <w:szCs w:val="24"/>
                <w:lang w:val="uk-UA"/>
              </w:rPr>
              <w:t xml:space="preserve">Тема </w:t>
            </w:r>
            <w:r w:rsidR="00B33133">
              <w:rPr>
                <w:rFonts w:ascii="Times New Roman" w:hAnsi="Times New Roman"/>
                <w:b/>
                <w:bCs/>
                <w:sz w:val="24"/>
                <w:szCs w:val="24"/>
                <w:lang w:val="uk-UA"/>
              </w:rPr>
              <w:t>1.</w:t>
            </w:r>
            <w:r w:rsidRPr="00AE6435">
              <w:rPr>
                <w:rFonts w:ascii="Times New Roman" w:hAnsi="Times New Roman"/>
                <w:b/>
                <w:bCs/>
                <w:sz w:val="24"/>
                <w:szCs w:val="24"/>
                <w:lang w:val="uk-UA"/>
              </w:rPr>
              <w:t>5</w:t>
            </w:r>
            <w:r w:rsidRPr="00AE6435">
              <w:rPr>
                <w:rFonts w:ascii="Times New Roman" w:hAnsi="Times New Roman"/>
                <w:sz w:val="24"/>
                <w:szCs w:val="24"/>
                <w:lang w:val="uk-UA"/>
              </w:rPr>
              <w:t xml:space="preserve"> </w:t>
            </w:r>
            <w:r w:rsidRPr="00AE6435">
              <w:rPr>
                <w:rFonts w:ascii="Times New Roman" w:hAnsi="Times New Roman"/>
                <w:sz w:val="24"/>
                <w:szCs w:val="24"/>
              </w:rPr>
              <w:t>Психолого-</w:t>
            </w:r>
            <w:proofErr w:type="spellStart"/>
            <w:r w:rsidRPr="00AE6435">
              <w:rPr>
                <w:rFonts w:ascii="Times New Roman" w:hAnsi="Times New Roman"/>
                <w:sz w:val="24"/>
                <w:szCs w:val="24"/>
              </w:rPr>
              <w:t>педагогічний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підхід</w:t>
            </w:r>
            <w:proofErr w:type="spellEnd"/>
            <w:r w:rsidRPr="00AE6435">
              <w:rPr>
                <w:rFonts w:ascii="Times New Roman" w:hAnsi="Times New Roman"/>
                <w:sz w:val="24"/>
                <w:szCs w:val="24"/>
              </w:rPr>
              <w:t xml:space="preserve"> до </w:t>
            </w:r>
            <w:r w:rsidRPr="00AE6435">
              <w:rPr>
                <w:rFonts w:ascii="Times New Roman" w:hAnsi="Times New Roman"/>
                <w:sz w:val="24"/>
                <w:szCs w:val="24"/>
                <w:lang w:val="uk-UA"/>
              </w:rPr>
              <w:t xml:space="preserve">вивчення </w:t>
            </w:r>
            <w:proofErr w:type="spellStart"/>
            <w:r w:rsidRPr="00AE6435">
              <w:rPr>
                <w:rFonts w:ascii="Times New Roman" w:hAnsi="Times New Roman"/>
                <w:sz w:val="24"/>
                <w:szCs w:val="24"/>
                <w:lang w:val="uk-UA"/>
              </w:rPr>
              <w:t>психомовленнєвої</w:t>
            </w:r>
            <w:proofErr w:type="spellEnd"/>
            <w:r w:rsidRPr="00AE6435">
              <w:rPr>
                <w:rFonts w:ascii="Times New Roman" w:hAnsi="Times New Roman"/>
                <w:sz w:val="24"/>
                <w:szCs w:val="24"/>
                <w:lang w:val="uk-UA"/>
              </w:rPr>
              <w:t xml:space="preserve"> симптоматики у дітей із </w:t>
            </w:r>
            <w:r w:rsidRPr="00AE6435">
              <w:rPr>
                <w:rFonts w:ascii="Times New Roman" w:hAnsi="Times New Roman"/>
                <w:sz w:val="24"/>
                <w:szCs w:val="24"/>
              </w:rPr>
              <w:t>ЗНМ</w:t>
            </w:r>
          </w:p>
          <w:p w:rsidR="00CA591C" w:rsidRPr="00AE6435" w:rsidRDefault="005B1F0B" w:rsidP="005B1F0B">
            <w:pPr>
              <w:overflowPunct w:val="0"/>
              <w:autoSpaceDE w:val="0"/>
              <w:autoSpaceDN w:val="0"/>
              <w:adjustRightInd w:val="0"/>
              <w:spacing w:after="0" w:line="240" w:lineRule="auto"/>
              <w:ind w:left="1414" w:hanging="856"/>
              <w:jc w:val="both"/>
              <w:textAlignment w:val="baseline"/>
              <w:rPr>
                <w:rFonts w:ascii="Times New Roman" w:hAnsi="Times New Roman"/>
                <w:sz w:val="24"/>
                <w:szCs w:val="24"/>
              </w:rPr>
            </w:pPr>
            <w:r>
              <w:rPr>
                <w:rFonts w:ascii="Times New Roman" w:hAnsi="Times New Roman"/>
                <w:sz w:val="24"/>
                <w:szCs w:val="24"/>
                <w:lang w:val="uk-UA"/>
              </w:rPr>
              <w:t xml:space="preserve">1. </w:t>
            </w:r>
            <w:proofErr w:type="spellStart"/>
            <w:r w:rsidR="00CA591C" w:rsidRPr="00AE6435">
              <w:rPr>
                <w:rFonts w:ascii="Times New Roman" w:hAnsi="Times New Roman"/>
                <w:sz w:val="24"/>
                <w:szCs w:val="24"/>
              </w:rPr>
              <w:t>Діти</w:t>
            </w:r>
            <w:proofErr w:type="spellEnd"/>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із</w:t>
            </w:r>
            <w:proofErr w:type="spellEnd"/>
            <w:r w:rsidR="00CA591C" w:rsidRPr="00AE6435">
              <w:rPr>
                <w:rFonts w:ascii="Times New Roman" w:hAnsi="Times New Roman"/>
                <w:sz w:val="24"/>
                <w:szCs w:val="24"/>
              </w:rPr>
              <w:t xml:space="preserve"> І </w:t>
            </w:r>
            <w:proofErr w:type="spellStart"/>
            <w:r w:rsidR="00CA591C" w:rsidRPr="00AE6435">
              <w:rPr>
                <w:rFonts w:ascii="Times New Roman" w:hAnsi="Times New Roman"/>
                <w:sz w:val="24"/>
                <w:szCs w:val="24"/>
              </w:rPr>
              <w:t>рівнем</w:t>
            </w:r>
            <w:proofErr w:type="spellEnd"/>
            <w:r w:rsidR="00CA591C" w:rsidRPr="00AE6435">
              <w:rPr>
                <w:rFonts w:ascii="Times New Roman" w:hAnsi="Times New Roman"/>
                <w:sz w:val="24"/>
                <w:szCs w:val="24"/>
              </w:rPr>
              <w:t xml:space="preserve"> ЗНМ.</w:t>
            </w:r>
          </w:p>
          <w:p w:rsidR="00CA591C" w:rsidRPr="00AE6435" w:rsidRDefault="005B1F0B" w:rsidP="005B1F0B">
            <w:pPr>
              <w:overflowPunct w:val="0"/>
              <w:autoSpaceDE w:val="0"/>
              <w:autoSpaceDN w:val="0"/>
              <w:adjustRightInd w:val="0"/>
              <w:spacing w:after="0" w:line="240" w:lineRule="auto"/>
              <w:ind w:left="563"/>
              <w:jc w:val="both"/>
              <w:textAlignment w:val="baseline"/>
              <w:rPr>
                <w:rFonts w:ascii="Times New Roman" w:hAnsi="Times New Roman"/>
                <w:sz w:val="24"/>
                <w:szCs w:val="24"/>
              </w:rPr>
            </w:pPr>
            <w:r>
              <w:rPr>
                <w:rFonts w:ascii="Times New Roman" w:hAnsi="Times New Roman"/>
                <w:sz w:val="24"/>
                <w:szCs w:val="24"/>
                <w:lang w:val="uk-UA"/>
              </w:rPr>
              <w:t xml:space="preserve">2. </w:t>
            </w:r>
            <w:proofErr w:type="spellStart"/>
            <w:r w:rsidR="00CA591C" w:rsidRPr="00AE6435">
              <w:rPr>
                <w:rFonts w:ascii="Times New Roman" w:hAnsi="Times New Roman"/>
                <w:sz w:val="24"/>
                <w:szCs w:val="24"/>
              </w:rPr>
              <w:t>Діти</w:t>
            </w:r>
            <w:proofErr w:type="spellEnd"/>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із</w:t>
            </w:r>
            <w:proofErr w:type="spellEnd"/>
            <w:r w:rsidR="00CA591C" w:rsidRPr="00AE6435">
              <w:rPr>
                <w:rFonts w:ascii="Times New Roman" w:hAnsi="Times New Roman"/>
                <w:sz w:val="24"/>
                <w:szCs w:val="24"/>
              </w:rPr>
              <w:t xml:space="preserve"> ІІ </w:t>
            </w:r>
            <w:proofErr w:type="spellStart"/>
            <w:r w:rsidR="00CA591C" w:rsidRPr="00AE6435">
              <w:rPr>
                <w:rFonts w:ascii="Times New Roman" w:hAnsi="Times New Roman"/>
                <w:sz w:val="24"/>
                <w:szCs w:val="24"/>
              </w:rPr>
              <w:t>рівнем</w:t>
            </w:r>
            <w:proofErr w:type="spellEnd"/>
            <w:r w:rsidR="00CA591C" w:rsidRPr="00AE6435">
              <w:rPr>
                <w:rFonts w:ascii="Times New Roman" w:hAnsi="Times New Roman"/>
                <w:sz w:val="24"/>
                <w:szCs w:val="24"/>
              </w:rPr>
              <w:t xml:space="preserve"> ЗНМ.</w:t>
            </w:r>
          </w:p>
          <w:p w:rsidR="00CA591C" w:rsidRPr="00AE6435" w:rsidRDefault="005B1F0B" w:rsidP="005B1F0B">
            <w:pPr>
              <w:overflowPunct w:val="0"/>
              <w:autoSpaceDE w:val="0"/>
              <w:autoSpaceDN w:val="0"/>
              <w:adjustRightInd w:val="0"/>
              <w:spacing w:after="0" w:line="240" w:lineRule="auto"/>
              <w:ind w:left="563"/>
              <w:jc w:val="both"/>
              <w:textAlignment w:val="baseline"/>
              <w:rPr>
                <w:rFonts w:ascii="Times New Roman" w:hAnsi="Times New Roman"/>
                <w:sz w:val="24"/>
                <w:szCs w:val="24"/>
              </w:rPr>
            </w:pPr>
            <w:r>
              <w:rPr>
                <w:rFonts w:ascii="Times New Roman" w:hAnsi="Times New Roman"/>
                <w:sz w:val="24"/>
                <w:szCs w:val="24"/>
                <w:lang w:val="uk-UA"/>
              </w:rPr>
              <w:t xml:space="preserve">3. </w:t>
            </w:r>
            <w:proofErr w:type="spellStart"/>
            <w:r w:rsidR="00CA591C" w:rsidRPr="00AE6435">
              <w:rPr>
                <w:rFonts w:ascii="Times New Roman" w:hAnsi="Times New Roman"/>
                <w:sz w:val="24"/>
                <w:szCs w:val="24"/>
              </w:rPr>
              <w:t>Діти</w:t>
            </w:r>
            <w:proofErr w:type="spellEnd"/>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із</w:t>
            </w:r>
            <w:proofErr w:type="spellEnd"/>
            <w:r w:rsidR="00CA591C" w:rsidRPr="00AE6435">
              <w:rPr>
                <w:rFonts w:ascii="Times New Roman" w:hAnsi="Times New Roman"/>
                <w:sz w:val="24"/>
                <w:szCs w:val="24"/>
              </w:rPr>
              <w:t xml:space="preserve"> ІІІ </w:t>
            </w:r>
            <w:proofErr w:type="spellStart"/>
            <w:r w:rsidR="00CA591C" w:rsidRPr="00AE6435">
              <w:rPr>
                <w:rFonts w:ascii="Times New Roman" w:hAnsi="Times New Roman"/>
                <w:sz w:val="24"/>
                <w:szCs w:val="24"/>
              </w:rPr>
              <w:t>рівнем</w:t>
            </w:r>
            <w:proofErr w:type="spellEnd"/>
            <w:r w:rsidR="00CA591C" w:rsidRPr="00AE6435">
              <w:rPr>
                <w:rFonts w:ascii="Times New Roman" w:hAnsi="Times New Roman"/>
                <w:sz w:val="24"/>
                <w:szCs w:val="24"/>
              </w:rPr>
              <w:t xml:space="preserve"> ЗНМ.</w:t>
            </w:r>
          </w:p>
          <w:p w:rsidR="00CA591C" w:rsidRPr="00AE6435" w:rsidRDefault="005B1F0B" w:rsidP="005B1F0B">
            <w:pPr>
              <w:overflowPunct w:val="0"/>
              <w:autoSpaceDE w:val="0"/>
              <w:autoSpaceDN w:val="0"/>
              <w:adjustRightInd w:val="0"/>
              <w:spacing w:after="0" w:line="240" w:lineRule="auto"/>
              <w:ind w:left="563"/>
              <w:jc w:val="both"/>
              <w:textAlignment w:val="baseline"/>
              <w:rPr>
                <w:rFonts w:ascii="Times New Roman" w:hAnsi="Times New Roman"/>
                <w:b/>
                <w:sz w:val="24"/>
                <w:szCs w:val="24"/>
              </w:rPr>
            </w:pPr>
            <w:r>
              <w:rPr>
                <w:rFonts w:ascii="Times New Roman" w:hAnsi="Times New Roman"/>
                <w:sz w:val="24"/>
                <w:szCs w:val="24"/>
                <w:lang w:val="uk-UA"/>
              </w:rPr>
              <w:t xml:space="preserve">4. </w:t>
            </w:r>
            <w:proofErr w:type="spellStart"/>
            <w:r w:rsidR="00CA591C" w:rsidRPr="00AE6435">
              <w:rPr>
                <w:rFonts w:ascii="Times New Roman" w:hAnsi="Times New Roman"/>
                <w:sz w:val="24"/>
                <w:szCs w:val="24"/>
              </w:rPr>
              <w:t>Діти</w:t>
            </w:r>
            <w:proofErr w:type="spellEnd"/>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із</w:t>
            </w:r>
            <w:proofErr w:type="spellEnd"/>
            <w:r w:rsidR="00CA591C" w:rsidRPr="00AE6435">
              <w:rPr>
                <w:rFonts w:ascii="Times New Roman" w:hAnsi="Times New Roman"/>
                <w:sz w:val="24"/>
                <w:szCs w:val="24"/>
              </w:rPr>
              <w:t xml:space="preserve"> І</w:t>
            </w:r>
            <w:r w:rsidR="00CA591C" w:rsidRPr="00AE6435">
              <w:rPr>
                <w:rFonts w:ascii="Times New Roman" w:hAnsi="Times New Roman"/>
                <w:sz w:val="24"/>
                <w:szCs w:val="24"/>
                <w:lang w:val="en-US"/>
              </w:rPr>
              <w:t>V</w:t>
            </w:r>
            <w:r w:rsidR="00CA591C" w:rsidRPr="00AE6435">
              <w:rPr>
                <w:rFonts w:ascii="Times New Roman" w:hAnsi="Times New Roman"/>
                <w:sz w:val="24"/>
                <w:szCs w:val="24"/>
              </w:rPr>
              <w:t xml:space="preserve"> </w:t>
            </w:r>
            <w:proofErr w:type="spellStart"/>
            <w:r w:rsidR="00CA591C" w:rsidRPr="00AE6435">
              <w:rPr>
                <w:rFonts w:ascii="Times New Roman" w:hAnsi="Times New Roman"/>
                <w:sz w:val="24"/>
                <w:szCs w:val="24"/>
              </w:rPr>
              <w:t>рівнем</w:t>
            </w:r>
            <w:proofErr w:type="spellEnd"/>
            <w:r w:rsidR="00CA591C" w:rsidRPr="00AE6435">
              <w:rPr>
                <w:rFonts w:ascii="Times New Roman" w:hAnsi="Times New Roman"/>
                <w:sz w:val="24"/>
                <w:szCs w:val="24"/>
              </w:rPr>
              <w:t xml:space="preserve"> ЗНМ.</w:t>
            </w:r>
          </w:p>
        </w:tc>
        <w:tc>
          <w:tcPr>
            <w:tcW w:w="2126" w:type="dxa"/>
            <w:tcBorders>
              <w:top w:val="single" w:sz="4" w:space="0" w:color="auto"/>
              <w:left w:val="single" w:sz="4" w:space="0" w:color="auto"/>
              <w:bottom w:val="single" w:sz="4" w:space="0" w:color="auto"/>
              <w:right w:val="single" w:sz="4" w:space="0" w:color="auto"/>
            </w:tcBorders>
          </w:tcPr>
          <w:p w:rsidR="00CA591C" w:rsidRPr="00AE6435" w:rsidRDefault="00CA591C"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CA591C" w:rsidRPr="00AE6435" w:rsidRDefault="00CA591C" w:rsidP="003267B0">
            <w:pPr>
              <w:spacing w:after="0" w:line="240" w:lineRule="auto"/>
              <w:jc w:val="center"/>
              <w:rPr>
                <w:rFonts w:ascii="Times New Roman" w:hAnsi="Times New Roman"/>
                <w:sz w:val="24"/>
                <w:szCs w:val="24"/>
                <w:lang w:val="uk-UA"/>
              </w:rPr>
            </w:pPr>
          </w:p>
        </w:tc>
      </w:tr>
      <w:tr w:rsidR="00B42D73" w:rsidRPr="00AE6435" w:rsidTr="00AD639C">
        <w:tc>
          <w:tcPr>
            <w:tcW w:w="2306" w:type="dxa"/>
            <w:tcBorders>
              <w:top w:val="single" w:sz="4" w:space="0" w:color="auto"/>
              <w:left w:val="single" w:sz="4" w:space="0" w:color="auto"/>
              <w:bottom w:val="single" w:sz="4" w:space="0" w:color="auto"/>
              <w:right w:val="single" w:sz="4" w:space="0" w:color="auto"/>
            </w:tcBorders>
          </w:tcPr>
          <w:p w:rsidR="009753C1" w:rsidRPr="00AE6435" w:rsidRDefault="009753C1"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 (перший тиждень А листопада)</w:t>
            </w:r>
          </w:p>
          <w:p w:rsidR="00B42D73" w:rsidRPr="00AE6435" w:rsidRDefault="00B42D73" w:rsidP="00553D79">
            <w:pPr>
              <w:spacing w:after="0" w:line="240" w:lineRule="auto"/>
              <w:jc w:val="center"/>
              <w:rPr>
                <w:rFonts w:ascii="Times New Roman" w:hAnsi="Times New Roman"/>
                <w:sz w:val="24"/>
                <w:szCs w:val="24"/>
                <w:lang w:val="uk-UA"/>
              </w:rPr>
            </w:pPr>
          </w:p>
        </w:tc>
        <w:tc>
          <w:tcPr>
            <w:tcW w:w="6478" w:type="dxa"/>
            <w:tcBorders>
              <w:top w:val="single" w:sz="4" w:space="0" w:color="auto"/>
              <w:left w:val="single" w:sz="4" w:space="0" w:color="auto"/>
              <w:bottom w:val="single" w:sz="4" w:space="0" w:color="auto"/>
              <w:right w:val="single" w:sz="4" w:space="0" w:color="auto"/>
            </w:tcBorders>
          </w:tcPr>
          <w:p w:rsidR="00B42D73" w:rsidRPr="00AE6435" w:rsidRDefault="003267B0" w:rsidP="00553D79">
            <w:pPr>
              <w:spacing w:after="0" w:line="240" w:lineRule="auto"/>
              <w:jc w:val="both"/>
              <w:rPr>
                <w:rFonts w:ascii="Times New Roman" w:hAnsi="Times New Roman"/>
                <w:sz w:val="24"/>
                <w:szCs w:val="24"/>
                <w:lang w:val="uk-UA"/>
              </w:rPr>
            </w:pPr>
            <w:r w:rsidRPr="00AE6435">
              <w:rPr>
                <w:rFonts w:ascii="Times New Roman" w:hAnsi="Times New Roman"/>
                <w:b/>
                <w:bCs/>
                <w:sz w:val="24"/>
                <w:szCs w:val="24"/>
                <w:lang w:val="uk-UA"/>
              </w:rPr>
              <w:t xml:space="preserve">Тема </w:t>
            </w:r>
            <w:r w:rsidR="00B33133">
              <w:rPr>
                <w:rFonts w:ascii="Times New Roman" w:hAnsi="Times New Roman"/>
                <w:b/>
                <w:bCs/>
                <w:sz w:val="24"/>
                <w:szCs w:val="24"/>
                <w:lang w:val="uk-UA"/>
              </w:rPr>
              <w:t>1.</w:t>
            </w:r>
            <w:r w:rsidRPr="00AE6435">
              <w:rPr>
                <w:rFonts w:ascii="Times New Roman" w:hAnsi="Times New Roman"/>
                <w:b/>
                <w:bCs/>
                <w:sz w:val="24"/>
                <w:szCs w:val="24"/>
                <w:lang w:val="uk-UA"/>
              </w:rPr>
              <w:t>6</w:t>
            </w:r>
            <w:r w:rsidR="0014724C" w:rsidRPr="00AE6435">
              <w:rPr>
                <w:rFonts w:ascii="Times New Roman" w:hAnsi="Times New Roman"/>
                <w:sz w:val="24"/>
                <w:szCs w:val="24"/>
                <w:lang w:val="uk-UA"/>
              </w:rPr>
              <w:t xml:space="preserve"> </w:t>
            </w:r>
            <w:r w:rsidR="009753C1" w:rsidRPr="00AE6435">
              <w:rPr>
                <w:rFonts w:ascii="Times New Roman" w:hAnsi="Times New Roman"/>
                <w:sz w:val="24"/>
                <w:szCs w:val="24"/>
                <w:lang w:val="uk-UA"/>
              </w:rPr>
              <w:t xml:space="preserve">Диференційований аналіз </w:t>
            </w:r>
            <w:proofErr w:type="spellStart"/>
            <w:r w:rsidR="009753C1" w:rsidRPr="00AE6435">
              <w:rPr>
                <w:rFonts w:ascii="Times New Roman" w:hAnsi="Times New Roman"/>
                <w:sz w:val="24"/>
                <w:szCs w:val="24"/>
                <w:lang w:val="uk-UA"/>
              </w:rPr>
              <w:t>лінгвопатологічної</w:t>
            </w:r>
            <w:proofErr w:type="spellEnd"/>
            <w:r w:rsidR="009753C1" w:rsidRPr="00AE6435">
              <w:rPr>
                <w:rFonts w:ascii="Times New Roman" w:hAnsi="Times New Roman"/>
                <w:sz w:val="24"/>
                <w:szCs w:val="24"/>
                <w:lang w:val="uk-UA"/>
              </w:rPr>
              <w:t xml:space="preserve"> симптоматики</w:t>
            </w:r>
          </w:p>
          <w:p w:rsidR="009753C1" w:rsidRPr="00AE6435" w:rsidRDefault="009753C1" w:rsidP="00A864BD">
            <w:pPr>
              <w:spacing w:after="0" w:line="240" w:lineRule="auto"/>
              <w:ind w:firstLine="563"/>
              <w:jc w:val="both"/>
              <w:rPr>
                <w:rFonts w:ascii="Times New Roman" w:hAnsi="Times New Roman"/>
                <w:sz w:val="24"/>
                <w:szCs w:val="24"/>
                <w:lang w:val="uk-UA"/>
              </w:rPr>
            </w:pPr>
            <w:r w:rsidRPr="00AE6435">
              <w:rPr>
                <w:rFonts w:ascii="Times New Roman" w:hAnsi="Times New Roman"/>
                <w:sz w:val="24"/>
                <w:szCs w:val="24"/>
                <w:lang w:val="uk-UA"/>
              </w:rPr>
              <w:t xml:space="preserve">1. </w:t>
            </w:r>
            <w:proofErr w:type="spellStart"/>
            <w:r w:rsidRPr="00AE6435">
              <w:rPr>
                <w:rFonts w:ascii="Times New Roman" w:hAnsi="Times New Roman"/>
                <w:sz w:val="24"/>
                <w:szCs w:val="24"/>
                <w:lang w:val="uk-UA"/>
              </w:rPr>
              <w:t>Умовнопатологічний</w:t>
            </w:r>
            <w:proofErr w:type="spellEnd"/>
            <w:r w:rsidRPr="00AE6435">
              <w:rPr>
                <w:rFonts w:ascii="Times New Roman" w:hAnsi="Times New Roman"/>
                <w:sz w:val="24"/>
                <w:szCs w:val="24"/>
                <w:lang w:val="uk-UA"/>
              </w:rPr>
              <w:t xml:space="preserve"> та патологічний симптом.</w:t>
            </w:r>
          </w:p>
          <w:p w:rsidR="009753C1" w:rsidRPr="00AE6435" w:rsidRDefault="009753C1" w:rsidP="00A864BD">
            <w:pPr>
              <w:spacing w:after="0" w:line="240" w:lineRule="auto"/>
              <w:ind w:firstLine="563"/>
              <w:jc w:val="both"/>
              <w:rPr>
                <w:rFonts w:ascii="Times New Roman" w:hAnsi="Times New Roman"/>
                <w:sz w:val="24"/>
                <w:szCs w:val="24"/>
                <w:lang w:val="uk-UA"/>
              </w:rPr>
            </w:pPr>
            <w:r w:rsidRPr="00AE6435">
              <w:rPr>
                <w:rFonts w:ascii="Times New Roman" w:hAnsi="Times New Roman"/>
                <w:sz w:val="24"/>
                <w:szCs w:val="24"/>
                <w:lang w:val="uk-UA"/>
              </w:rPr>
              <w:t xml:space="preserve">2. </w:t>
            </w:r>
            <w:r w:rsidR="00A864BD" w:rsidRPr="00AE6435">
              <w:rPr>
                <w:rFonts w:ascii="Times New Roman" w:hAnsi="Times New Roman"/>
                <w:sz w:val="24"/>
                <w:szCs w:val="24"/>
                <w:lang w:val="uk-UA"/>
              </w:rPr>
              <w:t xml:space="preserve">Технології </w:t>
            </w:r>
            <w:r w:rsidRPr="00AE6435">
              <w:rPr>
                <w:rFonts w:ascii="Times New Roman" w:hAnsi="Times New Roman"/>
                <w:sz w:val="24"/>
                <w:szCs w:val="24"/>
                <w:lang w:val="uk-UA"/>
              </w:rPr>
              <w:t xml:space="preserve"> аналізу мовних та мовленнєвих проявів в структурі недорозвинення мовлення у дітей.</w:t>
            </w:r>
          </w:p>
          <w:p w:rsidR="009753C1" w:rsidRPr="00AE6435" w:rsidRDefault="009753C1" w:rsidP="00A864BD">
            <w:pPr>
              <w:spacing w:after="0" w:line="240" w:lineRule="auto"/>
              <w:ind w:firstLine="563"/>
              <w:jc w:val="both"/>
              <w:rPr>
                <w:rFonts w:ascii="Times New Roman" w:hAnsi="Times New Roman"/>
                <w:sz w:val="24"/>
                <w:szCs w:val="24"/>
                <w:lang w:val="uk-UA"/>
              </w:rPr>
            </w:pPr>
            <w:r w:rsidRPr="00AE6435">
              <w:rPr>
                <w:rFonts w:ascii="Times New Roman" w:hAnsi="Times New Roman"/>
                <w:sz w:val="24"/>
                <w:szCs w:val="24"/>
                <w:lang w:val="uk-UA"/>
              </w:rPr>
              <w:t xml:space="preserve">3. </w:t>
            </w:r>
            <w:r w:rsidR="00A864BD" w:rsidRPr="00AE6435">
              <w:rPr>
                <w:rFonts w:ascii="Times New Roman" w:hAnsi="Times New Roman"/>
                <w:sz w:val="24"/>
                <w:szCs w:val="24"/>
                <w:lang w:val="uk-UA"/>
              </w:rPr>
              <w:t>Технологія порівняльного</w:t>
            </w:r>
            <w:r w:rsidRPr="00AE6435">
              <w:rPr>
                <w:rFonts w:ascii="Times New Roman" w:hAnsi="Times New Roman"/>
                <w:sz w:val="24"/>
                <w:szCs w:val="24"/>
                <w:lang w:val="uk-UA"/>
              </w:rPr>
              <w:t xml:space="preserve"> аналіз</w:t>
            </w:r>
            <w:r w:rsidR="00A864BD" w:rsidRPr="00AE6435">
              <w:rPr>
                <w:rFonts w:ascii="Times New Roman" w:hAnsi="Times New Roman"/>
                <w:sz w:val="24"/>
                <w:szCs w:val="24"/>
                <w:lang w:val="uk-UA"/>
              </w:rPr>
              <w:t>у</w:t>
            </w:r>
            <w:r w:rsidRPr="00AE6435">
              <w:rPr>
                <w:rFonts w:ascii="Times New Roman" w:hAnsi="Times New Roman"/>
                <w:sz w:val="24"/>
                <w:szCs w:val="24"/>
                <w:lang w:val="uk-UA"/>
              </w:rPr>
              <w:t xml:space="preserve"> симптомів різного рівня функціональної системи мови та мовлення </w:t>
            </w:r>
          </w:p>
        </w:tc>
        <w:tc>
          <w:tcPr>
            <w:tcW w:w="2126" w:type="dxa"/>
            <w:tcBorders>
              <w:top w:val="single" w:sz="4" w:space="0" w:color="auto"/>
              <w:left w:val="single" w:sz="4" w:space="0" w:color="auto"/>
              <w:bottom w:val="single" w:sz="4" w:space="0" w:color="auto"/>
              <w:right w:val="single" w:sz="4" w:space="0" w:color="auto"/>
            </w:tcBorders>
          </w:tcPr>
          <w:p w:rsidR="00B42D73" w:rsidRPr="00AE6435" w:rsidRDefault="009753C1"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tcPr>
          <w:p w:rsidR="00B42D73"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10</w:t>
            </w:r>
          </w:p>
        </w:tc>
      </w:tr>
      <w:tr w:rsidR="00EE48E3" w:rsidRPr="00AE6435" w:rsidTr="00BA3F59">
        <w:tc>
          <w:tcPr>
            <w:tcW w:w="12753" w:type="dxa"/>
            <w:gridSpan w:val="4"/>
            <w:tcBorders>
              <w:top w:val="single" w:sz="4" w:space="0" w:color="auto"/>
              <w:left w:val="single" w:sz="4" w:space="0" w:color="auto"/>
              <w:bottom w:val="single" w:sz="4" w:space="0" w:color="auto"/>
              <w:right w:val="single" w:sz="4" w:space="0" w:color="auto"/>
            </w:tcBorders>
          </w:tcPr>
          <w:p w:rsidR="00EE48E3" w:rsidRPr="00AE6435" w:rsidRDefault="00EE48E3" w:rsidP="00553D79">
            <w:pPr>
              <w:spacing w:after="0" w:line="240" w:lineRule="auto"/>
              <w:jc w:val="center"/>
              <w:rPr>
                <w:rFonts w:ascii="Times New Roman" w:hAnsi="Times New Roman"/>
                <w:sz w:val="24"/>
                <w:szCs w:val="24"/>
                <w:lang w:val="uk-UA"/>
              </w:rPr>
            </w:pPr>
            <w:r w:rsidRPr="00AE6435">
              <w:rPr>
                <w:rFonts w:ascii="Times New Roman" w:hAnsi="Times New Roman"/>
                <w:b/>
                <w:sz w:val="24"/>
                <w:szCs w:val="24"/>
                <w:lang w:val="uk-UA"/>
              </w:rPr>
              <w:t xml:space="preserve">Змістовий модуль 2. </w:t>
            </w:r>
            <w:r w:rsidR="00A864BD" w:rsidRPr="00AE6435">
              <w:rPr>
                <w:rFonts w:ascii="Times New Roman" w:hAnsi="Times New Roman"/>
                <w:b/>
                <w:sz w:val="24"/>
                <w:szCs w:val="24"/>
                <w:lang w:val="uk-UA"/>
              </w:rPr>
              <w:t xml:space="preserve">Технології </w:t>
            </w:r>
            <w:r w:rsidR="00A864BD" w:rsidRPr="00AE6435">
              <w:rPr>
                <w:rFonts w:ascii="Times New Roman" w:hAnsi="Times New Roman"/>
                <w:b/>
                <w:bCs/>
                <w:color w:val="000000"/>
                <w:sz w:val="24"/>
                <w:szCs w:val="24"/>
                <w:lang w:val="uk-UA"/>
              </w:rPr>
              <w:t xml:space="preserve">діагностики </w:t>
            </w:r>
            <w:r w:rsidRPr="00AE6435">
              <w:rPr>
                <w:rFonts w:ascii="Times New Roman" w:hAnsi="Times New Roman"/>
                <w:b/>
                <w:bCs/>
                <w:color w:val="000000"/>
                <w:sz w:val="24"/>
                <w:szCs w:val="24"/>
                <w:lang w:val="uk-UA"/>
              </w:rPr>
              <w:t>недорозвине</w:t>
            </w:r>
            <w:r w:rsidR="00A864BD" w:rsidRPr="00AE6435">
              <w:rPr>
                <w:rFonts w:ascii="Times New Roman" w:hAnsi="Times New Roman"/>
                <w:b/>
                <w:bCs/>
                <w:color w:val="000000"/>
                <w:sz w:val="24"/>
                <w:szCs w:val="24"/>
                <w:lang w:val="uk-UA"/>
              </w:rPr>
              <w:t>ння мовлення та організації</w:t>
            </w:r>
            <w:r w:rsidRPr="00AE6435">
              <w:rPr>
                <w:rFonts w:ascii="Times New Roman" w:hAnsi="Times New Roman"/>
                <w:b/>
                <w:bCs/>
                <w:color w:val="000000"/>
                <w:sz w:val="24"/>
                <w:szCs w:val="24"/>
                <w:lang w:val="uk-UA"/>
              </w:rPr>
              <w:t xml:space="preserve"> логопедичної допомоги</w:t>
            </w: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553D79" w:rsidRPr="00AE6435" w:rsidRDefault="003267B0"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4</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267B0" w:rsidRPr="00AE6435" w:rsidRDefault="00553D79" w:rsidP="00751B30">
            <w:pPr>
              <w:spacing w:after="0"/>
              <w:jc w:val="both"/>
              <w:rPr>
                <w:rFonts w:ascii="Times New Roman" w:hAnsi="Times New Roman"/>
                <w:sz w:val="24"/>
                <w:szCs w:val="24"/>
                <w:lang w:val="uk-UA"/>
              </w:rPr>
            </w:pPr>
            <w:r w:rsidRPr="00AE6435">
              <w:rPr>
                <w:rFonts w:ascii="Times New Roman" w:hAnsi="Times New Roman"/>
                <w:b/>
                <w:sz w:val="24"/>
                <w:szCs w:val="24"/>
              </w:rPr>
              <w:t>Тема</w:t>
            </w:r>
            <w:r w:rsidR="00B33133">
              <w:rPr>
                <w:rFonts w:ascii="Times New Roman" w:hAnsi="Times New Roman"/>
                <w:b/>
                <w:sz w:val="24"/>
                <w:szCs w:val="24"/>
                <w:lang w:val="uk-UA"/>
              </w:rPr>
              <w:t xml:space="preserve"> 2.1</w:t>
            </w:r>
            <w:r w:rsidRPr="00AE6435">
              <w:rPr>
                <w:rFonts w:ascii="Times New Roman" w:hAnsi="Times New Roman"/>
                <w:b/>
                <w:sz w:val="24"/>
                <w:szCs w:val="24"/>
                <w:lang w:val="uk-UA"/>
              </w:rPr>
              <w:t xml:space="preserve"> </w:t>
            </w:r>
            <w:r w:rsidR="00751B30" w:rsidRPr="00751B30">
              <w:rPr>
                <w:rFonts w:ascii="Times New Roman" w:hAnsi="Times New Roman"/>
                <w:bCs/>
                <w:sz w:val="24"/>
                <w:szCs w:val="24"/>
                <w:lang w:val="uk-UA"/>
              </w:rPr>
              <w:t>Логопедичні т</w:t>
            </w:r>
            <w:r w:rsidR="003267B0" w:rsidRPr="00AE6435">
              <w:rPr>
                <w:rFonts w:ascii="Times New Roman" w:hAnsi="Times New Roman"/>
                <w:sz w:val="24"/>
                <w:szCs w:val="24"/>
                <w:lang w:val="uk-UA"/>
              </w:rPr>
              <w:t>ехнології</w:t>
            </w:r>
            <w:r w:rsidR="003267B0" w:rsidRPr="00AE6435">
              <w:rPr>
                <w:rFonts w:ascii="Times New Roman" w:hAnsi="Times New Roman"/>
                <w:sz w:val="24"/>
                <w:szCs w:val="24"/>
              </w:rPr>
              <w:t xml:space="preserve"> </w:t>
            </w:r>
            <w:proofErr w:type="spellStart"/>
            <w:r w:rsidR="003267B0" w:rsidRPr="00AE6435">
              <w:rPr>
                <w:rFonts w:ascii="Times New Roman" w:hAnsi="Times New Roman"/>
                <w:sz w:val="24"/>
                <w:szCs w:val="24"/>
              </w:rPr>
              <w:t>діагностики</w:t>
            </w:r>
            <w:proofErr w:type="spellEnd"/>
            <w:r w:rsidR="003267B0" w:rsidRPr="00AE6435">
              <w:rPr>
                <w:rFonts w:ascii="Times New Roman" w:hAnsi="Times New Roman"/>
                <w:sz w:val="24"/>
                <w:szCs w:val="24"/>
              </w:rPr>
              <w:t xml:space="preserve"> ФФНМ у </w:t>
            </w:r>
            <w:proofErr w:type="spellStart"/>
            <w:r w:rsidR="003267B0" w:rsidRPr="00AE6435">
              <w:rPr>
                <w:rFonts w:ascii="Times New Roman" w:hAnsi="Times New Roman"/>
                <w:sz w:val="24"/>
                <w:szCs w:val="24"/>
              </w:rPr>
              <w:t>дітей</w:t>
            </w:r>
            <w:proofErr w:type="spellEnd"/>
          </w:p>
          <w:p w:rsidR="003267B0" w:rsidRPr="00AE6435" w:rsidRDefault="003267B0" w:rsidP="00F95E90">
            <w:pPr>
              <w:numPr>
                <w:ilvl w:val="0"/>
                <w:numId w:val="18"/>
              </w:numPr>
              <w:tabs>
                <w:tab w:val="num" w:pos="847"/>
                <w:tab w:val="left" w:pos="900"/>
              </w:tabs>
              <w:spacing w:after="0" w:line="240" w:lineRule="auto"/>
              <w:ind w:left="0" w:firstLine="563"/>
              <w:jc w:val="both"/>
              <w:rPr>
                <w:rFonts w:ascii="Times New Roman" w:hAnsi="Times New Roman"/>
                <w:sz w:val="24"/>
                <w:szCs w:val="24"/>
              </w:rPr>
            </w:pPr>
            <w:r w:rsidRPr="00AE6435">
              <w:rPr>
                <w:rFonts w:ascii="Times New Roman" w:hAnsi="Times New Roman"/>
                <w:sz w:val="24"/>
                <w:szCs w:val="24"/>
              </w:rPr>
              <w:t>Метод</w:t>
            </w:r>
            <w:r w:rsidRPr="00AE6435">
              <w:rPr>
                <w:rFonts w:ascii="Times New Roman" w:hAnsi="Times New Roman"/>
                <w:sz w:val="24"/>
                <w:szCs w:val="24"/>
                <w:lang w:val="uk-UA"/>
              </w:rPr>
              <w:t>ологі</w:t>
            </w:r>
            <w:proofErr w:type="spellStart"/>
            <w:r w:rsidRPr="00AE6435">
              <w:rPr>
                <w:rFonts w:ascii="Times New Roman" w:hAnsi="Times New Roman"/>
                <w:sz w:val="24"/>
                <w:szCs w:val="24"/>
              </w:rPr>
              <w:t>чні</w:t>
            </w:r>
            <w:proofErr w:type="spellEnd"/>
            <w:r w:rsidRPr="00AE6435">
              <w:rPr>
                <w:rFonts w:ascii="Times New Roman" w:hAnsi="Times New Roman"/>
                <w:sz w:val="24"/>
                <w:szCs w:val="24"/>
              </w:rPr>
              <w:t xml:space="preserve"> засади </w:t>
            </w:r>
            <w:proofErr w:type="spellStart"/>
            <w:r w:rsidRPr="00AE6435">
              <w:rPr>
                <w:rFonts w:ascii="Times New Roman" w:hAnsi="Times New Roman"/>
                <w:sz w:val="24"/>
                <w:szCs w:val="24"/>
              </w:rPr>
              <w:t>діагностики</w:t>
            </w:r>
            <w:proofErr w:type="spellEnd"/>
            <w:r w:rsidRPr="00AE6435">
              <w:rPr>
                <w:rFonts w:ascii="Times New Roman" w:hAnsi="Times New Roman"/>
                <w:sz w:val="24"/>
                <w:szCs w:val="24"/>
              </w:rPr>
              <w:t xml:space="preserve"> стану </w:t>
            </w:r>
            <w:proofErr w:type="spellStart"/>
            <w:r w:rsidRPr="00AE6435">
              <w:rPr>
                <w:rFonts w:ascii="Times New Roman" w:hAnsi="Times New Roman"/>
                <w:sz w:val="24"/>
                <w:szCs w:val="24"/>
              </w:rPr>
              <w:t>оволодіння</w:t>
            </w:r>
            <w:proofErr w:type="spellEnd"/>
            <w:r w:rsidRPr="00AE6435">
              <w:rPr>
                <w:rFonts w:ascii="Times New Roman" w:hAnsi="Times New Roman"/>
                <w:sz w:val="24"/>
                <w:szCs w:val="24"/>
              </w:rPr>
              <w:t xml:space="preserve"> фонетико-фонематичною стороною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дітьми</w:t>
            </w:r>
            <w:proofErr w:type="spellEnd"/>
            <w:r w:rsidRPr="00AE6435">
              <w:rPr>
                <w:rFonts w:ascii="Times New Roman" w:hAnsi="Times New Roman"/>
                <w:sz w:val="24"/>
                <w:szCs w:val="24"/>
              </w:rPr>
              <w:t xml:space="preserve"> (мета, </w:t>
            </w:r>
            <w:proofErr w:type="spellStart"/>
            <w:r w:rsidRPr="00AE6435">
              <w:rPr>
                <w:rFonts w:ascii="Times New Roman" w:hAnsi="Times New Roman"/>
                <w:sz w:val="24"/>
                <w:szCs w:val="24"/>
              </w:rPr>
              <w:t>завдання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принципи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форми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методи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прийоми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вибору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мовленнєвого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матеріалу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етапи</w:t>
            </w:r>
            <w:proofErr w:type="spellEnd"/>
            <w:r w:rsidRPr="00AE6435">
              <w:rPr>
                <w:rFonts w:ascii="Times New Roman" w:hAnsi="Times New Roman"/>
                <w:sz w:val="24"/>
                <w:szCs w:val="24"/>
              </w:rPr>
              <w:t>).</w:t>
            </w:r>
          </w:p>
          <w:p w:rsidR="003267B0" w:rsidRPr="00AE6435" w:rsidRDefault="003267B0" w:rsidP="00F95E90">
            <w:pPr>
              <w:numPr>
                <w:ilvl w:val="0"/>
                <w:numId w:val="18"/>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стану фонематичного </w:t>
            </w:r>
            <w:proofErr w:type="spellStart"/>
            <w:r w:rsidRPr="00AE6435">
              <w:rPr>
                <w:rFonts w:ascii="Times New Roman" w:hAnsi="Times New Roman"/>
                <w:sz w:val="24"/>
                <w:szCs w:val="24"/>
              </w:rPr>
              <w:t>сприйняття</w:t>
            </w:r>
            <w:proofErr w:type="spellEnd"/>
            <w:r w:rsidRPr="00AE6435">
              <w:rPr>
                <w:rFonts w:ascii="Times New Roman" w:hAnsi="Times New Roman"/>
                <w:sz w:val="24"/>
                <w:szCs w:val="24"/>
              </w:rPr>
              <w:t>.</w:t>
            </w:r>
          </w:p>
          <w:p w:rsidR="003267B0" w:rsidRPr="00AE6435" w:rsidRDefault="003267B0" w:rsidP="00F95E90">
            <w:pPr>
              <w:numPr>
                <w:ilvl w:val="0"/>
                <w:numId w:val="18"/>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стану </w:t>
            </w:r>
            <w:proofErr w:type="spellStart"/>
            <w:r w:rsidRPr="00AE6435">
              <w:rPr>
                <w:rFonts w:ascii="Times New Roman" w:hAnsi="Times New Roman"/>
                <w:sz w:val="24"/>
                <w:szCs w:val="24"/>
              </w:rPr>
              <w:t>фонематичних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уявлень</w:t>
            </w:r>
            <w:proofErr w:type="spellEnd"/>
            <w:r w:rsidRPr="00AE6435">
              <w:rPr>
                <w:rFonts w:ascii="Times New Roman" w:hAnsi="Times New Roman"/>
                <w:sz w:val="24"/>
                <w:szCs w:val="24"/>
              </w:rPr>
              <w:t>.</w:t>
            </w:r>
          </w:p>
          <w:p w:rsidR="003267B0" w:rsidRPr="00AE6435" w:rsidRDefault="003267B0" w:rsidP="00F95E90">
            <w:pPr>
              <w:numPr>
                <w:ilvl w:val="0"/>
                <w:numId w:val="18"/>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сформованості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навичок</w:t>
            </w:r>
            <w:proofErr w:type="spellEnd"/>
            <w:r w:rsidRPr="00AE6435">
              <w:rPr>
                <w:rFonts w:ascii="Times New Roman" w:hAnsi="Times New Roman"/>
                <w:sz w:val="24"/>
                <w:szCs w:val="24"/>
              </w:rPr>
              <w:t xml:space="preserve"> фонематичного </w:t>
            </w:r>
            <w:proofErr w:type="spellStart"/>
            <w:r w:rsidRPr="00AE6435">
              <w:rPr>
                <w:rFonts w:ascii="Times New Roman" w:hAnsi="Times New Roman"/>
                <w:sz w:val="24"/>
                <w:szCs w:val="24"/>
              </w:rPr>
              <w:t>аналізу</w:t>
            </w:r>
            <w:proofErr w:type="spellEnd"/>
            <w:r w:rsidRPr="00AE6435">
              <w:rPr>
                <w:rFonts w:ascii="Times New Roman" w:hAnsi="Times New Roman"/>
                <w:sz w:val="24"/>
                <w:szCs w:val="24"/>
              </w:rPr>
              <w:t>.</w:t>
            </w:r>
          </w:p>
          <w:p w:rsidR="003267B0" w:rsidRPr="00AE6435" w:rsidRDefault="003267B0" w:rsidP="00F95E90">
            <w:pPr>
              <w:numPr>
                <w:ilvl w:val="0"/>
                <w:numId w:val="18"/>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lastRenderedPageBreak/>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артикуляційного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праксису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кінестетичного</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кінетичного</w:t>
            </w:r>
            <w:proofErr w:type="spellEnd"/>
            <w:r w:rsidRPr="00AE6435">
              <w:rPr>
                <w:rFonts w:ascii="Times New Roman" w:hAnsi="Times New Roman"/>
                <w:sz w:val="24"/>
                <w:szCs w:val="24"/>
              </w:rPr>
              <w:t>).</w:t>
            </w:r>
          </w:p>
          <w:p w:rsidR="003267B0" w:rsidRPr="00AE6435" w:rsidRDefault="003267B0" w:rsidP="00F95E90">
            <w:pPr>
              <w:numPr>
                <w:ilvl w:val="0"/>
                <w:numId w:val="18"/>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стану </w:t>
            </w:r>
            <w:proofErr w:type="spellStart"/>
            <w:r w:rsidRPr="00AE6435">
              <w:rPr>
                <w:rFonts w:ascii="Times New Roman" w:hAnsi="Times New Roman"/>
                <w:sz w:val="24"/>
                <w:szCs w:val="24"/>
              </w:rPr>
              <w:t>звуковимови</w:t>
            </w:r>
            <w:proofErr w:type="spellEnd"/>
            <w:r w:rsidRPr="00AE6435">
              <w:rPr>
                <w:rFonts w:ascii="Times New Roman" w:hAnsi="Times New Roman"/>
                <w:sz w:val="24"/>
                <w:szCs w:val="24"/>
              </w:rPr>
              <w:t>.</w:t>
            </w:r>
          </w:p>
          <w:p w:rsidR="00553D79" w:rsidRPr="00AE6435" w:rsidRDefault="00553D79" w:rsidP="00553D79">
            <w:pPr>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лекція</w:t>
            </w:r>
          </w:p>
        </w:tc>
        <w:tc>
          <w:tcPr>
            <w:tcW w:w="1843" w:type="dxa"/>
            <w:vMerge w:val="restart"/>
            <w:tcBorders>
              <w:top w:val="single" w:sz="4" w:space="0" w:color="auto"/>
              <w:left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Default="00553D79" w:rsidP="00553D79">
            <w:pPr>
              <w:spacing w:after="0" w:line="240" w:lineRule="auto"/>
              <w:jc w:val="center"/>
              <w:rPr>
                <w:rFonts w:ascii="Times New Roman" w:hAnsi="Times New Roman"/>
                <w:sz w:val="24"/>
                <w:szCs w:val="24"/>
                <w:lang w:val="uk-UA"/>
              </w:rPr>
            </w:pPr>
          </w:p>
          <w:p w:rsidR="00CA591C" w:rsidRDefault="00CA591C" w:rsidP="00553D79">
            <w:pPr>
              <w:spacing w:after="0" w:line="240" w:lineRule="auto"/>
              <w:jc w:val="center"/>
              <w:rPr>
                <w:rFonts w:ascii="Times New Roman" w:hAnsi="Times New Roman"/>
                <w:sz w:val="24"/>
                <w:szCs w:val="24"/>
                <w:lang w:val="uk-UA"/>
              </w:rPr>
            </w:pPr>
          </w:p>
          <w:p w:rsidR="00CA591C" w:rsidRPr="00AE6435" w:rsidRDefault="00CA591C" w:rsidP="00553D79">
            <w:pPr>
              <w:spacing w:after="0" w:line="240" w:lineRule="auto"/>
              <w:jc w:val="center"/>
              <w:rPr>
                <w:rFonts w:ascii="Times New Roman" w:hAnsi="Times New Roman"/>
                <w:sz w:val="24"/>
                <w:szCs w:val="24"/>
                <w:lang w:val="uk-UA"/>
              </w:rPr>
            </w:pPr>
          </w:p>
          <w:p w:rsidR="00553D79" w:rsidRPr="00AE6435" w:rsidRDefault="00CA591C"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Тиждень Б</w:t>
            </w:r>
          </w:p>
          <w:p w:rsidR="00553D79" w:rsidRPr="00AE6435" w:rsidRDefault="003267B0"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4</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934819">
            <w:pPr>
              <w:spacing w:after="0"/>
              <w:jc w:val="both"/>
              <w:rPr>
                <w:rFonts w:ascii="Times New Roman" w:hAnsi="Times New Roman"/>
                <w:sz w:val="24"/>
                <w:szCs w:val="24"/>
                <w:lang w:val="uk-UA"/>
              </w:rPr>
            </w:pPr>
            <w:r w:rsidRPr="00AE6435">
              <w:rPr>
                <w:rFonts w:ascii="Times New Roman" w:hAnsi="Times New Roman"/>
                <w:b/>
                <w:sz w:val="24"/>
                <w:szCs w:val="24"/>
              </w:rPr>
              <w:t>Тема</w:t>
            </w:r>
            <w:r w:rsidR="00B33133">
              <w:rPr>
                <w:rFonts w:ascii="Times New Roman" w:hAnsi="Times New Roman"/>
                <w:b/>
                <w:sz w:val="24"/>
                <w:szCs w:val="24"/>
                <w:lang w:val="uk-UA"/>
              </w:rPr>
              <w:t xml:space="preserve"> 2.1</w:t>
            </w:r>
            <w:r w:rsidRPr="00AE6435">
              <w:rPr>
                <w:rFonts w:ascii="Times New Roman" w:hAnsi="Times New Roman"/>
                <w:b/>
                <w:sz w:val="24"/>
                <w:szCs w:val="24"/>
                <w:lang w:val="uk-UA"/>
              </w:rPr>
              <w:t xml:space="preserve"> </w:t>
            </w:r>
            <w:r w:rsidR="00934819" w:rsidRPr="00934819">
              <w:rPr>
                <w:rFonts w:ascii="Times New Roman" w:hAnsi="Times New Roman"/>
                <w:bCs/>
                <w:sz w:val="24"/>
                <w:szCs w:val="24"/>
                <w:lang w:val="uk-UA"/>
              </w:rPr>
              <w:t>Логопедичні т</w:t>
            </w:r>
            <w:r w:rsidR="003267B0" w:rsidRPr="00AE6435">
              <w:rPr>
                <w:rFonts w:ascii="Times New Roman" w:hAnsi="Times New Roman"/>
                <w:sz w:val="24"/>
                <w:szCs w:val="24"/>
                <w:lang w:val="uk-UA"/>
              </w:rPr>
              <w:t>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діагностики</w:t>
            </w:r>
            <w:proofErr w:type="spellEnd"/>
            <w:r w:rsidRPr="00AE6435">
              <w:rPr>
                <w:rFonts w:ascii="Times New Roman" w:hAnsi="Times New Roman"/>
                <w:sz w:val="24"/>
                <w:szCs w:val="24"/>
              </w:rPr>
              <w:t xml:space="preserve"> ФФНМ у </w:t>
            </w:r>
            <w:proofErr w:type="spellStart"/>
            <w:r w:rsidRPr="00AE6435">
              <w:rPr>
                <w:rFonts w:ascii="Times New Roman" w:hAnsi="Times New Roman"/>
                <w:sz w:val="24"/>
                <w:szCs w:val="24"/>
              </w:rPr>
              <w:t>дітей</w:t>
            </w:r>
            <w:proofErr w:type="spellEnd"/>
          </w:p>
          <w:p w:rsidR="00553D79" w:rsidRPr="00AE6435" w:rsidRDefault="003267B0" w:rsidP="00F95E90">
            <w:pPr>
              <w:numPr>
                <w:ilvl w:val="0"/>
                <w:numId w:val="20"/>
              </w:numPr>
              <w:tabs>
                <w:tab w:val="clear" w:pos="1440"/>
                <w:tab w:val="left" w:pos="900"/>
                <w:tab w:val="num" w:pos="1555"/>
              </w:tabs>
              <w:spacing w:after="0" w:line="240" w:lineRule="auto"/>
              <w:ind w:left="0" w:firstLine="563"/>
              <w:jc w:val="both"/>
              <w:rPr>
                <w:rFonts w:ascii="Times New Roman" w:hAnsi="Times New Roman"/>
                <w:sz w:val="24"/>
                <w:szCs w:val="24"/>
              </w:rPr>
            </w:pPr>
            <w:r w:rsidRPr="00AE6435">
              <w:rPr>
                <w:rFonts w:ascii="Times New Roman" w:hAnsi="Times New Roman"/>
                <w:sz w:val="24"/>
                <w:szCs w:val="24"/>
              </w:rPr>
              <w:t>Метод</w:t>
            </w:r>
            <w:r w:rsidRPr="00AE6435">
              <w:rPr>
                <w:rFonts w:ascii="Times New Roman" w:hAnsi="Times New Roman"/>
                <w:sz w:val="24"/>
                <w:szCs w:val="24"/>
                <w:lang w:val="uk-UA"/>
              </w:rPr>
              <w:t>ологі</w:t>
            </w:r>
            <w:proofErr w:type="spellStart"/>
            <w:r w:rsidR="00553D79" w:rsidRPr="00AE6435">
              <w:rPr>
                <w:rFonts w:ascii="Times New Roman" w:hAnsi="Times New Roman"/>
                <w:sz w:val="24"/>
                <w:szCs w:val="24"/>
              </w:rPr>
              <w:t>чні</w:t>
            </w:r>
            <w:proofErr w:type="spellEnd"/>
            <w:r w:rsidR="00553D79" w:rsidRPr="00AE6435">
              <w:rPr>
                <w:rFonts w:ascii="Times New Roman" w:hAnsi="Times New Roman"/>
                <w:sz w:val="24"/>
                <w:szCs w:val="24"/>
              </w:rPr>
              <w:t xml:space="preserve"> засади </w:t>
            </w:r>
            <w:proofErr w:type="spellStart"/>
            <w:r w:rsidR="00553D79" w:rsidRPr="00AE6435">
              <w:rPr>
                <w:rFonts w:ascii="Times New Roman" w:hAnsi="Times New Roman"/>
                <w:sz w:val="24"/>
                <w:szCs w:val="24"/>
              </w:rPr>
              <w:t>діагностики</w:t>
            </w:r>
            <w:proofErr w:type="spellEnd"/>
            <w:r w:rsidR="00553D79" w:rsidRPr="00AE6435">
              <w:rPr>
                <w:rFonts w:ascii="Times New Roman" w:hAnsi="Times New Roman"/>
                <w:sz w:val="24"/>
                <w:szCs w:val="24"/>
              </w:rPr>
              <w:t xml:space="preserve"> стану </w:t>
            </w:r>
            <w:proofErr w:type="spellStart"/>
            <w:r w:rsidR="00553D79" w:rsidRPr="00AE6435">
              <w:rPr>
                <w:rFonts w:ascii="Times New Roman" w:hAnsi="Times New Roman"/>
                <w:sz w:val="24"/>
                <w:szCs w:val="24"/>
              </w:rPr>
              <w:t>оволодіння</w:t>
            </w:r>
            <w:proofErr w:type="spellEnd"/>
            <w:r w:rsidR="00553D79" w:rsidRPr="00AE6435">
              <w:rPr>
                <w:rFonts w:ascii="Times New Roman" w:hAnsi="Times New Roman"/>
                <w:sz w:val="24"/>
                <w:szCs w:val="24"/>
              </w:rPr>
              <w:t xml:space="preserve"> фонетико-фонематичною стороною </w:t>
            </w:r>
            <w:proofErr w:type="spellStart"/>
            <w:r w:rsidR="00553D79" w:rsidRPr="00AE6435">
              <w:rPr>
                <w:rFonts w:ascii="Times New Roman" w:hAnsi="Times New Roman"/>
                <w:sz w:val="24"/>
                <w:szCs w:val="24"/>
              </w:rPr>
              <w:t>мовлення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дітьми</w:t>
            </w:r>
            <w:proofErr w:type="spellEnd"/>
            <w:r w:rsidR="00553D79" w:rsidRPr="00AE6435">
              <w:rPr>
                <w:rFonts w:ascii="Times New Roman" w:hAnsi="Times New Roman"/>
                <w:sz w:val="24"/>
                <w:szCs w:val="24"/>
              </w:rPr>
              <w:t xml:space="preserve"> (мета, </w:t>
            </w:r>
            <w:proofErr w:type="spellStart"/>
            <w:r w:rsidR="00553D79" w:rsidRPr="00AE6435">
              <w:rPr>
                <w:rFonts w:ascii="Times New Roman" w:hAnsi="Times New Roman"/>
                <w:sz w:val="24"/>
                <w:szCs w:val="24"/>
              </w:rPr>
              <w:t>завдання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принципи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форми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методи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прийоми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вимоги</w:t>
            </w:r>
            <w:proofErr w:type="spellEnd"/>
            <w:r w:rsidR="00553D79" w:rsidRPr="00AE6435">
              <w:rPr>
                <w:rFonts w:ascii="Times New Roman" w:hAnsi="Times New Roman"/>
                <w:sz w:val="24"/>
                <w:szCs w:val="24"/>
              </w:rPr>
              <w:t xml:space="preserve"> до </w:t>
            </w:r>
            <w:proofErr w:type="spellStart"/>
            <w:r w:rsidR="00553D79" w:rsidRPr="00AE6435">
              <w:rPr>
                <w:rFonts w:ascii="Times New Roman" w:hAnsi="Times New Roman"/>
                <w:sz w:val="24"/>
                <w:szCs w:val="24"/>
              </w:rPr>
              <w:t>вибору</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мовленнєвого</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матеріалу</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етапи</w:t>
            </w:r>
            <w:proofErr w:type="spellEnd"/>
            <w:r w:rsidR="00553D79" w:rsidRPr="00AE6435">
              <w:rPr>
                <w:rFonts w:ascii="Times New Roman" w:hAnsi="Times New Roman"/>
                <w:sz w:val="24"/>
                <w:szCs w:val="24"/>
              </w:rPr>
              <w:t>).</w:t>
            </w:r>
          </w:p>
          <w:p w:rsidR="00553D79" w:rsidRPr="00AE6435" w:rsidRDefault="003267B0" w:rsidP="00F95E90">
            <w:pPr>
              <w:numPr>
                <w:ilvl w:val="0"/>
                <w:numId w:val="20"/>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дослідження</w:t>
            </w:r>
            <w:proofErr w:type="spellEnd"/>
            <w:r w:rsidR="00553D79" w:rsidRPr="00AE6435">
              <w:rPr>
                <w:rFonts w:ascii="Times New Roman" w:hAnsi="Times New Roman"/>
                <w:sz w:val="24"/>
                <w:szCs w:val="24"/>
              </w:rPr>
              <w:t xml:space="preserve"> стану фонематичного </w:t>
            </w:r>
            <w:proofErr w:type="spellStart"/>
            <w:r w:rsidR="00553D79" w:rsidRPr="00AE6435">
              <w:rPr>
                <w:rFonts w:ascii="Times New Roman" w:hAnsi="Times New Roman"/>
                <w:sz w:val="24"/>
                <w:szCs w:val="24"/>
              </w:rPr>
              <w:t>сприйняття</w:t>
            </w:r>
            <w:proofErr w:type="spellEnd"/>
            <w:r w:rsidR="00553D79" w:rsidRPr="00AE6435">
              <w:rPr>
                <w:rFonts w:ascii="Times New Roman" w:hAnsi="Times New Roman"/>
                <w:sz w:val="24"/>
                <w:szCs w:val="24"/>
              </w:rPr>
              <w:t>.</w:t>
            </w:r>
          </w:p>
          <w:p w:rsidR="00553D79" w:rsidRPr="00AE6435" w:rsidRDefault="003267B0" w:rsidP="00F95E90">
            <w:pPr>
              <w:numPr>
                <w:ilvl w:val="0"/>
                <w:numId w:val="20"/>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дослідження</w:t>
            </w:r>
            <w:proofErr w:type="spellEnd"/>
            <w:r w:rsidR="00553D79" w:rsidRPr="00AE6435">
              <w:rPr>
                <w:rFonts w:ascii="Times New Roman" w:hAnsi="Times New Roman"/>
                <w:sz w:val="24"/>
                <w:szCs w:val="24"/>
              </w:rPr>
              <w:t xml:space="preserve"> стану </w:t>
            </w:r>
            <w:proofErr w:type="spellStart"/>
            <w:r w:rsidR="00553D79" w:rsidRPr="00AE6435">
              <w:rPr>
                <w:rFonts w:ascii="Times New Roman" w:hAnsi="Times New Roman"/>
                <w:sz w:val="24"/>
                <w:szCs w:val="24"/>
              </w:rPr>
              <w:t>фонематичних</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уявлень</w:t>
            </w:r>
            <w:proofErr w:type="spellEnd"/>
            <w:r w:rsidR="00553D79" w:rsidRPr="00AE6435">
              <w:rPr>
                <w:rFonts w:ascii="Times New Roman" w:hAnsi="Times New Roman"/>
                <w:sz w:val="24"/>
                <w:szCs w:val="24"/>
              </w:rPr>
              <w:t>.</w:t>
            </w:r>
          </w:p>
          <w:p w:rsidR="00553D79" w:rsidRPr="00AE6435" w:rsidRDefault="003267B0" w:rsidP="00F95E90">
            <w:pPr>
              <w:numPr>
                <w:ilvl w:val="0"/>
                <w:numId w:val="20"/>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дослідження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сформованості</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навичок</w:t>
            </w:r>
            <w:proofErr w:type="spellEnd"/>
            <w:r w:rsidR="00553D79" w:rsidRPr="00AE6435">
              <w:rPr>
                <w:rFonts w:ascii="Times New Roman" w:hAnsi="Times New Roman"/>
                <w:sz w:val="24"/>
                <w:szCs w:val="24"/>
              </w:rPr>
              <w:t xml:space="preserve"> фонематичного </w:t>
            </w:r>
            <w:proofErr w:type="spellStart"/>
            <w:r w:rsidR="00553D79" w:rsidRPr="00AE6435">
              <w:rPr>
                <w:rFonts w:ascii="Times New Roman" w:hAnsi="Times New Roman"/>
                <w:sz w:val="24"/>
                <w:szCs w:val="24"/>
              </w:rPr>
              <w:t>аналізу</w:t>
            </w:r>
            <w:proofErr w:type="spellEnd"/>
            <w:r w:rsidR="00553D79" w:rsidRPr="00AE6435">
              <w:rPr>
                <w:rFonts w:ascii="Times New Roman" w:hAnsi="Times New Roman"/>
                <w:sz w:val="24"/>
                <w:szCs w:val="24"/>
              </w:rPr>
              <w:t>.</w:t>
            </w:r>
          </w:p>
          <w:p w:rsidR="00553D79" w:rsidRPr="00AE6435" w:rsidRDefault="003267B0" w:rsidP="00F95E90">
            <w:pPr>
              <w:numPr>
                <w:ilvl w:val="0"/>
                <w:numId w:val="20"/>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дослідження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артикуляційного</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праксису</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кінестетичного</w:t>
            </w:r>
            <w:proofErr w:type="spellEnd"/>
            <w:r w:rsidR="00553D79" w:rsidRPr="00AE6435">
              <w:rPr>
                <w:rFonts w:ascii="Times New Roman" w:hAnsi="Times New Roman"/>
                <w:sz w:val="24"/>
                <w:szCs w:val="24"/>
              </w:rPr>
              <w:t xml:space="preserve"> та </w:t>
            </w:r>
            <w:proofErr w:type="spellStart"/>
            <w:r w:rsidR="00553D79" w:rsidRPr="00AE6435">
              <w:rPr>
                <w:rFonts w:ascii="Times New Roman" w:hAnsi="Times New Roman"/>
                <w:sz w:val="24"/>
                <w:szCs w:val="24"/>
              </w:rPr>
              <w:t>кінетичного</w:t>
            </w:r>
            <w:proofErr w:type="spellEnd"/>
            <w:r w:rsidR="00553D79" w:rsidRPr="00AE6435">
              <w:rPr>
                <w:rFonts w:ascii="Times New Roman" w:hAnsi="Times New Roman"/>
                <w:sz w:val="24"/>
                <w:szCs w:val="24"/>
              </w:rPr>
              <w:t>).</w:t>
            </w:r>
          </w:p>
          <w:p w:rsidR="00553D79" w:rsidRPr="00AE6435" w:rsidRDefault="003267B0" w:rsidP="00F95E90">
            <w:pPr>
              <w:numPr>
                <w:ilvl w:val="0"/>
                <w:numId w:val="20"/>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дослідження</w:t>
            </w:r>
            <w:proofErr w:type="spellEnd"/>
            <w:r w:rsidR="00553D79" w:rsidRPr="00AE6435">
              <w:rPr>
                <w:rFonts w:ascii="Times New Roman" w:hAnsi="Times New Roman"/>
                <w:sz w:val="24"/>
                <w:szCs w:val="24"/>
              </w:rPr>
              <w:t xml:space="preserve"> стану </w:t>
            </w:r>
            <w:proofErr w:type="spellStart"/>
            <w:r w:rsidR="00553D79" w:rsidRPr="00AE6435">
              <w:rPr>
                <w:rFonts w:ascii="Times New Roman" w:hAnsi="Times New Roman"/>
                <w:sz w:val="24"/>
                <w:szCs w:val="24"/>
              </w:rPr>
              <w:t>звуковимови</w:t>
            </w:r>
            <w:proofErr w:type="spellEnd"/>
            <w:r w:rsidR="00553D79" w:rsidRPr="00AE6435">
              <w:rPr>
                <w:rFonts w:ascii="Times New Roman" w:hAnsi="Times New Roman"/>
                <w:sz w:val="24"/>
                <w:szCs w:val="24"/>
              </w:rPr>
              <w:t>.</w:t>
            </w:r>
          </w:p>
          <w:p w:rsidR="00553D79" w:rsidRPr="00AE6435" w:rsidRDefault="00553D79" w:rsidP="00553D79">
            <w:pPr>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553D79" w:rsidRPr="00AE6435" w:rsidRDefault="00B17738"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4</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934819">
            <w:pPr>
              <w:spacing w:after="0" w:line="240" w:lineRule="auto"/>
              <w:ind w:firstLine="138"/>
              <w:rPr>
                <w:rFonts w:ascii="Times New Roman" w:hAnsi="Times New Roman"/>
                <w:sz w:val="24"/>
                <w:szCs w:val="24"/>
                <w:lang w:val="uk-UA"/>
              </w:rPr>
            </w:pPr>
            <w:r w:rsidRPr="00AE6435">
              <w:rPr>
                <w:rFonts w:ascii="Times New Roman" w:hAnsi="Times New Roman"/>
                <w:b/>
                <w:sz w:val="24"/>
                <w:szCs w:val="24"/>
              </w:rPr>
              <w:t>Тема</w:t>
            </w:r>
            <w:r w:rsidR="00B33133">
              <w:rPr>
                <w:rFonts w:ascii="Times New Roman" w:hAnsi="Times New Roman"/>
                <w:b/>
                <w:sz w:val="24"/>
                <w:szCs w:val="24"/>
                <w:lang w:val="uk-UA"/>
              </w:rPr>
              <w:t xml:space="preserve"> 2.2</w:t>
            </w:r>
            <w:r w:rsidRPr="00AE6435">
              <w:rPr>
                <w:rFonts w:ascii="Times New Roman" w:hAnsi="Times New Roman"/>
                <w:b/>
                <w:sz w:val="24"/>
                <w:szCs w:val="24"/>
              </w:rPr>
              <w:t xml:space="preserve"> </w:t>
            </w:r>
            <w:r w:rsidR="00934819" w:rsidRPr="00934819">
              <w:rPr>
                <w:rFonts w:ascii="Times New Roman" w:hAnsi="Times New Roman"/>
                <w:bCs/>
                <w:sz w:val="24"/>
                <w:szCs w:val="24"/>
                <w:lang w:val="uk-UA"/>
              </w:rPr>
              <w:t>Логопедичні т</w:t>
            </w:r>
            <w:r w:rsidR="003267B0" w:rsidRPr="00AE6435">
              <w:rPr>
                <w:rFonts w:ascii="Times New Roman" w:hAnsi="Times New Roman"/>
                <w:sz w:val="24"/>
                <w:szCs w:val="24"/>
                <w:lang w:val="uk-UA"/>
              </w:rPr>
              <w:t xml:space="preserve">ехнології </w:t>
            </w:r>
            <w:proofErr w:type="spellStart"/>
            <w:r w:rsidRPr="00AE6435">
              <w:rPr>
                <w:rFonts w:ascii="Times New Roman" w:hAnsi="Times New Roman"/>
                <w:sz w:val="24"/>
                <w:szCs w:val="24"/>
              </w:rPr>
              <w:t>діагностики</w:t>
            </w:r>
            <w:proofErr w:type="spellEnd"/>
            <w:r w:rsidRPr="00AE6435">
              <w:rPr>
                <w:rFonts w:ascii="Times New Roman" w:hAnsi="Times New Roman"/>
                <w:sz w:val="24"/>
                <w:szCs w:val="24"/>
              </w:rPr>
              <w:t xml:space="preserve"> ЗНМ</w:t>
            </w:r>
          </w:p>
          <w:p w:rsidR="00553D79" w:rsidRPr="00AE6435" w:rsidRDefault="003267B0" w:rsidP="00F95E90">
            <w:pPr>
              <w:numPr>
                <w:ilvl w:val="1"/>
                <w:numId w:val="11"/>
              </w:numPr>
              <w:tabs>
                <w:tab w:val="left"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AE6435">
              <w:rPr>
                <w:rFonts w:ascii="Times New Roman" w:hAnsi="Times New Roman"/>
                <w:sz w:val="24"/>
                <w:szCs w:val="24"/>
              </w:rPr>
              <w:t>Метод</w:t>
            </w:r>
            <w:r w:rsidRPr="00AE6435">
              <w:rPr>
                <w:rFonts w:ascii="Times New Roman" w:hAnsi="Times New Roman"/>
                <w:sz w:val="24"/>
                <w:szCs w:val="24"/>
                <w:lang w:val="uk-UA"/>
              </w:rPr>
              <w:t>ологічні</w:t>
            </w:r>
            <w:r w:rsidR="00553D79" w:rsidRPr="00AE6435">
              <w:rPr>
                <w:rFonts w:ascii="Times New Roman" w:hAnsi="Times New Roman"/>
                <w:sz w:val="24"/>
                <w:szCs w:val="24"/>
              </w:rPr>
              <w:t xml:space="preserve"> засади </w:t>
            </w:r>
            <w:proofErr w:type="spellStart"/>
            <w:r w:rsidR="00553D79" w:rsidRPr="00AE6435">
              <w:rPr>
                <w:rFonts w:ascii="Times New Roman" w:hAnsi="Times New Roman"/>
                <w:sz w:val="24"/>
                <w:szCs w:val="24"/>
              </w:rPr>
              <w:t>діагностики</w:t>
            </w:r>
            <w:proofErr w:type="spellEnd"/>
            <w:r w:rsidR="00553D79" w:rsidRPr="00AE6435">
              <w:rPr>
                <w:rFonts w:ascii="Times New Roman" w:hAnsi="Times New Roman"/>
                <w:sz w:val="24"/>
                <w:szCs w:val="24"/>
              </w:rPr>
              <w:t xml:space="preserve"> стану </w:t>
            </w:r>
            <w:proofErr w:type="spellStart"/>
            <w:r w:rsidR="00553D79" w:rsidRPr="00AE6435">
              <w:rPr>
                <w:rFonts w:ascii="Times New Roman" w:hAnsi="Times New Roman"/>
                <w:sz w:val="24"/>
                <w:szCs w:val="24"/>
              </w:rPr>
              <w:t>оволодіння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мовленнєвою</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функцією</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дітьми</w:t>
            </w:r>
            <w:proofErr w:type="spellEnd"/>
            <w:r w:rsidR="00553D79" w:rsidRPr="00AE6435">
              <w:rPr>
                <w:rFonts w:ascii="Times New Roman" w:hAnsi="Times New Roman"/>
                <w:sz w:val="24"/>
                <w:szCs w:val="24"/>
              </w:rPr>
              <w:t xml:space="preserve"> (мета, </w:t>
            </w:r>
            <w:proofErr w:type="spellStart"/>
            <w:r w:rsidR="00553D79" w:rsidRPr="00AE6435">
              <w:rPr>
                <w:rFonts w:ascii="Times New Roman" w:hAnsi="Times New Roman"/>
                <w:sz w:val="24"/>
                <w:szCs w:val="24"/>
              </w:rPr>
              <w:t>завдання</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принципи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форми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методи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прийоми</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вимоги</w:t>
            </w:r>
            <w:proofErr w:type="spellEnd"/>
            <w:r w:rsidR="00553D79" w:rsidRPr="00AE6435">
              <w:rPr>
                <w:rFonts w:ascii="Times New Roman" w:hAnsi="Times New Roman"/>
                <w:sz w:val="24"/>
                <w:szCs w:val="24"/>
              </w:rPr>
              <w:t xml:space="preserve"> до </w:t>
            </w:r>
            <w:proofErr w:type="spellStart"/>
            <w:r w:rsidR="00553D79" w:rsidRPr="00AE6435">
              <w:rPr>
                <w:rFonts w:ascii="Times New Roman" w:hAnsi="Times New Roman"/>
                <w:sz w:val="24"/>
                <w:szCs w:val="24"/>
              </w:rPr>
              <w:t>вибору</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мовленнєвого</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матеріалу</w:t>
            </w:r>
            <w:proofErr w:type="spellEnd"/>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етапи</w:t>
            </w:r>
            <w:proofErr w:type="spellEnd"/>
            <w:r w:rsidR="00553D79" w:rsidRPr="00AE6435">
              <w:rPr>
                <w:rFonts w:ascii="Times New Roman" w:hAnsi="Times New Roman"/>
                <w:sz w:val="24"/>
                <w:szCs w:val="24"/>
              </w:rPr>
              <w:t xml:space="preserve">). </w:t>
            </w:r>
          </w:p>
          <w:p w:rsidR="00553D79" w:rsidRPr="00AE6435" w:rsidRDefault="003267B0" w:rsidP="00F95E90">
            <w:pPr>
              <w:numPr>
                <w:ilvl w:val="1"/>
                <w:numId w:val="11"/>
              </w:numPr>
              <w:tabs>
                <w:tab w:val="left"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AE6435">
              <w:rPr>
                <w:rFonts w:ascii="Times New Roman" w:hAnsi="Times New Roman"/>
                <w:sz w:val="24"/>
                <w:szCs w:val="24"/>
                <w:lang w:val="uk-UA"/>
              </w:rPr>
              <w:t>Технології</w:t>
            </w:r>
            <w:r w:rsidR="00553D79" w:rsidRPr="00AE6435">
              <w:rPr>
                <w:rFonts w:ascii="Times New Roman" w:hAnsi="Times New Roman"/>
                <w:sz w:val="24"/>
                <w:szCs w:val="24"/>
              </w:rPr>
              <w:t xml:space="preserve"> </w:t>
            </w:r>
            <w:proofErr w:type="spellStart"/>
            <w:r w:rsidR="00553D79" w:rsidRPr="00AE6435">
              <w:rPr>
                <w:rFonts w:ascii="Times New Roman" w:hAnsi="Times New Roman"/>
                <w:sz w:val="24"/>
                <w:szCs w:val="24"/>
              </w:rPr>
              <w:t>дослідження</w:t>
            </w:r>
            <w:proofErr w:type="spellEnd"/>
            <w:r w:rsidR="00553D79" w:rsidRPr="00AE6435">
              <w:rPr>
                <w:rFonts w:ascii="Times New Roman" w:hAnsi="Times New Roman"/>
                <w:sz w:val="24"/>
                <w:szCs w:val="24"/>
              </w:rPr>
              <w:t xml:space="preserve"> словника:</w:t>
            </w:r>
          </w:p>
          <w:p w:rsidR="00553D79" w:rsidRPr="00AE6435" w:rsidRDefault="00553D79" w:rsidP="00553D79">
            <w:pPr>
              <w:overflowPunct w:val="0"/>
              <w:autoSpaceDE w:val="0"/>
              <w:autoSpaceDN w:val="0"/>
              <w:adjustRightInd w:val="0"/>
              <w:spacing w:after="0" w:line="240" w:lineRule="auto"/>
              <w:ind w:left="540" w:firstLine="540"/>
              <w:jc w:val="both"/>
              <w:textAlignment w:val="baseline"/>
              <w:rPr>
                <w:rFonts w:ascii="Times New Roman" w:hAnsi="Times New Roman"/>
                <w:sz w:val="24"/>
                <w:szCs w:val="24"/>
              </w:rPr>
            </w:pPr>
            <w:r w:rsidRPr="00AE6435">
              <w:rPr>
                <w:rFonts w:ascii="Times New Roman" w:hAnsi="Times New Roman"/>
                <w:sz w:val="24"/>
                <w:szCs w:val="24"/>
              </w:rPr>
              <w:t xml:space="preserve">а) </w:t>
            </w:r>
            <w:proofErr w:type="spellStart"/>
            <w:r w:rsidRPr="00AE6435">
              <w:rPr>
                <w:rFonts w:ascii="Times New Roman" w:hAnsi="Times New Roman"/>
                <w:sz w:val="24"/>
                <w:szCs w:val="24"/>
              </w:rPr>
              <w:t>імпресивного</w:t>
            </w:r>
            <w:proofErr w:type="spellEnd"/>
            <w:r w:rsidRPr="00AE6435">
              <w:rPr>
                <w:rFonts w:ascii="Times New Roman" w:hAnsi="Times New Roman"/>
                <w:sz w:val="24"/>
                <w:szCs w:val="24"/>
              </w:rPr>
              <w:t>;</w:t>
            </w:r>
          </w:p>
          <w:p w:rsidR="00553D79" w:rsidRPr="00AE6435" w:rsidRDefault="00553D79" w:rsidP="00553D79">
            <w:pPr>
              <w:overflowPunct w:val="0"/>
              <w:autoSpaceDE w:val="0"/>
              <w:autoSpaceDN w:val="0"/>
              <w:adjustRightInd w:val="0"/>
              <w:spacing w:after="0" w:line="240" w:lineRule="auto"/>
              <w:ind w:left="540" w:firstLine="540"/>
              <w:jc w:val="both"/>
              <w:textAlignment w:val="baseline"/>
              <w:rPr>
                <w:rFonts w:ascii="Times New Roman" w:hAnsi="Times New Roman"/>
                <w:sz w:val="24"/>
                <w:szCs w:val="24"/>
              </w:rPr>
            </w:pPr>
            <w:r w:rsidRPr="00AE6435">
              <w:rPr>
                <w:rFonts w:ascii="Times New Roman" w:hAnsi="Times New Roman"/>
                <w:sz w:val="24"/>
                <w:szCs w:val="24"/>
              </w:rPr>
              <w:t xml:space="preserve">б) </w:t>
            </w:r>
            <w:proofErr w:type="spellStart"/>
            <w:r w:rsidRPr="00AE6435">
              <w:rPr>
                <w:rFonts w:ascii="Times New Roman" w:hAnsi="Times New Roman"/>
                <w:sz w:val="24"/>
                <w:szCs w:val="24"/>
              </w:rPr>
              <w:t>експресивного</w:t>
            </w:r>
            <w:proofErr w:type="spellEnd"/>
            <w:r w:rsidRPr="00AE6435">
              <w:rPr>
                <w:rFonts w:ascii="Times New Roman" w:hAnsi="Times New Roman"/>
                <w:sz w:val="24"/>
                <w:szCs w:val="24"/>
              </w:rPr>
              <w:t>.</w:t>
            </w:r>
          </w:p>
          <w:p w:rsidR="00553D79" w:rsidRPr="00AE6435" w:rsidRDefault="00553D79" w:rsidP="00553D79">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3</w:t>
            </w:r>
            <w:r w:rsidR="003267B0" w:rsidRPr="00AE6435">
              <w:rPr>
                <w:rFonts w:ascii="Times New Roman" w:hAnsi="Times New Roman"/>
                <w:sz w:val="24"/>
                <w:szCs w:val="24"/>
                <w:lang w:val="uk-UA"/>
              </w:rPr>
              <w:t xml:space="preserve"> Технології</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стану </w:t>
            </w:r>
            <w:proofErr w:type="spellStart"/>
            <w:r w:rsidRPr="00AE6435">
              <w:rPr>
                <w:rFonts w:ascii="Times New Roman" w:hAnsi="Times New Roman"/>
                <w:sz w:val="24"/>
                <w:szCs w:val="24"/>
              </w:rPr>
              <w:t>розуміння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логіко-граматичних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конструкцій</w:t>
            </w:r>
            <w:proofErr w:type="spellEnd"/>
            <w:r w:rsidRPr="00AE6435">
              <w:rPr>
                <w:rFonts w:ascii="Times New Roman" w:hAnsi="Times New Roman"/>
                <w:sz w:val="24"/>
                <w:szCs w:val="24"/>
              </w:rPr>
              <w:t>.</w:t>
            </w:r>
          </w:p>
          <w:p w:rsidR="00553D79" w:rsidRPr="00AE6435" w:rsidRDefault="00553D79" w:rsidP="00553D79">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4. </w:t>
            </w:r>
            <w:r w:rsidR="003267B0"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граматичного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оформлення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553D79" w:rsidP="00553D79">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5. </w:t>
            </w:r>
            <w:r w:rsidR="003267B0"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комунікативних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умінь</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навичок</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діалогічне</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монологічне</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553D79" w:rsidP="00553D79">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lastRenderedPageBreak/>
              <w:t xml:space="preserve">6. </w:t>
            </w:r>
            <w:proofErr w:type="spellStart"/>
            <w:r w:rsidRPr="00AE6435">
              <w:rPr>
                <w:rFonts w:ascii="Times New Roman" w:hAnsi="Times New Roman"/>
                <w:sz w:val="24"/>
                <w:szCs w:val="24"/>
              </w:rPr>
              <w:t>Профілактика</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недорозвинення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мовленнєвої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функції</w:t>
            </w:r>
            <w:proofErr w:type="spellEnd"/>
            <w:r w:rsidRPr="00AE6435">
              <w:rPr>
                <w:rFonts w:ascii="Times New Roman" w:hAnsi="Times New Roman"/>
                <w:sz w:val="24"/>
                <w:szCs w:val="24"/>
              </w:rPr>
              <w:t xml:space="preserve"> у </w:t>
            </w:r>
            <w:proofErr w:type="spellStart"/>
            <w:r w:rsidRPr="00AE6435">
              <w:rPr>
                <w:rFonts w:ascii="Times New Roman" w:hAnsi="Times New Roman"/>
                <w:sz w:val="24"/>
                <w:szCs w:val="24"/>
              </w:rPr>
              <w:t>дітей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раннього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віку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із</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затримкою</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мовленнєвого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w:t>
            </w:r>
          </w:p>
          <w:p w:rsidR="00553D79" w:rsidRPr="00AE6435" w:rsidRDefault="00553D79" w:rsidP="00553D79">
            <w:pPr>
              <w:spacing w:after="0" w:line="240" w:lineRule="auto"/>
              <w:ind w:firstLine="54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лекція</w:t>
            </w:r>
          </w:p>
        </w:tc>
        <w:tc>
          <w:tcPr>
            <w:tcW w:w="1843" w:type="dxa"/>
            <w:vMerge w:val="restart"/>
            <w:tcBorders>
              <w:top w:val="single" w:sz="4" w:space="0" w:color="auto"/>
              <w:left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Default="00553D79" w:rsidP="00553D79">
            <w:pPr>
              <w:spacing w:after="0" w:line="240" w:lineRule="auto"/>
              <w:jc w:val="center"/>
              <w:rPr>
                <w:rFonts w:ascii="Times New Roman" w:hAnsi="Times New Roman"/>
                <w:sz w:val="24"/>
                <w:szCs w:val="24"/>
                <w:lang w:val="uk-UA"/>
              </w:rPr>
            </w:pPr>
          </w:p>
          <w:p w:rsidR="00CA591C" w:rsidRPr="00AE6435" w:rsidRDefault="00CA591C" w:rsidP="00553D79">
            <w:pPr>
              <w:spacing w:after="0" w:line="240" w:lineRule="auto"/>
              <w:jc w:val="center"/>
              <w:rPr>
                <w:rFonts w:ascii="Times New Roman" w:hAnsi="Times New Roman"/>
                <w:sz w:val="24"/>
                <w:szCs w:val="24"/>
                <w:lang w:val="uk-UA"/>
              </w:rPr>
            </w:pPr>
          </w:p>
          <w:p w:rsidR="00553D79" w:rsidRPr="00AE6435" w:rsidRDefault="00CA591C"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Тиждень Б</w:t>
            </w:r>
          </w:p>
          <w:p w:rsidR="00553D79" w:rsidRPr="00AE6435" w:rsidRDefault="00B17738"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4</w:t>
            </w:r>
            <w:r w:rsidR="00553D79" w:rsidRPr="00AE6435">
              <w:rPr>
                <w:rFonts w:ascii="Times New Roman" w:hAnsi="Times New Roman"/>
                <w:sz w:val="24"/>
                <w:szCs w:val="24"/>
                <w:lang w:val="uk-UA"/>
              </w:rPr>
              <w:t xml:space="preserve"> </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267B0" w:rsidRPr="00AE6435" w:rsidRDefault="00553D79" w:rsidP="00934819">
            <w:pPr>
              <w:spacing w:after="0" w:line="240" w:lineRule="auto"/>
              <w:ind w:firstLine="138"/>
              <w:rPr>
                <w:rFonts w:ascii="Times New Roman" w:hAnsi="Times New Roman"/>
                <w:sz w:val="24"/>
                <w:szCs w:val="24"/>
                <w:lang w:val="uk-UA"/>
              </w:rPr>
            </w:pPr>
            <w:r w:rsidRPr="00AE6435">
              <w:rPr>
                <w:rFonts w:ascii="Times New Roman" w:hAnsi="Times New Roman"/>
                <w:b/>
                <w:sz w:val="24"/>
                <w:szCs w:val="24"/>
              </w:rPr>
              <w:t>Тема</w:t>
            </w:r>
            <w:r w:rsidR="00B33133">
              <w:rPr>
                <w:rFonts w:ascii="Times New Roman" w:hAnsi="Times New Roman"/>
                <w:b/>
                <w:sz w:val="24"/>
                <w:szCs w:val="24"/>
                <w:lang w:val="uk-UA"/>
              </w:rPr>
              <w:t xml:space="preserve"> 2.2</w:t>
            </w:r>
            <w:r w:rsidRPr="00AE6435">
              <w:rPr>
                <w:rFonts w:ascii="Times New Roman" w:hAnsi="Times New Roman"/>
                <w:b/>
                <w:sz w:val="24"/>
                <w:szCs w:val="24"/>
                <w:lang w:val="uk-UA"/>
              </w:rPr>
              <w:t xml:space="preserve"> </w:t>
            </w:r>
            <w:r w:rsidR="00934819" w:rsidRPr="00934819">
              <w:rPr>
                <w:rFonts w:ascii="Times New Roman" w:hAnsi="Times New Roman"/>
                <w:bCs/>
                <w:sz w:val="24"/>
                <w:szCs w:val="24"/>
                <w:lang w:val="uk-UA"/>
              </w:rPr>
              <w:t>Логопедичні т</w:t>
            </w:r>
            <w:r w:rsidR="003267B0" w:rsidRPr="00AE6435">
              <w:rPr>
                <w:rFonts w:ascii="Times New Roman" w:hAnsi="Times New Roman"/>
                <w:sz w:val="24"/>
                <w:szCs w:val="24"/>
                <w:lang w:val="uk-UA"/>
              </w:rPr>
              <w:t xml:space="preserve">ехнології </w:t>
            </w:r>
            <w:proofErr w:type="spellStart"/>
            <w:r w:rsidR="003267B0" w:rsidRPr="00AE6435">
              <w:rPr>
                <w:rFonts w:ascii="Times New Roman" w:hAnsi="Times New Roman"/>
                <w:sz w:val="24"/>
                <w:szCs w:val="24"/>
              </w:rPr>
              <w:t>діагностики</w:t>
            </w:r>
            <w:proofErr w:type="spellEnd"/>
            <w:r w:rsidR="003267B0" w:rsidRPr="00AE6435">
              <w:rPr>
                <w:rFonts w:ascii="Times New Roman" w:hAnsi="Times New Roman"/>
                <w:sz w:val="24"/>
                <w:szCs w:val="24"/>
              </w:rPr>
              <w:t xml:space="preserve"> ЗНМ</w:t>
            </w:r>
          </w:p>
          <w:p w:rsidR="003267B0" w:rsidRPr="00AE6435" w:rsidRDefault="003267B0" w:rsidP="00F95E90">
            <w:pPr>
              <w:numPr>
                <w:ilvl w:val="0"/>
                <w:numId w:val="19"/>
              </w:numPr>
              <w:tabs>
                <w:tab w:val="clear" w:pos="1440"/>
                <w:tab w:val="left" w:pos="900"/>
                <w:tab w:val="num" w:pos="1555"/>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Метод</w:t>
            </w:r>
            <w:r w:rsidRPr="00AE6435">
              <w:rPr>
                <w:rFonts w:ascii="Times New Roman" w:hAnsi="Times New Roman"/>
                <w:sz w:val="24"/>
                <w:szCs w:val="24"/>
                <w:lang w:val="uk-UA"/>
              </w:rPr>
              <w:t>ологічні</w:t>
            </w:r>
            <w:r w:rsidRPr="00AE6435">
              <w:rPr>
                <w:rFonts w:ascii="Times New Roman" w:hAnsi="Times New Roman"/>
                <w:sz w:val="24"/>
                <w:szCs w:val="24"/>
              </w:rPr>
              <w:t xml:space="preserve"> засади </w:t>
            </w:r>
            <w:proofErr w:type="spellStart"/>
            <w:r w:rsidRPr="00AE6435">
              <w:rPr>
                <w:rFonts w:ascii="Times New Roman" w:hAnsi="Times New Roman"/>
                <w:sz w:val="24"/>
                <w:szCs w:val="24"/>
              </w:rPr>
              <w:t>діагностики</w:t>
            </w:r>
            <w:proofErr w:type="spellEnd"/>
            <w:r w:rsidRPr="00AE6435">
              <w:rPr>
                <w:rFonts w:ascii="Times New Roman" w:hAnsi="Times New Roman"/>
                <w:sz w:val="24"/>
                <w:szCs w:val="24"/>
              </w:rPr>
              <w:t xml:space="preserve"> стану </w:t>
            </w:r>
            <w:proofErr w:type="spellStart"/>
            <w:r w:rsidRPr="00AE6435">
              <w:rPr>
                <w:rFonts w:ascii="Times New Roman" w:hAnsi="Times New Roman"/>
                <w:sz w:val="24"/>
                <w:szCs w:val="24"/>
              </w:rPr>
              <w:t>оволодіння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мовленнєвою</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функцією</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дітьми</w:t>
            </w:r>
            <w:proofErr w:type="spellEnd"/>
            <w:r w:rsidRPr="00AE6435">
              <w:rPr>
                <w:rFonts w:ascii="Times New Roman" w:hAnsi="Times New Roman"/>
                <w:sz w:val="24"/>
                <w:szCs w:val="24"/>
              </w:rPr>
              <w:t xml:space="preserve"> (мета, </w:t>
            </w:r>
            <w:proofErr w:type="spellStart"/>
            <w:r w:rsidRPr="00AE6435">
              <w:rPr>
                <w:rFonts w:ascii="Times New Roman" w:hAnsi="Times New Roman"/>
                <w:sz w:val="24"/>
                <w:szCs w:val="24"/>
              </w:rPr>
              <w:t>завдання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принципи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форми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методи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прийоми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вибору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мовленнєвого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матеріалу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етапи</w:t>
            </w:r>
            <w:proofErr w:type="spellEnd"/>
            <w:r w:rsidRPr="00AE6435">
              <w:rPr>
                <w:rFonts w:ascii="Times New Roman" w:hAnsi="Times New Roman"/>
                <w:sz w:val="24"/>
                <w:szCs w:val="24"/>
              </w:rPr>
              <w:t xml:space="preserve">). </w:t>
            </w:r>
          </w:p>
          <w:p w:rsidR="003267B0" w:rsidRPr="00AE6435" w:rsidRDefault="003267B0" w:rsidP="00F95E90">
            <w:pPr>
              <w:numPr>
                <w:ilvl w:val="0"/>
                <w:numId w:val="19"/>
              </w:numPr>
              <w:tabs>
                <w:tab w:val="clear" w:pos="1440"/>
                <w:tab w:val="left" w:pos="900"/>
                <w:tab w:val="num" w:pos="1555"/>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словника:</w:t>
            </w:r>
          </w:p>
          <w:p w:rsidR="003267B0" w:rsidRPr="00AE6435" w:rsidRDefault="003267B0" w:rsidP="003267B0">
            <w:pPr>
              <w:overflowPunct w:val="0"/>
              <w:autoSpaceDE w:val="0"/>
              <w:autoSpaceDN w:val="0"/>
              <w:adjustRightInd w:val="0"/>
              <w:spacing w:after="0" w:line="240" w:lineRule="auto"/>
              <w:ind w:left="540" w:firstLine="307"/>
              <w:jc w:val="both"/>
              <w:textAlignment w:val="baseline"/>
              <w:rPr>
                <w:rFonts w:ascii="Times New Roman" w:hAnsi="Times New Roman"/>
                <w:sz w:val="24"/>
                <w:szCs w:val="24"/>
              </w:rPr>
            </w:pPr>
            <w:r w:rsidRPr="00AE6435">
              <w:rPr>
                <w:rFonts w:ascii="Times New Roman" w:hAnsi="Times New Roman"/>
                <w:sz w:val="24"/>
                <w:szCs w:val="24"/>
              </w:rPr>
              <w:t xml:space="preserve">а) </w:t>
            </w:r>
            <w:proofErr w:type="spellStart"/>
            <w:r w:rsidRPr="00AE6435">
              <w:rPr>
                <w:rFonts w:ascii="Times New Roman" w:hAnsi="Times New Roman"/>
                <w:sz w:val="24"/>
                <w:szCs w:val="24"/>
              </w:rPr>
              <w:t>імпресивного</w:t>
            </w:r>
            <w:proofErr w:type="spellEnd"/>
            <w:r w:rsidRPr="00AE6435">
              <w:rPr>
                <w:rFonts w:ascii="Times New Roman" w:hAnsi="Times New Roman"/>
                <w:sz w:val="24"/>
                <w:szCs w:val="24"/>
              </w:rPr>
              <w:t>;</w:t>
            </w:r>
          </w:p>
          <w:p w:rsidR="003267B0" w:rsidRPr="00AE6435" w:rsidRDefault="003267B0" w:rsidP="003267B0">
            <w:pPr>
              <w:overflowPunct w:val="0"/>
              <w:autoSpaceDE w:val="0"/>
              <w:autoSpaceDN w:val="0"/>
              <w:adjustRightInd w:val="0"/>
              <w:spacing w:after="0" w:line="240" w:lineRule="auto"/>
              <w:ind w:left="540" w:firstLine="307"/>
              <w:jc w:val="both"/>
              <w:textAlignment w:val="baseline"/>
              <w:rPr>
                <w:rFonts w:ascii="Times New Roman" w:hAnsi="Times New Roman"/>
                <w:sz w:val="24"/>
                <w:szCs w:val="24"/>
              </w:rPr>
            </w:pPr>
            <w:r w:rsidRPr="00AE6435">
              <w:rPr>
                <w:rFonts w:ascii="Times New Roman" w:hAnsi="Times New Roman"/>
                <w:sz w:val="24"/>
                <w:szCs w:val="24"/>
              </w:rPr>
              <w:t xml:space="preserve">б) </w:t>
            </w:r>
            <w:proofErr w:type="spellStart"/>
            <w:r w:rsidRPr="00AE6435">
              <w:rPr>
                <w:rFonts w:ascii="Times New Roman" w:hAnsi="Times New Roman"/>
                <w:sz w:val="24"/>
                <w:szCs w:val="24"/>
              </w:rPr>
              <w:t>експресивного</w:t>
            </w:r>
            <w:proofErr w:type="spellEnd"/>
            <w:r w:rsidRPr="00AE6435">
              <w:rPr>
                <w:rFonts w:ascii="Times New Roman" w:hAnsi="Times New Roman"/>
                <w:sz w:val="24"/>
                <w:szCs w:val="24"/>
              </w:rPr>
              <w:t>.</w:t>
            </w:r>
          </w:p>
          <w:p w:rsidR="003267B0" w:rsidRPr="00AE6435" w:rsidRDefault="003267B0" w:rsidP="003267B0">
            <w:pPr>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3</w:t>
            </w:r>
            <w:r w:rsidRPr="00AE6435">
              <w:rPr>
                <w:rFonts w:ascii="Times New Roman" w:hAnsi="Times New Roman"/>
                <w:sz w:val="24"/>
                <w:szCs w:val="24"/>
                <w:lang w:val="uk-UA"/>
              </w:rPr>
              <w:t xml:space="preserve"> Технології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стану </w:t>
            </w:r>
            <w:proofErr w:type="spellStart"/>
            <w:r w:rsidRPr="00AE6435">
              <w:rPr>
                <w:rFonts w:ascii="Times New Roman" w:hAnsi="Times New Roman"/>
                <w:sz w:val="24"/>
                <w:szCs w:val="24"/>
              </w:rPr>
              <w:t>розуміння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логіко-граматичних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конструкцій</w:t>
            </w:r>
            <w:proofErr w:type="spellEnd"/>
            <w:r w:rsidRPr="00AE6435">
              <w:rPr>
                <w:rFonts w:ascii="Times New Roman" w:hAnsi="Times New Roman"/>
                <w:sz w:val="24"/>
                <w:szCs w:val="24"/>
              </w:rPr>
              <w:t>.</w:t>
            </w:r>
          </w:p>
          <w:p w:rsidR="003267B0" w:rsidRPr="00AE6435" w:rsidRDefault="003267B0" w:rsidP="003267B0">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4. </w:t>
            </w:r>
            <w:r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граматичного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оформлення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3267B0" w:rsidRPr="00AE6435" w:rsidRDefault="003267B0" w:rsidP="003267B0">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5. </w:t>
            </w:r>
            <w:r w:rsidRPr="00AE6435">
              <w:rPr>
                <w:rFonts w:ascii="Times New Roman" w:hAnsi="Times New Roman"/>
                <w:sz w:val="24"/>
                <w:szCs w:val="24"/>
                <w:lang w:val="uk-UA"/>
              </w:rPr>
              <w:t>Технології</w:t>
            </w:r>
            <w:r w:rsidRPr="00AE6435">
              <w:rPr>
                <w:rFonts w:ascii="Times New Roman" w:hAnsi="Times New Roman"/>
                <w:sz w:val="24"/>
                <w:szCs w:val="24"/>
              </w:rPr>
              <w:t xml:space="preserve"> </w:t>
            </w:r>
            <w:proofErr w:type="spellStart"/>
            <w:r w:rsidRPr="00AE6435">
              <w:rPr>
                <w:rFonts w:ascii="Times New Roman" w:hAnsi="Times New Roman"/>
                <w:sz w:val="24"/>
                <w:szCs w:val="24"/>
              </w:rPr>
              <w:t>дослідження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комунікативних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умінь</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навичок</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діалогічне</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монологічне</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3267B0" w:rsidP="003267B0">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6. </w:t>
            </w:r>
            <w:proofErr w:type="spellStart"/>
            <w:r w:rsidRPr="00AE6435">
              <w:rPr>
                <w:rFonts w:ascii="Times New Roman" w:hAnsi="Times New Roman"/>
                <w:sz w:val="24"/>
                <w:szCs w:val="24"/>
              </w:rPr>
              <w:t>Профілактика</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недорозвинення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мовленнєвої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функції</w:t>
            </w:r>
            <w:proofErr w:type="spellEnd"/>
            <w:r w:rsidRPr="00AE6435">
              <w:rPr>
                <w:rFonts w:ascii="Times New Roman" w:hAnsi="Times New Roman"/>
                <w:sz w:val="24"/>
                <w:szCs w:val="24"/>
              </w:rPr>
              <w:t xml:space="preserve"> у </w:t>
            </w:r>
            <w:proofErr w:type="spellStart"/>
            <w:r w:rsidRPr="00AE6435">
              <w:rPr>
                <w:rFonts w:ascii="Times New Roman" w:hAnsi="Times New Roman"/>
                <w:sz w:val="24"/>
                <w:szCs w:val="24"/>
              </w:rPr>
              <w:t>дітей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раннього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віку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із</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затримкою</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мовленнєвого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w:t>
            </w:r>
          </w:p>
          <w:p w:rsidR="00553D79" w:rsidRPr="00AE6435" w:rsidRDefault="00553D79" w:rsidP="00553D79">
            <w:pPr>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553D79" w:rsidRPr="00AE6435" w:rsidRDefault="00B17738"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4</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lang w:val="uk-UA"/>
              </w:rPr>
              <w:t>Тема</w:t>
            </w:r>
            <w:r w:rsidR="00B33133">
              <w:rPr>
                <w:rFonts w:ascii="Times New Roman" w:hAnsi="Times New Roman"/>
                <w:b/>
                <w:sz w:val="24"/>
                <w:szCs w:val="24"/>
                <w:lang w:val="uk-UA"/>
              </w:rPr>
              <w:t xml:space="preserve"> 2.3</w:t>
            </w:r>
            <w:r w:rsidRPr="00AE6435">
              <w:rPr>
                <w:rFonts w:ascii="Times New Roman" w:hAnsi="Times New Roman"/>
                <w:b/>
                <w:sz w:val="24"/>
                <w:szCs w:val="24"/>
                <w:lang w:val="uk-UA"/>
              </w:rPr>
              <w:t xml:space="preserve"> </w:t>
            </w:r>
            <w:r w:rsidR="00B17738" w:rsidRPr="00AE6435">
              <w:rPr>
                <w:rFonts w:ascii="Times New Roman" w:hAnsi="Times New Roman"/>
                <w:bCs/>
                <w:sz w:val="24"/>
                <w:szCs w:val="24"/>
                <w:lang w:val="uk-UA"/>
              </w:rPr>
              <w:t>Технології</w:t>
            </w:r>
            <w:r w:rsidR="00B17738" w:rsidRPr="00AE6435">
              <w:rPr>
                <w:rFonts w:ascii="Times New Roman" w:hAnsi="Times New Roman"/>
                <w:b/>
                <w:sz w:val="24"/>
                <w:szCs w:val="24"/>
                <w:lang w:val="uk-UA"/>
              </w:rPr>
              <w:t xml:space="preserve"> </w:t>
            </w:r>
            <w:r w:rsidR="00B17738" w:rsidRPr="00AE6435">
              <w:rPr>
                <w:rFonts w:ascii="Times New Roman" w:hAnsi="Times New Roman"/>
                <w:sz w:val="24"/>
                <w:szCs w:val="24"/>
                <w:lang w:val="uk-UA"/>
              </w:rPr>
              <w:t>організації</w:t>
            </w:r>
            <w:r w:rsidRPr="00AE6435">
              <w:rPr>
                <w:rFonts w:ascii="Times New Roman" w:hAnsi="Times New Roman"/>
                <w:sz w:val="24"/>
                <w:szCs w:val="24"/>
                <w:lang w:val="uk-UA"/>
              </w:rPr>
              <w:t xml:space="preserve"> логопедичної допомоги дітям із ФФНМ</w:t>
            </w:r>
          </w:p>
          <w:p w:rsidR="00553D79" w:rsidRPr="00AE6435" w:rsidRDefault="00553D79" w:rsidP="00F95E90">
            <w:pPr>
              <w:numPr>
                <w:ilvl w:val="0"/>
                <w:numId w:val="12"/>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sz w:val="24"/>
                <w:szCs w:val="24"/>
                <w:lang w:val="uk-UA"/>
              </w:rPr>
            </w:pPr>
            <w:r w:rsidRPr="00AE6435">
              <w:rPr>
                <w:rFonts w:ascii="Times New Roman" w:hAnsi="Times New Roman"/>
                <w:sz w:val="24"/>
                <w:szCs w:val="24"/>
                <w:lang w:val="uk-UA"/>
              </w:rPr>
              <w:t>Організація корекційно-розвивальної роботи з дітьми із ФФНМ в умовах спеціальної логопедичної групи.</w:t>
            </w:r>
          </w:p>
          <w:p w:rsidR="00553D79" w:rsidRPr="00AE6435" w:rsidRDefault="00553D79" w:rsidP="00F95E90">
            <w:pPr>
              <w:numPr>
                <w:ilvl w:val="0"/>
                <w:numId w:val="12"/>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B33133">
              <w:rPr>
                <w:rFonts w:ascii="Times New Roman" w:hAnsi="Times New Roman"/>
                <w:sz w:val="24"/>
                <w:szCs w:val="24"/>
                <w:lang w:val="uk-UA"/>
              </w:rPr>
              <w:t>Методичні рекомендації що</w:t>
            </w:r>
            <w:r w:rsidRPr="00AE6435">
              <w:rPr>
                <w:rFonts w:ascii="Times New Roman" w:hAnsi="Times New Roman"/>
                <w:sz w:val="24"/>
                <w:szCs w:val="24"/>
              </w:rPr>
              <w:t xml:space="preserve">до </w:t>
            </w:r>
            <w:proofErr w:type="spellStart"/>
            <w:r w:rsidRPr="00AE6435">
              <w:rPr>
                <w:rFonts w:ascii="Times New Roman" w:hAnsi="Times New Roman"/>
                <w:sz w:val="24"/>
                <w:szCs w:val="24"/>
              </w:rPr>
              <w:t>проведення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логопедичних</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дітьми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із</w:t>
            </w:r>
            <w:proofErr w:type="spellEnd"/>
            <w:r w:rsidRPr="00AE6435">
              <w:rPr>
                <w:rFonts w:ascii="Times New Roman" w:hAnsi="Times New Roman"/>
                <w:sz w:val="24"/>
                <w:szCs w:val="24"/>
              </w:rPr>
              <w:t xml:space="preserve"> ФФНМ </w:t>
            </w:r>
          </w:p>
          <w:p w:rsidR="00553D79" w:rsidRPr="00AE6435" w:rsidRDefault="00553D79" w:rsidP="00F95E90">
            <w:pPr>
              <w:numPr>
                <w:ilvl w:val="1"/>
                <w:numId w:val="12"/>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звуковимови</w:t>
            </w:r>
            <w:proofErr w:type="spellEnd"/>
            <w:r w:rsidRPr="00AE6435">
              <w:rPr>
                <w:rFonts w:ascii="Times New Roman" w:hAnsi="Times New Roman"/>
                <w:sz w:val="24"/>
                <w:szCs w:val="24"/>
              </w:rPr>
              <w:t>.</w:t>
            </w:r>
          </w:p>
          <w:p w:rsidR="00553D79" w:rsidRPr="00AE6435" w:rsidRDefault="00553D79" w:rsidP="00F95E90">
            <w:pPr>
              <w:numPr>
                <w:ilvl w:val="1"/>
                <w:numId w:val="12"/>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граматичної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будови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553D79" w:rsidP="00F95E90">
            <w:pPr>
              <w:numPr>
                <w:ilvl w:val="1"/>
                <w:numId w:val="12"/>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proofErr w:type="spellStart"/>
            <w:r w:rsidRPr="00AE6435">
              <w:rPr>
                <w:rFonts w:ascii="Times New Roman" w:hAnsi="Times New Roman"/>
                <w:sz w:val="24"/>
                <w:szCs w:val="24"/>
              </w:rPr>
              <w:t>Підготовка</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навчання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грамоти</w:t>
            </w:r>
            <w:proofErr w:type="spellEnd"/>
            <w:r w:rsidRPr="00AE6435">
              <w:rPr>
                <w:rFonts w:ascii="Times New Roman" w:hAnsi="Times New Roman"/>
                <w:sz w:val="24"/>
                <w:szCs w:val="24"/>
              </w:rPr>
              <w:t>.</w:t>
            </w:r>
          </w:p>
          <w:p w:rsidR="00553D79" w:rsidRPr="00AE6435" w:rsidRDefault="00553D79" w:rsidP="00553D79">
            <w:pPr>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Default="00553D79" w:rsidP="00553D79">
            <w:pPr>
              <w:spacing w:after="0" w:line="240" w:lineRule="auto"/>
              <w:jc w:val="center"/>
              <w:rPr>
                <w:rFonts w:ascii="Times New Roman" w:hAnsi="Times New Roman"/>
                <w:sz w:val="24"/>
                <w:szCs w:val="24"/>
                <w:lang w:val="uk-UA"/>
              </w:rPr>
            </w:pPr>
          </w:p>
          <w:p w:rsidR="00CA591C" w:rsidRPr="00AE6435" w:rsidRDefault="00CA591C"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4 </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lang w:val="uk-UA"/>
              </w:rPr>
              <w:t>Тема</w:t>
            </w:r>
            <w:r w:rsidR="00B33133">
              <w:rPr>
                <w:rFonts w:ascii="Times New Roman" w:hAnsi="Times New Roman"/>
                <w:b/>
                <w:sz w:val="24"/>
                <w:szCs w:val="24"/>
                <w:lang w:val="uk-UA"/>
              </w:rPr>
              <w:t xml:space="preserve"> 2.3</w:t>
            </w:r>
            <w:r w:rsidRPr="00AE6435">
              <w:rPr>
                <w:rFonts w:ascii="Times New Roman" w:hAnsi="Times New Roman"/>
                <w:b/>
                <w:sz w:val="24"/>
                <w:szCs w:val="24"/>
                <w:lang w:val="uk-UA"/>
              </w:rPr>
              <w:t xml:space="preserve"> </w:t>
            </w:r>
            <w:r w:rsidR="00B17738" w:rsidRPr="00AE6435">
              <w:rPr>
                <w:rFonts w:ascii="Times New Roman" w:hAnsi="Times New Roman"/>
                <w:bCs/>
                <w:sz w:val="24"/>
                <w:szCs w:val="24"/>
                <w:lang w:val="uk-UA"/>
              </w:rPr>
              <w:t>Технології</w:t>
            </w:r>
            <w:r w:rsidR="00B17738" w:rsidRPr="00AE6435">
              <w:rPr>
                <w:rFonts w:ascii="Times New Roman" w:hAnsi="Times New Roman"/>
                <w:b/>
                <w:sz w:val="24"/>
                <w:szCs w:val="24"/>
                <w:lang w:val="uk-UA"/>
              </w:rPr>
              <w:t xml:space="preserve"> </w:t>
            </w:r>
            <w:r w:rsidR="00B17738" w:rsidRPr="00AE6435">
              <w:rPr>
                <w:rFonts w:ascii="Times New Roman" w:hAnsi="Times New Roman"/>
                <w:sz w:val="24"/>
                <w:szCs w:val="24"/>
                <w:lang w:val="uk-UA"/>
              </w:rPr>
              <w:t>організації</w:t>
            </w:r>
            <w:r w:rsidRPr="00AE6435">
              <w:rPr>
                <w:rFonts w:ascii="Times New Roman" w:hAnsi="Times New Roman"/>
                <w:sz w:val="24"/>
                <w:szCs w:val="24"/>
                <w:lang w:val="uk-UA"/>
              </w:rPr>
              <w:t xml:space="preserve"> логопедичної допомоги дітям із ФФНМ</w:t>
            </w:r>
          </w:p>
          <w:p w:rsidR="00553D79" w:rsidRPr="00AE6435" w:rsidRDefault="00553D79" w:rsidP="00F95E90">
            <w:pPr>
              <w:numPr>
                <w:ilvl w:val="0"/>
                <w:numId w:val="14"/>
              </w:numPr>
              <w:tabs>
                <w:tab w:val="clear" w:pos="1620"/>
                <w:tab w:val="left" w:pos="900"/>
                <w:tab w:val="num" w:pos="1272"/>
                <w:tab w:val="left" w:pos="1440"/>
              </w:tabs>
              <w:overflowPunct w:val="0"/>
              <w:autoSpaceDE w:val="0"/>
              <w:autoSpaceDN w:val="0"/>
              <w:adjustRightInd w:val="0"/>
              <w:spacing w:after="0" w:line="240" w:lineRule="auto"/>
              <w:ind w:left="138" w:firstLine="425"/>
              <w:jc w:val="both"/>
              <w:textAlignment w:val="baseline"/>
              <w:rPr>
                <w:rFonts w:ascii="Times New Roman" w:hAnsi="Times New Roman"/>
                <w:sz w:val="24"/>
                <w:szCs w:val="24"/>
                <w:lang w:val="uk-UA"/>
              </w:rPr>
            </w:pPr>
            <w:r w:rsidRPr="00AE6435">
              <w:rPr>
                <w:rFonts w:ascii="Times New Roman" w:hAnsi="Times New Roman"/>
                <w:sz w:val="24"/>
                <w:szCs w:val="24"/>
                <w:lang w:val="uk-UA"/>
              </w:rPr>
              <w:t>Організація корекційно-розвивальної роботи з дітьми із ФФНМ в умовах спеціальної логопедичної групи.</w:t>
            </w:r>
          </w:p>
          <w:p w:rsidR="00553D79" w:rsidRPr="00AE6435" w:rsidRDefault="00553D79" w:rsidP="00F95E90">
            <w:pPr>
              <w:numPr>
                <w:ilvl w:val="0"/>
                <w:numId w:val="14"/>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B33133">
              <w:rPr>
                <w:rFonts w:ascii="Times New Roman" w:hAnsi="Times New Roman"/>
                <w:sz w:val="24"/>
                <w:szCs w:val="24"/>
                <w:lang w:val="uk-UA"/>
              </w:rPr>
              <w:lastRenderedPageBreak/>
              <w:t>Методичні рекомендації що</w:t>
            </w:r>
            <w:r w:rsidRPr="00AE6435">
              <w:rPr>
                <w:rFonts w:ascii="Times New Roman" w:hAnsi="Times New Roman"/>
                <w:sz w:val="24"/>
                <w:szCs w:val="24"/>
              </w:rPr>
              <w:t xml:space="preserve">до </w:t>
            </w:r>
            <w:proofErr w:type="spellStart"/>
            <w:r w:rsidRPr="00AE6435">
              <w:rPr>
                <w:rFonts w:ascii="Times New Roman" w:hAnsi="Times New Roman"/>
                <w:sz w:val="24"/>
                <w:szCs w:val="24"/>
              </w:rPr>
              <w:t>проведення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логопедичних</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дітьми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із</w:t>
            </w:r>
            <w:proofErr w:type="spellEnd"/>
            <w:r w:rsidRPr="00AE6435">
              <w:rPr>
                <w:rFonts w:ascii="Times New Roman" w:hAnsi="Times New Roman"/>
                <w:sz w:val="24"/>
                <w:szCs w:val="24"/>
              </w:rPr>
              <w:t xml:space="preserve"> ФФНМ </w:t>
            </w:r>
          </w:p>
          <w:p w:rsidR="00553D79" w:rsidRPr="00AE6435" w:rsidRDefault="00553D79" w:rsidP="00F95E90">
            <w:pPr>
              <w:numPr>
                <w:ilvl w:val="1"/>
                <w:numId w:val="14"/>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звуковимови</w:t>
            </w:r>
            <w:proofErr w:type="spellEnd"/>
            <w:r w:rsidRPr="00AE6435">
              <w:rPr>
                <w:rFonts w:ascii="Times New Roman" w:hAnsi="Times New Roman"/>
                <w:sz w:val="24"/>
                <w:szCs w:val="24"/>
              </w:rPr>
              <w:t>.</w:t>
            </w:r>
          </w:p>
          <w:p w:rsidR="00553D79" w:rsidRPr="00AE6435" w:rsidRDefault="00553D79" w:rsidP="00F95E90">
            <w:pPr>
              <w:numPr>
                <w:ilvl w:val="1"/>
                <w:numId w:val="14"/>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граматичної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будови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553D79" w:rsidP="00F95E90">
            <w:pPr>
              <w:numPr>
                <w:ilvl w:val="1"/>
                <w:numId w:val="14"/>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proofErr w:type="spellStart"/>
            <w:r w:rsidRPr="00AE6435">
              <w:rPr>
                <w:rFonts w:ascii="Times New Roman" w:hAnsi="Times New Roman"/>
                <w:sz w:val="24"/>
                <w:szCs w:val="24"/>
              </w:rPr>
              <w:t>Підготовка</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навчання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грамоти</w:t>
            </w:r>
            <w:proofErr w:type="spellEnd"/>
            <w:r w:rsidRPr="00AE6435">
              <w:rPr>
                <w:rFonts w:ascii="Times New Roman" w:hAnsi="Times New Roman"/>
                <w:sz w:val="24"/>
                <w:szCs w:val="24"/>
              </w:rPr>
              <w:t>.</w:t>
            </w:r>
          </w:p>
          <w:p w:rsidR="00553D79" w:rsidRPr="00AE6435" w:rsidRDefault="00553D79" w:rsidP="00553D79">
            <w:pPr>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Тиждень А</w:t>
            </w:r>
          </w:p>
          <w:p w:rsidR="00553D79" w:rsidRPr="00AE6435" w:rsidRDefault="00B17738"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4</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ind w:left="180"/>
              <w:jc w:val="both"/>
              <w:rPr>
                <w:rFonts w:ascii="Times New Roman" w:hAnsi="Times New Roman"/>
                <w:sz w:val="24"/>
                <w:szCs w:val="24"/>
                <w:lang w:val="uk-UA"/>
              </w:rPr>
            </w:pPr>
            <w:r w:rsidRPr="00B33133">
              <w:rPr>
                <w:rFonts w:ascii="Times New Roman" w:hAnsi="Times New Roman"/>
                <w:b/>
                <w:sz w:val="24"/>
                <w:szCs w:val="24"/>
                <w:lang w:val="uk-UA"/>
              </w:rPr>
              <w:t>Тема</w:t>
            </w:r>
            <w:r w:rsidR="00B33133">
              <w:rPr>
                <w:rFonts w:ascii="Times New Roman" w:hAnsi="Times New Roman"/>
                <w:b/>
                <w:sz w:val="24"/>
                <w:szCs w:val="24"/>
                <w:lang w:val="uk-UA"/>
              </w:rPr>
              <w:t xml:space="preserve"> 2.4</w:t>
            </w:r>
            <w:r w:rsidRPr="00B33133">
              <w:rPr>
                <w:rFonts w:ascii="Times New Roman" w:hAnsi="Times New Roman"/>
                <w:b/>
                <w:sz w:val="24"/>
                <w:szCs w:val="24"/>
                <w:lang w:val="uk-UA"/>
              </w:rPr>
              <w:t xml:space="preserve"> </w:t>
            </w:r>
            <w:r w:rsidRPr="00B33133">
              <w:rPr>
                <w:rFonts w:ascii="Times New Roman" w:hAnsi="Times New Roman"/>
                <w:sz w:val="24"/>
                <w:szCs w:val="24"/>
                <w:lang w:val="uk-UA"/>
              </w:rPr>
              <w:t>Етапи логопедичної роботи при ЗНМ</w:t>
            </w:r>
          </w:p>
          <w:p w:rsidR="00553D79" w:rsidRPr="00AE6435" w:rsidRDefault="00553D79" w:rsidP="00F95E90">
            <w:pPr>
              <w:numPr>
                <w:ilvl w:val="3"/>
                <w:numId w:val="9"/>
              </w:numPr>
              <w:tabs>
                <w:tab w:val="left" w:pos="540"/>
                <w:tab w:val="num" w:pos="851"/>
                <w:tab w:val="num" w:pos="1134"/>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val="uk-UA"/>
              </w:rPr>
            </w:pPr>
            <w:r w:rsidRPr="00AE6435">
              <w:rPr>
                <w:rFonts w:ascii="Times New Roman" w:hAnsi="Times New Roman"/>
                <w:sz w:val="24"/>
                <w:szCs w:val="24"/>
                <w:lang w:val="uk-UA"/>
              </w:rPr>
              <w:t>Методичні засади організації корекційно-розвивальної роботи в спеціальній групі для дітей із ЗНМ.</w:t>
            </w:r>
          </w:p>
          <w:p w:rsidR="00553D79" w:rsidRPr="00B33133" w:rsidRDefault="00553D79" w:rsidP="00F95E90">
            <w:pPr>
              <w:numPr>
                <w:ilvl w:val="3"/>
                <w:numId w:val="9"/>
              </w:numPr>
              <w:tabs>
                <w:tab w:val="left" w:pos="540"/>
                <w:tab w:val="num" w:pos="1080"/>
              </w:tabs>
              <w:overflowPunct w:val="0"/>
              <w:autoSpaceDE w:val="0"/>
              <w:autoSpaceDN w:val="0"/>
              <w:adjustRightInd w:val="0"/>
              <w:spacing w:after="0" w:line="240" w:lineRule="auto"/>
              <w:ind w:left="1080"/>
              <w:jc w:val="both"/>
              <w:textAlignment w:val="baseline"/>
              <w:rPr>
                <w:rFonts w:ascii="Times New Roman" w:hAnsi="Times New Roman"/>
                <w:sz w:val="24"/>
                <w:szCs w:val="24"/>
                <w:lang w:val="uk-UA"/>
              </w:rPr>
            </w:pPr>
            <w:r w:rsidRPr="00B33133">
              <w:rPr>
                <w:rFonts w:ascii="Times New Roman" w:hAnsi="Times New Roman"/>
                <w:sz w:val="24"/>
                <w:szCs w:val="24"/>
                <w:lang w:val="uk-UA"/>
              </w:rPr>
              <w:t>Етапи логопедичної роботи:</w:t>
            </w:r>
          </w:p>
          <w:p w:rsidR="00553D79" w:rsidRPr="00AE6435" w:rsidRDefault="00553D79" w:rsidP="00553D79">
            <w:pPr>
              <w:widowControl w:val="0"/>
              <w:spacing w:after="0"/>
              <w:ind w:right="76" w:firstLine="1276"/>
              <w:rPr>
                <w:rFonts w:ascii="Times New Roman" w:hAnsi="Times New Roman"/>
                <w:sz w:val="24"/>
                <w:szCs w:val="24"/>
              </w:rPr>
            </w:pPr>
            <w:r w:rsidRPr="00B33133">
              <w:rPr>
                <w:rFonts w:ascii="Times New Roman" w:hAnsi="Times New Roman"/>
                <w:sz w:val="24"/>
                <w:szCs w:val="24"/>
                <w:lang w:val="uk-UA"/>
              </w:rPr>
              <w:t>2</w:t>
            </w:r>
            <w:r w:rsidRPr="00AE6435">
              <w:rPr>
                <w:rFonts w:ascii="Times New Roman" w:hAnsi="Times New Roman"/>
                <w:sz w:val="24"/>
                <w:szCs w:val="24"/>
              </w:rPr>
              <w:t xml:space="preserve">.1. Перший </w:t>
            </w:r>
            <w:proofErr w:type="spellStart"/>
            <w:r w:rsidRPr="00AE6435">
              <w:rPr>
                <w:rFonts w:ascii="Times New Roman" w:hAnsi="Times New Roman"/>
                <w:sz w:val="24"/>
                <w:szCs w:val="24"/>
              </w:rPr>
              <w:t>рік</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навчання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методичні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рекомендації</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проведення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лексико-</w:t>
            </w:r>
            <w:proofErr w:type="spellStart"/>
            <w:r w:rsidRPr="00AE6435">
              <w:rPr>
                <w:rFonts w:ascii="Times New Roman" w:hAnsi="Times New Roman"/>
                <w:sz w:val="24"/>
                <w:szCs w:val="24"/>
              </w:rPr>
              <w:t>граматичних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уявлень</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зв’язного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фонетичної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сторони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553D79" w:rsidP="00F95E90">
            <w:pPr>
              <w:numPr>
                <w:ilvl w:val="1"/>
                <w:numId w:val="13"/>
              </w:numPr>
              <w:tabs>
                <w:tab w:val="left" w:pos="540"/>
                <w:tab w:val="left" w:pos="1701"/>
              </w:tabs>
              <w:overflowPunct w:val="0"/>
              <w:autoSpaceDE w:val="0"/>
              <w:autoSpaceDN w:val="0"/>
              <w:adjustRightInd w:val="0"/>
              <w:spacing w:after="0" w:line="240" w:lineRule="auto"/>
              <w:ind w:left="0" w:firstLine="1080"/>
              <w:jc w:val="both"/>
              <w:textAlignment w:val="baseline"/>
              <w:rPr>
                <w:rFonts w:ascii="Times New Roman" w:hAnsi="Times New Roman"/>
                <w:sz w:val="24"/>
                <w:szCs w:val="24"/>
              </w:rPr>
            </w:pPr>
            <w:proofErr w:type="spellStart"/>
            <w:r w:rsidRPr="00AE6435">
              <w:rPr>
                <w:rFonts w:ascii="Times New Roman" w:hAnsi="Times New Roman"/>
                <w:sz w:val="24"/>
                <w:szCs w:val="24"/>
              </w:rPr>
              <w:t>Другий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рік</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навчання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методичні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рекомендації</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проведення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удосконалення</w:t>
            </w:r>
            <w:proofErr w:type="spellEnd"/>
            <w:r w:rsidRPr="00AE6435">
              <w:rPr>
                <w:rFonts w:ascii="Times New Roman" w:hAnsi="Times New Roman"/>
                <w:sz w:val="24"/>
                <w:szCs w:val="24"/>
              </w:rPr>
              <w:t xml:space="preserve"> лексико-</w:t>
            </w:r>
            <w:proofErr w:type="spellStart"/>
            <w:r w:rsidRPr="00AE6435">
              <w:rPr>
                <w:rFonts w:ascii="Times New Roman" w:hAnsi="Times New Roman"/>
                <w:sz w:val="24"/>
                <w:szCs w:val="24"/>
              </w:rPr>
              <w:t>граматичних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уявлень</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занять </w:t>
            </w:r>
            <w:proofErr w:type="spellStart"/>
            <w:r w:rsidRPr="00AE6435">
              <w:rPr>
                <w:rFonts w:ascii="Times New Roman" w:hAnsi="Times New Roman"/>
                <w:sz w:val="24"/>
                <w:szCs w:val="24"/>
              </w:rPr>
              <w:t>удосконалення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навичок</w:t>
            </w:r>
            <w:proofErr w:type="spellEnd"/>
            <w:r w:rsidRPr="00AE6435">
              <w:rPr>
                <w:rFonts w:ascii="Times New Roman" w:hAnsi="Times New Roman"/>
                <w:sz w:val="24"/>
                <w:szCs w:val="24"/>
              </w:rPr>
              <w:t xml:space="preserve"> звукового </w:t>
            </w:r>
            <w:proofErr w:type="spellStart"/>
            <w:r w:rsidRPr="00AE6435">
              <w:rPr>
                <w:rFonts w:ascii="Times New Roman" w:hAnsi="Times New Roman"/>
                <w:sz w:val="24"/>
                <w:szCs w:val="24"/>
              </w:rPr>
              <w:t>аналізу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з</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зв’язного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553D79" w:rsidP="00553D79">
            <w:pPr>
              <w:spacing w:after="0" w:line="240" w:lineRule="auto"/>
              <w:jc w:val="both"/>
              <w:rPr>
                <w:rFonts w:ascii="Times New Roman" w:hAnsi="Times New Roman"/>
                <w:sz w:val="24"/>
                <w:szCs w:val="24"/>
                <w:lang w:val="uk-UA"/>
              </w:rPr>
            </w:pPr>
            <w:proofErr w:type="spellStart"/>
            <w:r w:rsidRPr="00AE6435">
              <w:rPr>
                <w:rFonts w:ascii="Times New Roman" w:hAnsi="Times New Roman"/>
                <w:sz w:val="24"/>
                <w:szCs w:val="24"/>
              </w:rPr>
              <w:t>Особливості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корекційно-розвивальної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роботи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із</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першокласниками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із</w:t>
            </w:r>
            <w:proofErr w:type="spellEnd"/>
            <w:r w:rsidRPr="00AE6435">
              <w:rPr>
                <w:rFonts w:ascii="Times New Roman" w:hAnsi="Times New Roman"/>
                <w:sz w:val="24"/>
                <w:szCs w:val="24"/>
              </w:rPr>
              <w:t xml:space="preserve"> ЗНМ.</w:t>
            </w:r>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Pr="00AE6435" w:rsidRDefault="00553D79" w:rsidP="00553D79">
            <w:pPr>
              <w:spacing w:after="0" w:line="240" w:lineRule="auto"/>
              <w:jc w:val="center"/>
              <w:rPr>
                <w:rFonts w:ascii="Times New Roman" w:hAnsi="Times New Roman"/>
                <w:sz w:val="24"/>
                <w:szCs w:val="24"/>
                <w:lang w:val="uk-UA"/>
              </w:rPr>
            </w:pPr>
          </w:p>
          <w:p w:rsidR="00553D79" w:rsidRDefault="00553D79" w:rsidP="00553D79">
            <w:pPr>
              <w:spacing w:after="0" w:line="240" w:lineRule="auto"/>
              <w:jc w:val="center"/>
              <w:rPr>
                <w:rFonts w:ascii="Times New Roman" w:hAnsi="Times New Roman"/>
                <w:sz w:val="24"/>
                <w:szCs w:val="24"/>
                <w:lang w:val="uk-UA"/>
              </w:rPr>
            </w:pPr>
          </w:p>
          <w:p w:rsidR="00CA591C" w:rsidRDefault="00CA591C" w:rsidP="00553D79">
            <w:pPr>
              <w:spacing w:after="0" w:line="240" w:lineRule="auto"/>
              <w:jc w:val="center"/>
              <w:rPr>
                <w:rFonts w:ascii="Times New Roman" w:hAnsi="Times New Roman"/>
                <w:sz w:val="24"/>
                <w:szCs w:val="24"/>
                <w:lang w:val="uk-UA"/>
              </w:rPr>
            </w:pPr>
          </w:p>
          <w:p w:rsidR="00CA591C" w:rsidRPr="00AE6435" w:rsidRDefault="00CA591C" w:rsidP="00553D79">
            <w:pPr>
              <w:spacing w:after="0" w:line="240" w:lineRule="auto"/>
              <w:jc w:val="center"/>
              <w:rPr>
                <w:rFonts w:ascii="Times New Roman" w:hAnsi="Times New Roman"/>
                <w:sz w:val="24"/>
                <w:szCs w:val="24"/>
                <w:lang w:val="uk-UA"/>
              </w:rPr>
            </w:pPr>
          </w:p>
          <w:p w:rsidR="00553D79" w:rsidRPr="00AE6435" w:rsidRDefault="00CA591C"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553D79" w:rsidRPr="00AE6435" w:rsidTr="000A3BED">
        <w:tc>
          <w:tcPr>
            <w:tcW w:w="230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4 </w:t>
            </w:r>
          </w:p>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ind w:left="180"/>
              <w:jc w:val="both"/>
              <w:rPr>
                <w:rFonts w:ascii="Times New Roman" w:hAnsi="Times New Roman"/>
                <w:sz w:val="24"/>
                <w:szCs w:val="24"/>
                <w:lang w:val="uk-UA"/>
              </w:rPr>
            </w:pPr>
            <w:r w:rsidRPr="00B33133">
              <w:rPr>
                <w:rFonts w:ascii="Times New Roman" w:hAnsi="Times New Roman"/>
                <w:b/>
                <w:sz w:val="24"/>
                <w:szCs w:val="24"/>
                <w:lang w:val="uk-UA"/>
              </w:rPr>
              <w:t>Тема</w:t>
            </w:r>
            <w:r w:rsidR="00B33133">
              <w:rPr>
                <w:rFonts w:ascii="Times New Roman" w:hAnsi="Times New Roman"/>
                <w:b/>
                <w:sz w:val="24"/>
                <w:szCs w:val="24"/>
                <w:lang w:val="uk-UA"/>
              </w:rPr>
              <w:t xml:space="preserve"> 2.4</w:t>
            </w:r>
            <w:r w:rsidRPr="00AE6435">
              <w:rPr>
                <w:rFonts w:ascii="Times New Roman" w:hAnsi="Times New Roman"/>
                <w:b/>
                <w:sz w:val="24"/>
                <w:szCs w:val="24"/>
                <w:lang w:val="uk-UA"/>
              </w:rPr>
              <w:t xml:space="preserve"> </w:t>
            </w:r>
            <w:r w:rsidRPr="00B33133">
              <w:rPr>
                <w:rFonts w:ascii="Times New Roman" w:hAnsi="Times New Roman"/>
                <w:sz w:val="24"/>
                <w:szCs w:val="24"/>
                <w:lang w:val="uk-UA"/>
              </w:rPr>
              <w:t>Етапи логопедичної роботи при ЗНМ</w:t>
            </w:r>
          </w:p>
          <w:p w:rsidR="00553D79" w:rsidRPr="00AE6435" w:rsidRDefault="00553D79" w:rsidP="00F95E90">
            <w:pPr>
              <w:numPr>
                <w:ilvl w:val="0"/>
                <w:numId w:val="15"/>
              </w:numPr>
              <w:tabs>
                <w:tab w:val="clear" w:pos="2880"/>
                <w:tab w:val="left" w:pos="540"/>
                <w:tab w:val="num" w:pos="1134"/>
                <w:tab w:val="num" w:pos="2122"/>
              </w:tabs>
              <w:overflowPunct w:val="0"/>
              <w:autoSpaceDE w:val="0"/>
              <w:autoSpaceDN w:val="0"/>
              <w:adjustRightInd w:val="0"/>
              <w:spacing w:after="0" w:line="240" w:lineRule="auto"/>
              <w:ind w:left="0" w:firstLine="563"/>
              <w:jc w:val="both"/>
              <w:textAlignment w:val="baseline"/>
              <w:rPr>
                <w:rFonts w:ascii="Times New Roman" w:hAnsi="Times New Roman"/>
                <w:sz w:val="24"/>
                <w:szCs w:val="24"/>
                <w:lang w:val="uk-UA"/>
              </w:rPr>
            </w:pPr>
            <w:r w:rsidRPr="00AE6435">
              <w:rPr>
                <w:rFonts w:ascii="Times New Roman" w:hAnsi="Times New Roman"/>
                <w:sz w:val="24"/>
                <w:szCs w:val="24"/>
                <w:lang w:val="uk-UA"/>
              </w:rPr>
              <w:t>Методичні засади організації корекційно-розвивальної роботи в спеціальній групі для дітей із ЗНМ.</w:t>
            </w:r>
          </w:p>
          <w:p w:rsidR="00553D79" w:rsidRPr="00B33133" w:rsidRDefault="00553D79" w:rsidP="00F95E90">
            <w:pPr>
              <w:numPr>
                <w:ilvl w:val="0"/>
                <w:numId w:val="15"/>
              </w:numPr>
              <w:tabs>
                <w:tab w:val="clear" w:pos="2880"/>
                <w:tab w:val="left" w:pos="540"/>
                <w:tab w:val="left"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lang w:val="uk-UA"/>
              </w:rPr>
            </w:pPr>
            <w:r w:rsidRPr="00B33133">
              <w:rPr>
                <w:rFonts w:ascii="Times New Roman" w:hAnsi="Times New Roman"/>
                <w:sz w:val="24"/>
                <w:szCs w:val="24"/>
                <w:lang w:val="uk-UA"/>
              </w:rPr>
              <w:t>Етапи логопедичної роботи:</w:t>
            </w:r>
          </w:p>
          <w:p w:rsidR="00553D79" w:rsidRPr="00AE6435" w:rsidRDefault="00553D79" w:rsidP="00553D79">
            <w:pPr>
              <w:widowControl w:val="0"/>
              <w:tabs>
                <w:tab w:val="left" w:pos="988"/>
              </w:tabs>
              <w:spacing w:after="0"/>
              <w:ind w:right="76" w:firstLine="1276"/>
              <w:rPr>
                <w:rFonts w:ascii="Times New Roman" w:hAnsi="Times New Roman"/>
                <w:sz w:val="24"/>
                <w:szCs w:val="24"/>
              </w:rPr>
            </w:pPr>
            <w:r w:rsidRPr="00B33133">
              <w:rPr>
                <w:rFonts w:ascii="Times New Roman" w:hAnsi="Times New Roman"/>
                <w:sz w:val="24"/>
                <w:szCs w:val="24"/>
                <w:lang w:val="uk-UA"/>
              </w:rPr>
              <w:t>2</w:t>
            </w:r>
            <w:r w:rsidRPr="00AE6435">
              <w:rPr>
                <w:rFonts w:ascii="Times New Roman" w:hAnsi="Times New Roman"/>
                <w:sz w:val="24"/>
                <w:szCs w:val="24"/>
              </w:rPr>
              <w:t xml:space="preserve">.1. Перший </w:t>
            </w:r>
            <w:proofErr w:type="spellStart"/>
            <w:r w:rsidRPr="00AE6435">
              <w:rPr>
                <w:rFonts w:ascii="Times New Roman" w:hAnsi="Times New Roman"/>
                <w:sz w:val="24"/>
                <w:szCs w:val="24"/>
              </w:rPr>
              <w:t>рік</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навчання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методичні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рекомендації</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проведення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лексико-</w:t>
            </w:r>
            <w:proofErr w:type="spellStart"/>
            <w:r w:rsidRPr="00AE6435">
              <w:rPr>
                <w:rFonts w:ascii="Times New Roman" w:hAnsi="Times New Roman"/>
                <w:sz w:val="24"/>
                <w:szCs w:val="24"/>
              </w:rPr>
              <w:t>граматичних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уявлень</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зв’язного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формування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фонетичної</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сторони</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553D79" w:rsidP="00F95E90">
            <w:pPr>
              <w:numPr>
                <w:ilvl w:val="1"/>
                <w:numId w:val="13"/>
              </w:numPr>
              <w:tabs>
                <w:tab w:val="left" w:pos="540"/>
                <w:tab w:val="left" w:pos="1701"/>
              </w:tabs>
              <w:overflowPunct w:val="0"/>
              <w:autoSpaceDE w:val="0"/>
              <w:autoSpaceDN w:val="0"/>
              <w:adjustRightInd w:val="0"/>
              <w:spacing w:after="0" w:line="240" w:lineRule="auto"/>
              <w:ind w:left="0" w:firstLine="1080"/>
              <w:jc w:val="both"/>
              <w:textAlignment w:val="baseline"/>
              <w:rPr>
                <w:rFonts w:ascii="Times New Roman" w:hAnsi="Times New Roman"/>
                <w:sz w:val="24"/>
                <w:szCs w:val="24"/>
              </w:rPr>
            </w:pPr>
            <w:proofErr w:type="spellStart"/>
            <w:r w:rsidRPr="00AE6435">
              <w:rPr>
                <w:rFonts w:ascii="Times New Roman" w:hAnsi="Times New Roman"/>
                <w:sz w:val="24"/>
                <w:szCs w:val="24"/>
              </w:rPr>
              <w:lastRenderedPageBreak/>
              <w:t>Другий</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рік</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навчання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методичні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рекомендації</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та </w:t>
            </w:r>
            <w:proofErr w:type="spellStart"/>
            <w:r w:rsidRPr="00AE6435">
              <w:rPr>
                <w:rFonts w:ascii="Times New Roman" w:hAnsi="Times New Roman"/>
                <w:sz w:val="24"/>
                <w:szCs w:val="24"/>
              </w:rPr>
              <w:t>проведення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удосконалення</w:t>
            </w:r>
            <w:proofErr w:type="spellEnd"/>
            <w:r w:rsidRPr="00AE6435">
              <w:rPr>
                <w:rFonts w:ascii="Times New Roman" w:hAnsi="Times New Roman"/>
                <w:sz w:val="24"/>
                <w:szCs w:val="24"/>
              </w:rPr>
              <w:t xml:space="preserve"> лексико-</w:t>
            </w:r>
            <w:proofErr w:type="spellStart"/>
            <w:r w:rsidRPr="00AE6435">
              <w:rPr>
                <w:rFonts w:ascii="Times New Roman" w:hAnsi="Times New Roman"/>
                <w:sz w:val="24"/>
                <w:szCs w:val="24"/>
              </w:rPr>
              <w:t>граматичних</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уявлень</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занять </w:t>
            </w:r>
            <w:proofErr w:type="spellStart"/>
            <w:r w:rsidRPr="00AE6435">
              <w:rPr>
                <w:rFonts w:ascii="Times New Roman" w:hAnsi="Times New Roman"/>
                <w:sz w:val="24"/>
                <w:szCs w:val="24"/>
              </w:rPr>
              <w:t>удосконалення</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навичок</w:t>
            </w:r>
            <w:proofErr w:type="spellEnd"/>
            <w:r w:rsidRPr="00AE6435">
              <w:rPr>
                <w:rFonts w:ascii="Times New Roman" w:hAnsi="Times New Roman"/>
                <w:sz w:val="24"/>
                <w:szCs w:val="24"/>
              </w:rPr>
              <w:t xml:space="preserve"> звукового </w:t>
            </w:r>
            <w:proofErr w:type="spellStart"/>
            <w:r w:rsidRPr="00AE6435">
              <w:rPr>
                <w:rFonts w:ascii="Times New Roman" w:hAnsi="Times New Roman"/>
                <w:sz w:val="24"/>
                <w:szCs w:val="24"/>
              </w:rPr>
              <w:t>аналізу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вимоги</w:t>
            </w:r>
            <w:proofErr w:type="spellEnd"/>
            <w:r w:rsidRPr="00AE6435">
              <w:rPr>
                <w:rFonts w:ascii="Times New Roman" w:hAnsi="Times New Roman"/>
                <w:sz w:val="24"/>
                <w:szCs w:val="24"/>
              </w:rPr>
              <w:t xml:space="preserve"> до </w:t>
            </w:r>
            <w:proofErr w:type="spellStart"/>
            <w:r w:rsidRPr="00AE6435">
              <w:rPr>
                <w:rFonts w:ascii="Times New Roman" w:hAnsi="Times New Roman"/>
                <w:sz w:val="24"/>
                <w:szCs w:val="24"/>
              </w:rPr>
              <w:t>планування</w:t>
            </w:r>
            <w:proofErr w:type="spellEnd"/>
            <w:r w:rsidRPr="00AE6435">
              <w:rPr>
                <w:rFonts w:ascii="Times New Roman" w:hAnsi="Times New Roman"/>
                <w:sz w:val="24"/>
                <w:szCs w:val="24"/>
              </w:rPr>
              <w:t xml:space="preserve"> занять з </w:t>
            </w:r>
            <w:proofErr w:type="spellStart"/>
            <w:r w:rsidRPr="00AE6435">
              <w:rPr>
                <w:rFonts w:ascii="Times New Roman" w:hAnsi="Times New Roman"/>
                <w:sz w:val="24"/>
                <w:szCs w:val="24"/>
              </w:rPr>
              <w:t>з</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розвитку</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зв’язного</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мовлення</w:t>
            </w:r>
            <w:proofErr w:type="spellEnd"/>
            <w:r w:rsidRPr="00AE6435">
              <w:rPr>
                <w:rFonts w:ascii="Times New Roman" w:hAnsi="Times New Roman"/>
                <w:sz w:val="24"/>
                <w:szCs w:val="24"/>
              </w:rPr>
              <w:t>).</w:t>
            </w:r>
          </w:p>
          <w:p w:rsidR="00553D79" w:rsidRPr="00AE6435" w:rsidRDefault="00553D79" w:rsidP="00553D79">
            <w:pPr>
              <w:spacing w:after="0" w:line="240" w:lineRule="auto"/>
              <w:jc w:val="both"/>
              <w:rPr>
                <w:rFonts w:ascii="Times New Roman" w:hAnsi="Times New Roman"/>
                <w:sz w:val="24"/>
                <w:szCs w:val="24"/>
                <w:lang w:val="uk-UA"/>
              </w:rPr>
            </w:pPr>
            <w:proofErr w:type="spellStart"/>
            <w:r w:rsidRPr="00AE6435">
              <w:rPr>
                <w:rFonts w:ascii="Times New Roman" w:hAnsi="Times New Roman"/>
                <w:sz w:val="24"/>
                <w:szCs w:val="24"/>
              </w:rPr>
              <w:t>Особливості</w:t>
            </w:r>
            <w:proofErr w:type="spellEnd"/>
            <w:r w:rsidRPr="00AE6435">
              <w:rPr>
                <w:rFonts w:ascii="Times New Roman" w:hAnsi="Times New Roman"/>
                <w:sz w:val="24"/>
                <w:szCs w:val="24"/>
              </w:rPr>
              <w:t xml:space="preserve"> </w:t>
            </w:r>
            <w:proofErr w:type="spellStart"/>
            <w:r w:rsidRPr="00AE6435">
              <w:rPr>
                <w:rFonts w:ascii="Times New Roman" w:hAnsi="Times New Roman"/>
                <w:sz w:val="24"/>
                <w:szCs w:val="24"/>
              </w:rPr>
              <w:t>корекційно-розвивальної</w:t>
            </w:r>
            <w:proofErr w:type="spellEnd"/>
          </w:p>
        </w:tc>
        <w:tc>
          <w:tcPr>
            <w:tcW w:w="2126" w:type="dxa"/>
            <w:tcBorders>
              <w:top w:val="single" w:sz="4" w:space="0" w:color="auto"/>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553D79" w:rsidRPr="00AE6435" w:rsidRDefault="00553D79" w:rsidP="00553D79">
            <w:pPr>
              <w:spacing w:after="0" w:line="240" w:lineRule="auto"/>
              <w:jc w:val="center"/>
              <w:rPr>
                <w:rFonts w:ascii="Times New Roman" w:hAnsi="Times New Roman"/>
                <w:sz w:val="24"/>
                <w:szCs w:val="24"/>
                <w:lang w:val="uk-UA"/>
              </w:rPr>
            </w:pPr>
          </w:p>
        </w:tc>
      </w:tr>
      <w:tr w:rsidR="00BA3F59" w:rsidRPr="00AE6435" w:rsidTr="00AD639C">
        <w:tc>
          <w:tcPr>
            <w:tcW w:w="2306" w:type="dxa"/>
            <w:tcBorders>
              <w:top w:val="single" w:sz="4" w:space="0" w:color="auto"/>
              <w:left w:val="single" w:sz="4" w:space="0" w:color="auto"/>
              <w:bottom w:val="single" w:sz="4" w:space="0" w:color="auto"/>
              <w:right w:val="single" w:sz="4" w:space="0" w:color="auto"/>
            </w:tcBorders>
          </w:tcPr>
          <w:p w:rsidR="00BA3F59" w:rsidRPr="00AE6435" w:rsidRDefault="00BA3F5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lastRenderedPageBreak/>
              <w:t>Тиждень А</w:t>
            </w:r>
          </w:p>
          <w:p w:rsidR="00BA3F59" w:rsidRPr="00AE6435" w:rsidRDefault="00BA3F5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(перший тиждень травня)</w:t>
            </w:r>
          </w:p>
        </w:tc>
        <w:tc>
          <w:tcPr>
            <w:tcW w:w="6478" w:type="dxa"/>
            <w:tcBorders>
              <w:top w:val="single" w:sz="4" w:space="0" w:color="auto"/>
              <w:left w:val="single" w:sz="4" w:space="0" w:color="auto"/>
              <w:bottom w:val="single" w:sz="4" w:space="0" w:color="auto"/>
              <w:right w:val="single" w:sz="4" w:space="0" w:color="auto"/>
            </w:tcBorders>
          </w:tcPr>
          <w:p w:rsidR="00BA3F59" w:rsidRPr="00AE6435" w:rsidRDefault="00B33133" w:rsidP="00934819">
            <w:pPr>
              <w:spacing w:after="0"/>
              <w:ind w:left="180"/>
              <w:jc w:val="both"/>
              <w:rPr>
                <w:rFonts w:ascii="Times New Roman" w:hAnsi="Times New Roman"/>
                <w:bCs/>
                <w:sz w:val="24"/>
                <w:szCs w:val="24"/>
                <w:lang w:val="uk-UA"/>
              </w:rPr>
            </w:pPr>
            <w:r>
              <w:rPr>
                <w:rFonts w:ascii="Times New Roman" w:hAnsi="Times New Roman"/>
                <w:b/>
                <w:sz w:val="24"/>
                <w:szCs w:val="24"/>
                <w:lang w:val="uk-UA"/>
              </w:rPr>
              <w:t>Тема 2.5</w:t>
            </w:r>
            <w:r w:rsidR="00BA3F59" w:rsidRPr="00AE6435">
              <w:rPr>
                <w:rFonts w:ascii="Times New Roman" w:hAnsi="Times New Roman"/>
                <w:b/>
                <w:sz w:val="24"/>
                <w:szCs w:val="24"/>
                <w:lang w:val="uk-UA"/>
              </w:rPr>
              <w:t xml:space="preserve"> </w:t>
            </w:r>
            <w:r w:rsidR="00934819" w:rsidRPr="00934819">
              <w:rPr>
                <w:rFonts w:ascii="Times New Roman" w:hAnsi="Times New Roman"/>
                <w:bCs/>
                <w:sz w:val="24"/>
                <w:szCs w:val="24"/>
                <w:lang w:val="uk-UA"/>
              </w:rPr>
              <w:t>Технологія п</w:t>
            </w:r>
            <w:r w:rsidR="00BA3F59" w:rsidRPr="00AE6435">
              <w:rPr>
                <w:rFonts w:ascii="Times New Roman" w:hAnsi="Times New Roman"/>
                <w:bCs/>
                <w:sz w:val="24"/>
                <w:szCs w:val="24"/>
                <w:lang w:val="uk-UA"/>
              </w:rPr>
              <w:t>ланування логопедичної роботи з дітьми із недорозвиненням мовлення</w:t>
            </w:r>
          </w:p>
          <w:p w:rsidR="00BA3F59" w:rsidRPr="00AE6435" w:rsidRDefault="00BA3F59" w:rsidP="00553D79">
            <w:pPr>
              <w:spacing w:after="0" w:line="240" w:lineRule="auto"/>
              <w:ind w:left="180"/>
              <w:jc w:val="both"/>
              <w:rPr>
                <w:rFonts w:ascii="Times New Roman" w:hAnsi="Times New Roman"/>
                <w:bCs/>
                <w:sz w:val="24"/>
                <w:szCs w:val="24"/>
                <w:lang w:val="uk-UA"/>
              </w:rPr>
            </w:pPr>
            <w:r w:rsidRPr="00AE6435">
              <w:rPr>
                <w:rFonts w:ascii="Times New Roman" w:hAnsi="Times New Roman"/>
                <w:bCs/>
                <w:sz w:val="24"/>
                <w:szCs w:val="24"/>
                <w:lang w:val="uk-UA"/>
              </w:rPr>
              <w:t>1. Розробка плану перспективної роботи.</w:t>
            </w:r>
          </w:p>
          <w:p w:rsidR="00BA3F59" w:rsidRPr="00AE6435" w:rsidRDefault="00BA3F59" w:rsidP="00553D79">
            <w:pPr>
              <w:spacing w:after="0" w:line="240" w:lineRule="auto"/>
              <w:ind w:left="180"/>
              <w:jc w:val="both"/>
              <w:rPr>
                <w:rFonts w:ascii="Times New Roman" w:hAnsi="Times New Roman"/>
                <w:bCs/>
                <w:sz w:val="24"/>
                <w:szCs w:val="24"/>
                <w:lang w:val="uk-UA"/>
              </w:rPr>
            </w:pPr>
            <w:r w:rsidRPr="00AE6435">
              <w:rPr>
                <w:rFonts w:ascii="Times New Roman" w:hAnsi="Times New Roman"/>
                <w:bCs/>
                <w:sz w:val="24"/>
                <w:szCs w:val="24"/>
                <w:lang w:val="uk-UA"/>
              </w:rPr>
              <w:t>2. Складання індивідуальної програми корекційно-розвивальної роботи.</w:t>
            </w:r>
          </w:p>
          <w:p w:rsidR="00BA3F59" w:rsidRPr="00AE6435" w:rsidRDefault="00BA3F59" w:rsidP="00553D79">
            <w:pPr>
              <w:spacing w:after="0" w:line="240" w:lineRule="auto"/>
              <w:ind w:left="180"/>
              <w:jc w:val="both"/>
              <w:rPr>
                <w:rFonts w:ascii="Times New Roman" w:hAnsi="Times New Roman"/>
                <w:b/>
                <w:sz w:val="24"/>
                <w:szCs w:val="24"/>
                <w:lang w:val="uk-UA"/>
              </w:rPr>
            </w:pPr>
            <w:r w:rsidRPr="00AE6435">
              <w:rPr>
                <w:rFonts w:ascii="Times New Roman" w:hAnsi="Times New Roman"/>
                <w:bCs/>
                <w:sz w:val="24"/>
                <w:szCs w:val="24"/>
                <w:lang w:val="uk-UA"/>
              </w:rPr>
              <w:t>3. Складання конспектів занять</w:t>
            </w:r>
          </w:p>
        </w:tc>
        <w:tc>
          <w:tcPr>
            <w:tcW w:w="2126" w:type="dxa"/>
            <w:tcBorders>
              <w:top w:val="single" w:sz="4" w:space="0" w:color="auto"/>
              <w:left w:val="single" w:sz="4" w:space="0" w:color="auto"/>
              <w:bottom w:val="single" w:sz="4" w:space="0" w:color="auto"/>
              <w:right w:val="single" w:sz="4" w:space="0" w:color="auto"/>
            </w:tcBorders>
          </w:tcPr>
          <w:p w:rsidR="00BA3F59" w:rsidRPr="00AE6435" w:rsidRDefault="00BA3F5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tcPr>
          <w:p w:rsidR="00BA3F59" w:rsidRPr="00AE6435" w:rsidRDefault="00553D79"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10</w:t>
            </w:r>
          </w:p>
        </w:tc>
      </w:tr>
    </w:tbl>
    <w:p w:rsidR="009B7FD0" w:rsidRDefault="009B7FD0" w:rsidP="002B5641">
      <w:pPr>
        <w:spacing w:after="0" w:line="240" w:lineRule="auto"/>
        <w:rPr>
          <w:rFonts w:ascii="Times New Roman" w:hAnsi="Times New Roman"/>
          <w:b/>
          <w:bCs/>
          <w:sz w:val="24"/>
          <w:szCs w:val="24"/>
          <w:lang w:val="uk-UA"/>
        </w:rPr>
      </w:pPr>
    </w:p>
    <w:p w:rsidR="00772AC3" w:rsidRDefault="00772AC3" w:rsidP="00772AC3">
      <w:pPr>
        <w:pStyle w:val="11"/>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2 семестр</w:t>
      </w:r>
    </w:p>
    <w:p w:rsidR="00772AC3" w:rsidRDefault="00772AC3" w:rsidP="00772AC3">
      <w:pPr>
        <w:pStyle w:val="11"/>
        <w:spacing w:after="0" w:line="240" w:lineRule="auto"/>
        <w:jc w:val="center"/>
        <w:rPr>
          <w:rFonts w:asciiTheme="majorBidi" w:hAnsiTheme="majorBidi" w:cstheme="maj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6478"/>
        <w:gridCol w:w="2126"/>
        <w:gridCol w:w="1843"/>
      </w:tblGrid>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Тиждень, дата, кількість годин</w:t>
            </w:r>
          </w:p>
        </w:tc>
        <w:tc>
          <w:tcPr>
            <w:tcW w:w="6478"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Тема, загальний план</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Форма навчального заняття</w:t>
            </w:r>
          </w:p>
        </w:tc>
        <w:tc>
          <w:tcPr>
            <w:tcW w:w="1843"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Максимальна кількість балів</w:t>
            </w:r>
          </w:p>
        </w:tc>
      </w:tr>
      <w:tr w:rsidR="00772AC3" w:rsidRPr="00772AC3" w:rsidTr="00772AC3">
        <w:tc>
          <w:tcPr>
            <w:tcW w:w="12753" w:type="dxa"/>
            <w:gridSpan w:val="4"/>
            <w:tcBorders>
              <w:top w:val="single" w:sz="4" w:space="0" w:color="auto"/>
              <w:left w:val="single" w:sz="4" w:space="0" w:color="auto"/>
              <w:bottom w:val="single" w:sz="4" w:space="0" w:color="auto"/>
              <w:right w:val="single" w:sz="4" w:space="0" w:color="auto"/>
            </w:tcBorders>
            <w:hideMark/>
          </w:tcPr>
          <w:p w:rsidR="00772AC3" w:rsidRPr="006F586D" w:rsidRDefault="006F586D" w:rsidP="006F586D">
            <w:pPr>
              <w:spacing w:after="0" w:line="240" w:lineRule="auto"/>
              <w:jc w:val="center"/>
              <w:rPr>
                <w:rFonts w:ascii="Times New Roman" w:hAnsi="Times New Roman"/>
                <w:b/>
                <w:bCs/>
                <w:sz w:val="24"/>
                <w:szCs w:val="24"/>
                <w:lang w:val="uk-UA"/>
              </w:rPr>
            </w:pPr>
            <w:proofErr w:type="spellStart"/>
            <w:r w:rsidRPr="006F586D">
              <w:rPr>
                <w:rFonts w:asciiTheme="majorBidi" w:hAnsiTheme="majorBidi" w:cstheme="majorBidi"/>
                <w:b/>
                <w:sz w:val="24"/>
                <w:szCs w:val="24"/>
              </w:rPr>
              <w:t>Змістовий</w:t>
            </w:r>
            <w:proofErr w:type="spellEnd"/>
            <w:r w:rsidRPr="006F586D">
              <w:rPr>
                <w:rFonts w:asciiTheme="majorBidi" w:hAnsiTheme="majorBidi" w:cstheme="majorBidi"/>
                <w:b/>
                <w:sz w:val="24"/>
                <w:szCs w:val="24"/>
              </w:rPr>
              <w:t xml:space="preserve"> модуль 3 </w:t>
            </w:r>
            <w:proofErr w:type="spellStart"/>
            <w:r w:rsidRPr="006F586D">
              <w:rPr>
                <w:rFonts w:asciiTheme="majorBidi" w:hAnsiTheme="majorBidi" w:cstheme="majorBidi"/>
                <w:b/>
                <w:sz w:val="24"/>
                <w:szCs w:val="24"/>
              </w:rPr>
              <w:t>Технології</w:t>
            </w:r>
            <w:proofErr w:type="spellEnd"/>
            <w:r w:rsidRPr="006F586D">
              <w:rPr>
                <w:rFonts w:asciiTheme="majorBidi" w:hAnsiTheme="majorBidi" w:cstheme="majorBidi"/>
                <w:b/>
                <w:sz w:val="24"/>
                <w:szCs w:val="24"/>
              </w:rPr>
              <w:t xml:space="preserve"> </w:t>
            </w:r>
            <w:proofErr w:type="spellStart"/>
            <w:r w:rsidRPr="006F586D">
              <w:rPr>
                <w:rFonts w:asciiTheme="majorBidi" w:hAnsiTheme="majorBidi" w:cstheme="majorBidi"/>
                <w:b/>
                <w:sz w:val="24"/>
                <w:szCs w:val="24"/>
              </w:rPr>
              <w:t>логопедичної</w:t>
            </w:r>
            <w:proofErr w:type="spellEnd"/>
            <w:r w:rsidRPr="006F586D">
              <w:rPr>
                <w:rFonts w:asciiTheme="majorBidi" w:hAnsiTheme="majorBidi" w:cstheme="majorBidi"/>
                <w:b/>
                <w:sz w:val="24"/>
                <w:szCs w:val="24"/>
              </w:rPr>
              <w:t xml:space="preserve"> </w:t>
            </w:r>
            <w:proofErr w:type="spellStart"/>
            <w:r w:rsidRPr="006F586D">
              <w:rPr>
                <w:rFonts w:asciiTheme="majorBidi" w:hAnsiTheme="majorBidi" w:cstheme="majorBidi"/>
                <w:b/>
                <w:sz w:val="24"/>
                <w:szCs w:val="24"/>
              </w:rPr>
              <w:t>корекції</w:t>
            </w:r>
            <w:proofErr w:type="spellEnd"/>
            <w:r w:rsidRPr="006F586D">
              <w:rPr>
                <w:rFonts w:asciiTheme="majorBidi" w:hAnsiTheme="majorBidi" w:cstheme="majorBidi"/>
                <w:b/>
                <w:sz w:val="24"/>
                <w:szCs w:val="24"/>
              </w:rPr>
              <w:t xml:space="preserve"> </w:t>
            </w:r>
            <w:proofErr w:type="spellStart"/>
            <w:r w:rsidRPr="006F586D">
              <w:rPr>
                <w:rFonts w:asciiTheme="majorBidi" w:hAnsiTheme="majorBidi" w:cstheme="majorBidi"/>
                <w:b/>
                <w:sz w:val="24"/>
                <w:szCs w:val="24"/>
              </w:rPr>
              <w:t>звуковимовної</w:t>
            </w:r>
            <w:proofErr w:type="spellEnd"/>
            <w:r w:rsidRPr="006F586D">
              <w:rPr>
                <w:rFonts w:asciiTheme="majorBidi" w:hAnsiTheme="majorBidi" w:cstheme="majorBidi"/>
                <w:b/>
                <w:sz w:val="24"/>
                <w:szCs w:val="24"/>
              </w:rPr>
              <w:t xml:space="preserve"> </w:t>
            </w:r>
            <w:proofErr w:type="spellStart"/>
            <w:r w:rsidRPr="006F586D">
              <w:rPr>
                <w:rFonts w:asciiTheme="majorBidi" w:hAnsiTheme="majorBidi" w:cstheme="majorBidi"/>
                <w:b/>
                <w:sz w:val="24"/>
                <w:szCs w:val="24"/>
              </w:rPr>
              <w:t>сторони</w:t>
            </w:r>
            <w:proofErr w:type="spellEnd"/>
            <w:r w:rsidRPr="006F586D">
              <w:rPr>
                <w:rFonts w:asciiTheme="majorBidi" w:hAnsiTheme="majorBidi" w:cstheme="majorBidi"/>
                <w:b/>
                <w:sz w:val="24"/>
                <w:szCs w:val="24"/>
              </w:rPr>
              <w:t xml:space="preserve"> </w:t>
            </w:r>
            <w:proofErr w:type="spellStart"/>
            <w:r w:rsidRPr="006F586D">
              <w:rPr>
                <w:rFonts w:asciiTheme="majorBidi" w:hAnsiTheme="majorBidi" w:cstheme="majorBidi"/>
                <w:b/>
                <w:sz w:val="24"/>
                <w:szCs w:val="24"/>
              </w:rPr>
              <w:t>мовлення</w:t>
            </w:r>
            <w:proofErr w:type="spellEnd"/>
          </w:p>
        </w:tc>
      </w:tr>
      <w:tr w:rsidR="00772AC3" w:rsidTr="00772AC3">
        <w:trPr>
          <w:trHeight w:val="2057"/>
        </w:trPr>
        <w:tc>
          <w:tcPr>
            <w:tcW w:w="230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Тиждень А</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color w:val="FF0000"/>
                <w:sz w:val="24"/>
                <w:szCs w:val="24"/>
                <w:lang w:val="uk-UA"/>
              </w:rPr>
              <w:t>2</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72AC3" w:rsidRPr="006F586D" w:rsidRDefault="006F586D" w:rsidP="006F586D">
            <w:pPr>
              <w:tabs>
                <w:tab w:val="left" w:pos="900"/>
                <w:tab w:val="left" w:pos="1440"/>
              </w:tabs>
              <w:overflowPunct w:val="0"/>
              <w:autoSpaceDE w:val="0"/>
              <w:autoSpaceDN w:val="0"/>
              <w:adjustRightInd w:val="0"/>
              <w:spacing w:after="0" w:line="240" w:lineRule="auto"/>
              <w:jc w:val="both"/>
              <w:textAlignment w:val="baseline"/>
              <w:rPr>
                <w:rFonts w:asciiTheme="majorBidi" w:hAnsiTheme="majorBidi" w:cstheme="majorBidi"/>
                <w:sz w:val="24"/>
                <w:szCs w:val="24"/>
              </w:rPr>
            </w:pPr>
            <w:r w:rsidRPr="006F586D">
              <w:rPr>
                <w:rFonts w:asciiTheme="majorBidi" w:hAnsiTheme="majorBidi" w:cstheme="majorBidi"/>
                <w:b/>
                <w:bCs/>
                <w:sz w:val="24"/>
                <w:szCs w:val="24"/>
              </w:rPr>
              <w:t xml:space="preserve">Тема </w:t>
            </w:r>
            <w:r w:rsidR="00B33133">
              <w:rPr>
                <w:rFonts w:asciiTheme="majorBidi" w:hAnsiTheme="majorBidi" w:cstheme="majorBidi"/>
                <w:b/>
                <w:bCs/>
                <w:sz w:val="24"/>
                <w:szCs w:val="24"/>
                <w:lang w:val="uk-UA"/>
              </w:rPr>
              <w:t>3.</w:t>
            </w:r>
            <w:r w:rsidRPr="006F586D">
              <w:rPr>
                <w:rFonts w:asciiTheme="majorBidi" w:hAnsiTheme="majorBidi" w:cstheme="majorBidi"/>
                <w:b/>
                <w:bCs/>
                <w:sz w:val="24"/>
                <w:szCs w:val="24"/>
              </w:rPr>
              <w:t xml:space="preserve">1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дислалією</w:t>
            </w:r>
            <w:proofErr w:type="spellEnd"/>
          </w:p>
          <w:p w:rsidR="006F586D" w:rsidRPr="006F586D" w:rsidRDefault="006F586D" w:rsidP="00B33133">
            <w:pPr>
              <w:spacing w:after="0"/>
              <w:ind w:firstLine="567"/>
              <w:jc w:val="both"/>
              <w:rPr>
                <w:rFonts w:asciiTheme="majorBidi" w:hAnsiTheme="majorBidi" w:cstheme="majorBidi"/>
                <w:sz w:val="24"/>
                <w:szCs w:val="24"/>
                <w:lang w:val="uk-UA"/>
              </w:rPr>
            </w:pPr>
            <w:r w:rsidRPr="006F586D">
              <w:rPr>
                <w:rFonts w:asciiTheme="majorBidi" w:hAnsiTheme="majorBidi" w:cstheme="majorBidi"/>
                <w:sz w:val="24"/>
                <w:szCs w:val="24"/>
              </w:rPr>
              <w:t xml:space="preserve">1. </w:t>
            </w:r>
            <w:proofErr w:type="spellStart"/>
            <w:r w:rsidRPr="006F586D">
              <w:rPr>
                <w:rFonts w:asciiTheme="majorBidi" w:hAnsiTheme="majorBidi" w:cstheme="majorBidi"/>
                <w:sz w:val="24"/>
                <w:szCs w:val="24"/>
              </w:rPr>
              <w:t>Етапи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при </w:t>
            </w:r>
            <w:proofErr w:type="spellStart"/>
            <w:r w:rsidRPr="006F586D">
              <w:rPr>
                <w:rFonts w:asciiTheme="majorBidi" w:hAnsiTheme="majorBidi" w:cstheme="majorBidi"/>
                <w:sz w:val="24"/>
                <w:szCs w:val="24"/>
              </w:rPr>
              <w:t>дислалії</w:t>
            </w:r>
            <w:proofErr w:type="spellEnd"/>
            <w:r w:rsidRPr="006F586D">
              <w:rPr>
                <w:rFonts w:asciiTheme="majorBidi" w:hAnsiTheme="majorBidi" w:cstheme="majorBidi"/>
                <w:sz w:val="24"/>
                <w:szCs w:val="24"/>
              </w:rPr>
              <w:t>.</w:t>
            </w:r>
          </w:p>
          <w:p w:rsidR="006F586D" w:rsidRPr="006F586D" w:rsidRDefault="006F586D" w:rsidP="00B33133">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2.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фонематичних</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процесів</w:t>
            </w:r>
            <w:proofErr w:type="spellEnd"/>
            <w:r w:rsidRPr="006F586D">
              <w:rPr>
                <w:rFonts w:asciiTheme="majorBidi" w:hAnsiTheme="majorBidi" w:cstheme="majorBidi"/>
                <w:sz w:val="24"/>
                <w:szCs w:val="24"/>
              </w:rPr>
              <w:t>.</w:t>
            </w:r>
          </w:p>
          <w:p w:rsidR="006F586D" w:rsidRPr="006F586D" w:rsidRDefault="006F586D" w:rsidP="00B33133">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мовленнєвого</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дихання</w:t>
            </w:r>
            <w:proofErr w:type="spellEnd"/>
            <w:r w:rsidRPr="006F586D">
              <w:rPr>
                <w:rFonts w:asciiTheme="majorBidi" w:hAnsiTheme="majorBidi" w:cstheme="majorBidi"/>
                <w:sz w:val="24"/>
                <w:szCs w:val="24"/>
              </w:rPr>
              <w:t>.</w:t>
            </w:r>
          </w:p>
          <w:p w:rsidR="006F586D" w:rsidRPr="006F586D" w:rsidRDefault="006F586D" w:rsidP="00B33133">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артикуляційного</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праксису</w:t>
            </w:r>
            <w:proofErr w:type="spellEnd"/>
            <w:r w:rsidRPr="006F586D">
              <w:rPr>
                <w:rFonts w:asciiTheme="majorBidi" w:hAnsiTheme="majorBidi" w:cstheme="majorBidi"/>
                <w:sz w:val="24"/>
                <w:szCs w:val="24"/>
              </w:rPr>
              <w:t>.</w:t>
            </w:r>
          </w:p>
          <w:p w:rsidR="006F586D" w:rsidRPr="006F586D" w:rsidRDefault="006F586D" w:rsidP="00B33133">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5.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постановки </w:t>
            </w:r>
            <w:proofErr w:type="spellStart"/>
            <w:r w:rsidRPr="006F586D">
              <w:rPr>
                <w:rFonts w:asciiTheme="majorBidi" w:hAnsiTheme="majorBidi" w:cstheme="majorBidi"/>
                <w:sz w:val="24"/>
                <w:szCs w:val="24"/>
              </w:rPr>
              <w:t>правильної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вимови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звуків</w:t>
            </w:r>
            <w:proofErr w:type="spellEnd"/>
            <w:r w:rsidRPr="006F586D">
              <w:rPr>
                <w:rFonts w:asciiTheme="majorBidi" w:hAnsiTheme="majorBidi" w:cstheme="majorBidi"/>
                <w:sz w:val="24"/>
                <w:szCs w:val="24"/>
              </w:rPr>
              <w:t>.</w:t>
            </w:r>
          </w:p>
          <w:p w:rsidR="006F586D" w:rsidRPr="006F586D" w:rsidRDefault="006F586D" w:rsidP="00B33133">
            <w:pPr>
              <w:spacing w:after="0"/>
              <w:ind w:firstLine="567"/>
              <w:jc w:val="both"/>
              <w:rPr>
                <w:rFonts w:ascii="Times New Roman" w:hAnsi="Times New Roman"/>
                <w:sz w:val="24"/>
                <w:szCs w:val="24"/>
              </w:rPr>
            </w:pPr>
            <w:r w:rsidRPr="006F586D">
              <w:rPr>
                <w:rFonts w:asciiTheme="majorBidi" w:hAnsiTheme="majorBidi" w:cstheme="majorBidi"/>
                <w:sz w:val="24"/>
                <w:szCs w:val="24"/>
              </w:rPr>
              <w:t xml:space="preserve">6.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логопедичної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роботи</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автоматизації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правильної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вимови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звуків</w:t>
            </w:r>
            <w:proofErr w:type="spellEnd"/>
            <w:r w:rsidRPr="006F586D">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Default="00772AC3"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Pr="006F586D" w:rsidRDefault="000D5552" w:rsidP="006F586D">
            <w:pPr>
              <w:spacing w:after="0" w:line="240" w:lineRule="auto"/>
              <w:jc w:val="center"/>
              <w:rPr>
                <w:rFonts w:ascii="Times New Roman" w:hAnsi="Times New Roman"/>
                <w:sz w:val="24"/>
                <w:szCs w:val="24"/>
                <w:lang w:val="uk-UA"/>
              </w:rPr>
            </w:pPr>
          </w:p>
          <w:p w:rsidR="00772AC3" w:rsidRPr="006F586D" w:rsidRDefault="000D5552" w:rsidP="006F586D">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772AC3" w:rsidTr="00772AC3">
        <w:trPr>
          <w:trHeight w:val="1035"/>
        </w:trPr>
        <w:tc>
          <w:tcPr>
            <w:tcW w:w="230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Тиждень Б</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 xml:space="preserve">2 </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72AC3" w:rsidRPr="006F586D" w:rsidRDefault="006F586D" w:rsidP="00B33133">
            <w:pPr>
              <w:tabs>
                <w:tab w:val="left" w:pos="900"/>
                <w:tab w:val="left" w:pos="1440"/>
              </w:tabs>
              <w:overflowPunct w:val="0"/>
              <w:autoSpaceDE w:val="0"/>
              <w:autoSpaceDN w:val="0"/>
              <w:adjustRightInd w:val="0"/>
              <w:spacing w:after="0" w:line="240" w:lineRule="auto"/>
              <w:jc w:val="both"/>
              <w:textAlignment w:val="baseline"/>
              <w:rPr>
                <w:rFonts w:asciiTheme="majorBidi" w:hAnsiTheme="majorBidi" w:cstheme="majorBidi"/>
                <w:sz w:val="24"/>
                <w:szCs w:val="24"/>
              </w:rPr>
            </w:pPr>
            <w:r w:rsidRPr="006F586D">
              <w:rPr>
                <w:rFonts w:asciiTheme="majorBidi" w:hAnsiTheme="majorBidi" w:cstheme="majorBidi"/>
                <w:b/>
                <w:bCs/>
                <w:sz w:val="24"/>
                <w:szCs w:val="24"/>
              </w:rPr>
              <w:t xml:space="preserve">Тема </w:t>
            </w:r>
            <w:r w:rsidR="00B33133">
              <w:rPr>
                <w:rFonts w:asciiTheme="majorBidi" w:hAnsiTheme="majorBidi" w:cstheme="majorBidi"/>
                <w:b/>
                <w:bCs/>
                <w:sz w:val="24"/>
                <w:szCs w:val="24"/>
                <w:lang w:val="uk-UA"/>
              </w:rPr>
              <w:t>3.1</w:t>
            </w:r>
            <w:r w:rsidRPr="006F586D">
              <w:rPr>
                <w:rFonts w:asciiTheme="majorBidi" w:hAnsiTheme="majorBidi" w:cstheme="majorBidi"/>
                <w:b/>
                <w:bCs/>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дислалією</w:t>
            </w:r>
            <w:proofErr w:type="spellEnd"/>
          </w:p>
          <w:p w:rsidR="006F586D" w:rsidRPr="006F586D" w:rsidRDefault="006F586D" w:rsidP="000D5552">
            <w:pPr>
              <w:spacing w:after="0"/>
              <w:ind w:firstLine="567"/>
              <w:jc w:val="both"/>
              <w:rPr>
                <w:rFonts w:asciiTheme="majorBidi" w:hAnsiTheme="majorBidi" w:cstheme="majorBidi"/>
                <w:sz w:val="24"/>
                <w:szCs w:val="24"/>
                <w:lang w:val="uk-UA"/>
              </w:rPr>
            </w:pPr>
            <w:r w:rsidRPr="006F586D">
              <w:rPr>
                <w:rFonts w:asciiTheme="majorBidi" w:hAnsiTheme="majorBidi" w:cstheme="majorBidi"/>
                <w:sz w:val="24"/>
                <w:szCs w:val="24"/>
              </w:rPr>
              <w:t xml:space="preserve">1. </w:t>
            </w:r>
            <w:proofErr w:type="spellStart"/>
            <w:r w:rsidRPr="006F586D">
              <w:rPr>
                <w:rFonts w:asciiTheme="majorBidi" w:hAnsiTheme="majorBidi" w:cstheme="majorBidi"/>
                <w:sz w:val="24"/>
                <w:szCs w:val="24"/>
              </w:rPr>
              <w:t>Етапи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при </w:t>
            </w:r>
            <w:proofErr w:type="spellStart"/>
            <w:r w:rsidRPr="006F586D">
              <w:rPr>
                <w:rFonts w:asciiTheme="majorBidi" w:hAnsiTheme="majorBidi" w:cstheme="majorBidi"/>
                <w:sz w:val="24"/>
                <w:szCs w:val="24"/>
              </w:rPr>
              <w:t>дислалії</w:t>
            </w:r>
            <w:proofErr w:type="spellEnd"/>
            <w:r w:rsidRPr="006F586D">
              <w:rPr>
                <w:rFonts w:asciiTheme="majorBidi" w:hAnsiTheme="majorBidi" w:cstheme="majorBidi"/>
                <w:sz w:val="24"/>
                <w:szCs w:val="24"/>
              </w:rPr>
              <w:t>.</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2.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фонематичних</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процесів</w:t>
            </w:r>
            <w:proofErr w:type="spellEnd"/>
            <w:r w:rsidRPr="006F586D">
              <w:rPr>
                <w:rFonts w:asciiTheme="majorBidi" w:hAnsiTheme="majorBidi" w:cstheme="majorBidi"/>
                <w:sz w:val="24"/>
                <w:szCs w:val="24"/>
              </w:rPr>
              <w:t>.</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lastRenderedPageBreak/>
              <w:t xml:space="preserve">3.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мовленнєвого</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дихання</w:t>
            </w:r>
            <w:proofErr w:type="spellEnd"/>
            <w:r w:rsidRPr="006F586D">
              <w:rPr>
                <w:rFonts w:asciiTheme="majorBidi" w:hAnsiTheme="majorBidi" w:cstheme="majorBidi"/>
                <w:sz w:val="24"/>
                <w:szCs w:val="24"/>
              </w:rPr>
              <w:t>.</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артикуляційного</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праксису</w:t>
            </w:r>
            <w:proofErr w:type="spellEnd"/>
            <w:r w:rsidRPr="006F586D">
              <w:rPr>
                <w:rFonts w:asciiTheme="majorBidi" w:hAnsiTheme="majorBidi" w:cstheme="majorBidi"/>
                <w:sz w:val="24"/>
                <w:szCs w:val="24"/>
              </w:rPr>
              <w:t>.</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5.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постановки </w:t>
            </w:r>
            <w:proofErr w:type="spellStart"/>
            <w:r w:rsidRPr="006F586D">
              <w:rPr>
                <w:rFonts w:asciiTheme="majorBidi" w:hAnsiTheme="majorBidi" w:cstheme="majorBidi"/>
                <w:sz w:val="24"/>
                <w:szCs w:val="24"/>
              </w:rPr>
              <w:t>правильної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вимови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звуків</w:t>
            </w:r>
            <w:proofErr w:type="spellEnd"/>
            <w:r w:rsidRPr="006F586D">
              <w:rPr>
                <w:rFonts w:asciiTheme="majorBidi" w:hAnsiTheme="majorBidi" w:cstheme="majorBidi"/>
                <w:sz w:val="24"/>
                <w:szCs w:val="24"/>
              </w:rPr>
              <w:t>.</w:t>
            </w:r>
          </w:p>
          <w:p w:rsidR="006F586D" w:rsidRPr="006F586D" w:rsidRDefault="006F586D" w:rsidP="000D5552">
            <w:pPr>
              <w:spacing w:after="0"/>
              <w:ind w:firstLine="567"/>
              <w:jc w:val="both"/>
              <w:rPr>
                <w:rFonts w:ascii="Times New Roman" w:hAnsi="Times New Roman"/>
                <w:b/>
                <w:sz w:val="24"/>
                <w:szCs w:val="24"/>
              </w:rPr>
            </w:pPr>
            <w:r w:rsidRPr="006F586D">
              <w:rPr>
                <w:rFonts w:asciiTheme="majorBidi" w:hAnsiTheme="majorBidi" w:cstheme="majorBidi"/>
                <w:sz w:val="24"/>
                <w:szCs w:val="24"/>
              </w:rPr>
              <w:t xml:space="preserve">6.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логопедичної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роботи</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автоматизації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правильної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вимови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звуків</w:t>
            </w:r>
            <w:proofErr w:type="spellEnd"/>
            <w:r w:rsidRPr="006F586D">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lastRenderedPageBreak/>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C3" w:rsidRPr="006F586D" w:rsidRDefault="00772AC3" w:rsidP="006F586D">
            <w:pPr>
              <w:spacing w:after="0" w:line="256" w:lineRule="auto"/>
              <w:rPr>
                <w:rFonts w:ascii="Times New Roman" w:hAnsi="Times New Roman"/>
                <w:sz w:val="24"/>
                <w:szCs w:val="24"/>
                <w:lang w:val="uk-UA"/>
              </w:rPr>
            </w:pPr>
          </w:p>
        </w:tc>
      </w:tr>
      <w:tr w:rsidR="00772AC3" w:rsidTr="00772AC3">
        <w:trPr>
          <w:trHeight w:val="1043"/>
        </w:trPr>
        <w:tc>
          <w:tcPr>
            <w:tcW w:w="0" w:type="auto"/>
            <w:tcBorders>
              <w:top w:val="single" w:sz="4" w:space="0" w:color="auto"/>
              <w:left w:val="single" w:sz="4" w:space="0" w:color="auto"/>
              <w:bottom w:val="single" w:sz="4" w:space="0" w:color="auto"/>
              <w:right w:val="single" w:sz="4" w:space="0" w:color="auto"/>
            </w:tcBorders>
            <w:vAlign w:val="center"/>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lastRenderedPageBreak/>
              <w:t>Тиждень А</w:t>
            </w:r>
          </w:p>
          <w:p w:rsidR="00772AC3" w:rsidRPr="006F586D" w:rsidRDefault="00772AC3" w:rsidP="006F586D">
            <w:pPr>
              <w:spacing w:after="0" w:line="240" w:lineRule="auto"/>
              <w:jc w:val="center"/>
              <w:rPr>
                <w:rFonts w:ascii="Times New Roman" w:hAnsi="Times New Roman"/>
                <w:color w:val="FF0000"/>
                <w:sz w:val="24"/>
                <w:szCs w:val="24"/>
                <w:lang w:val="uk-UA"/>
              </w:rPr>
            </w:pPr>
            <w:r w:rsidRPr="006F586D">
              <w:rPr>
                <w:rFonts w:ascii="Times New Roman" w:hAnsi="Times New Roman"/>
                <w:color w:val="FF0000"/>
                <w:sz w:val="24"/>
                <w:szCs w:val="24"/>
                <w:lang w:val="uk-UA"/>
              </w:rPr>
              <w:t>2</w:t>
            </w:r>
          </w:p>
          <w:p w:rsidR="00772AC3" w:rsidRPr="006F586D" w:rsidRDefault="00772AC3" w:rsidP="006F586D">
            <w:pPr>
              <w:spacing w:after="0" w:line="240" w:lineRule="auto"/>
              <w:rPr>
                <w:rFonts w:ascii="Times New Roman" w:hAnsi="Times New Roman"/>
                <w:sz w:val="24"/>
                <w:szCs w:val="24"/>
                <w:lang w:val="uk-UA"/>
              </w:rPr>
            </w:pPr>
            <w:r w:rsidRPr="006F586D">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72AC3" w:rsidRPr="00B33133" w:rsidRDefault="00B33133" w:rsidP="000D5552">
            <w:pPr>
              <w:tabs>
                <w:tab w:val="left" w:pos="900"/>
                <w:tab w:val="left" w:pos="1440"/>
              </w:tabs>
              <w:overflowPunct w:val="0"/>
              <w:autoSpaceDE w:val="0"/>
              <w:autoSpaceDN w:val="0"/>
              <w:adjustRightInd w:val="0"/>
              <w:spacing w:after="0" w:line="240" w:lineRule="auto"/>
              <w:jc w:val="both"/>
              <w:textAlignment w:val="baseline"/>
              <w:rPr>
                <w:rFonts w:asciiTheme="majorBidi" w:hAnsiTheme="majorBidi" w:cstheme="majorBidi"/>
                <w:sz w:val="24"/>
                <w:szCs w:val="24"/>
                <w:lang w:val="uk-UA"/>
              </w:rPr>
            </w:pPr>
            <w:r w:rsidRPr="00B33133">
              <w:rPr>
                <w:rFonts w:asciiTheme="majorBidi" w:hAnsiTheme="majorBidi" w:cstheme="majorBidi"/>
                <w:b/>
                <w:bCs/>
                <w:sz w:val="24"/>
                <w:szCs w:val="24"/>
                <w:lang w:val="uk-UA"/>
              </w:rPr>
              <w:t xml:space="preserve">Тема </w:t>
            </w:r>
            <w:r>
              <w:rPr>
                <w:rFonts w:asciiTheme="majorBidi" w:hAnsiTheme="majorBidi" w:cstheme="majorBidi"/>
                <w:b/>
                <w:bCs/>
                <w:sz w:val="24"/>
                <w:szCs w:val="24"/>
                <w:lang w:val="uk-UA"/>
              </w:rPr>
              <w:t>3.2</w:t>
            </w:r>
            <w:r w:rsidR="006F586D" w:rsidRPr="00B33133">
              <w:rPr>
                <w:rFonts w:asciiTheme="majorBidi" w:hAnsiTheme="majorBidi" w:cstheme="majorBidi"/>
                <w:b/>
                <w:bCs/>
                <w:sz w:val="24"/>
                <w:szCs w:val="24"/>
                <w:lang w:val="uk-UA"/>
              </w:rPr>
              <w:t xml:space="preserve"> </w:t>
            </w:r>
            <w:r w:rsidR="006F586D" w:rsidRPr="00B33133">
              <w:rPr>
                <w:rFonts w:asciiTheme="majorBidi" w:hAnsiTheme="majorBidi" w:cstheme="majorBidi"/>
                <w:sz w:val="24"/>
                <w:szCs w:val="24"/>
                <w:lang w:val="uk-UA"/>
              </w:rPr>
              <w:t xml:space="preserve">Технології корекції </w:t>
            </w:r>
            <w:proofErr w:type="spellStart"/>
            <w:r w:rsidR="006F586D" w:rsidRPr="00B33133">
              <w:rPr>
                <w:rFonts w:asciiTheme="majorBidi" w:hAnsiTheme="majorBidi" w:cstheme="majorBidi"/>
                <w:sz w:val="24"/>
                <w:szCs w:val="24"/>
                <w:lang w:val="uk-UA"/>
              </w:rPr>
              <w:t>звуковимови</w:t>
            </w:r>
            <w:proofErr w:type="spellEnd"/>
            <w:r w:rsidR="006F586D" w:rsidRPr="00B33133">
              <w:rPr>
                <w:rFonts w:asciiTheme="majorBidi" w:hAnsiTheme="majorBidi" w:cstheme="majorBidi"/>
                <w:sz w:val="24"/>
                <w:szCs w:val="24"/>
                <w:lang w:val="uk-UA"/>
              </w:rPr>
              <w:t xml:space="preserve"> у дітей з </w:t>
            </w:r>
            <w:proofErr w:type="spellStart"/>
            <w:r w:rsidR="006F586D" w:rsidRPr="00B33133">
              <w:rPr>
                <w:rFonts w:asciiTheme="majorBidi" w:hAnsiTheme="majorBidi" w:cstheme="majorBidi"/>
                <w:sz w:val="24"/>
                <w:szCs w:val="24"/>
                <w:lang w:val="uk-UA"/>
              </w:rPr>
              <w:t>ринолалією</w:t>
            </w:r>
            <w:proofErr w:type="spellEnd"/>
          </w:p>
          <w:p w:rsidR="006F586D" w:rsidRPr="006F586D" w:rsidRDefault="006F586D" w:rsidP="000D5552">
            <w:pPr>
              <w:spacing w:after="0"/>
              <w:ind w:firstLine="567"/>
              <w:jc w:val="both"/>
              <w:rPr>
                <w:rFonts w:asciiTheme="majorBidi" w:hAnsiTheme="majorBidi" w:cstheme="majorBidi"/>
                <w:sz w:val="24"/>
                <w:szCs w:val="24"/>
                <w:lang w:val="uk-UA"/>
              </w:rPr>
            </w:pPr>
            <w:r w:rsidRPr="00B33133">
              <w:rPr>
                <w:rFonts w:asciiTheme="majorBidi" w:hAnsiTheme="majorBidi" w:cstheme="majorBidi"/>
                <w:sz w:val="24"/>
                <w:szCs w:val="24"/>
                <w:lang w:val="uk-UA"/>
              </w:rPr>
              <w:t xml:space="preserve">1. Причини та механізми порушення </w:t>
            </w:r>
            <w:proofErr w:type="spellStart"/>
            <w:r w:rsidRPr="00B33133">
              <w:rPr>
                <w:rFonts w:asciiTheme="majorBidi" w:hAnsiTheme="majorBidi" w:cstheme="majorBidi"/>
                <w:sz w:val="24"/>
                <w:szCs w:val="24"/>
                <w:lang w:val="uk-UA"/>
              </w:rPr>
              <w:t>звуковимовної</w:t>
            </w:r>
            <w:proofErr w:type="spellEnd"/>
            <w:r w:rsidRPr="00B33133">
              <w:rPr>
                <w:rFonts w:asciiTheme="majorBidi" w:hAnsiTheme="majorBidi" w:cstheme="majorBidi"/>
                <w:sz w:val="24"/>
                <w:szCs w:val="24"/>
                <w:lang w:val="uk-UA"/>
              </w:rPr>
              <w:t xml:space="preserve"> сторони мовлення у дітей з різними формами </w:t>
            </w:r>
            <w:proofErr w:type="spellStart"/>
            <w:r w:rsidRPr="00B33133">
              <w:rPr>
                <w:rFonts w:asciiTheme="majorBidi" w:hAnsiTheme="majorBidi" w:cstheme="majorBidi"/>
                <w:sz w:val="24"/>
                <w:szCs w:val="24"/>
                <w:lang w:val="uk-UA"/>
              </w:rPr>
              <w:t>ринолалії</w:t>
            </w:r>
            <w:proofErr w:type="spellEnd"/>
            <w:r w:rsidRPr="00B33133">
              <w:rPr>
                <w:rFonts w:asciiTheme="majorBidi" w:hAnsiTheme="majorBidi" w:cstheme="majorBidi"/>
                <w:sz w:val="24"/>
                <w:szCs w:val="24"/>
                <w:lang w:val="uk-UA"/>
              </w:rPr>
              <w:t>.</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lang w:val="uk-UA"/>
              </w:rPr>
              <w:t xml:space="preserve">2. </w:t>
            </w:r>
            <w:proofErr w:type="spellStart"/>
            <w:r w:rsidRPr="006F586D">
              <w:rPr>
                <w:rFonts w:asciiTheme="majorBidi" w:hAnsiTheme="majorBidi" w:cstheme="majorBidi"/>
                <w:sz w:val="24"/>
                <w:szCs w:val="24"/>
                <w:lang w:val="uk-UA"/>
              </w:rPr>
              <w:t>Патологчні</w:t>
            </w:r>
            <w:proofErr w:type="spellEnd"/>
            <w:r w:rsidRPr="006F586D">
              <w:rPr>
                <w:rFonts w:asciiTheme="majorBidi" w:hAnsiTheme="majorBidi" w:cstheme="majorBidi"/>
                <w:sz w:val="24"/>
                <w:szCs w:val="24"/>
                <w:lang w:val="uk-UA"/>
              </w:rPr>
              <w:t xml:space="preserve"> компенсаторні механізми, що призводять до спотворення </w:t>
            </w:r>
            <w:proofErr w:type="spellStart"/>
            <w:r w:rsidRPr="006F586D">
              <w:rPr>
                <w:rFonts w:asciiTheme="majorBidi" w:hAnsiTheme="majorBidi" w:cstheme="majorBidi"/>
                <w:sz w:val="24"/>
                <w:szCs w:val="24"/>
                <w:lang w:val="uk-UA"/>
              </w:rPr>
              <w:t>звуковимови</w:t>
            </w:r>
            <w:proofErr w:type="spellEnd"/>
            <w:r w:rsidRPr="006F586D">
              <w:rPr>
                <w:rFonts w:asciiTheme="majorBidi" w:hAnsiTheme="majorBidi" w:cstheme="majorBidi"/>
                <w:sz w:val="24"/>
                <w:szCs w:val="24"/>
                <w:lang w:val="uk-UA"/>
              </w:rPr>
              <w:t xml:space="preserve"> у дітей із вродженою відкритою </w:t>
            </w:r>
            <w:proofErr w:type="spellStart"/>
            <w:r w:rsidRPr="006F586D">
              <w:rPr>
                <w:rFonts w:asciiTheme="majorBidi" w:hAnsiTheme="majorBidi" w:cstheme="majorBidi"/>
                <w:sz w:val="24"/>
                <w:szCs w:val="24"/>
                <w:lang w:val="uk-UA"/>
              </w:rPr>
              <w:t>ринолалією</w:t>
            </w:r>
            <w:proofErr w:type="spellEnd"/>
            <w:r w:rsidRPr="006F586D">
              <w:rPr>
                <w:rFonts w:asciiTheme="majorBidi" w:hAnsiTheme="majorBidi" w:cstheme="majorBidi"/>
                <w:sz w:val="24"/>
                <w:szCs w:val="24"/>
                <w:lang w:val="uk-UA"/>
              </w:rPr>
              <w:t xml:space="preserve"> </w:t>
            </w:r>
            <w:r w:rsidRPr="006F586D">
              <w:rPr>
                <w:rFonts w:asciiTheme="majorBidi" w:hAnsiTheme="majorBidi" w:cstheme="majorBidi"/>
                <w:sz w:val="24"/>
                <w:szCs w:val="24"/>
              </w:rPr>
              <w:t>(ВВР).</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порушеної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із</w:t>
            </w:r>
            <w:proofErr w:type="spellEnd"/>
            <w:r w:rsidRPr="006F586D">
              <w:rPr>
                <w:rFonts w:asciiTheme="majorBidi" w:hAnsiTheme="majorBidi" w:cstheme="majorBidi"/>
                <w:sz w:val="24"/>
                <w:szCs w:val="24"/>
              </w:rPr>
              <w:t xml:space="preserve"> ВВР.</w:t>
            </w:r>
          </w:p>
          <w:p w:rsidR="006F586D" w:rsidRPr="006F586D" w:rsidRDefault="006F586D" w:rsidP="000D5552">
            <w:pPr>
              <w:tabs>
                <w:tab w:val="left" w:pos="900"/>
                <w:tab w:val="left" w:pos="1440"/>
              </w:tabs>
              <w:overflowPunct w:val="0"/>
              <w:autoSpaceDE w:val="0"/>
              <w:autoSpaceDN w:val="0"/>
              <w:adjustRightInd w:val="0"/>
              <w:spacing w:after="0" w:line="240" w:lineRule="auto"/>
              <w:ind w:firstLine="421"/>
              <w:jc w:val="both"/>
              <w:textAlignment w:val="baseline"/>
              <w:rPr>
                <w:rFonts w:ascii="Times New Roman" w:hAnsi="Times New Roman"/>
                <w:sz w:val="24"/>
                <w:szCs w:val="24"/>
                <w:lang w:val="uk-UA"/>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Профілактика</w:t>
            </w:r>
            <w:proofErr w:type="spellEnd"/>
            <w:r w:rsidRPr="006F586D">
              <w:rPr>
                <w:rFonts w:asciiTheme="majorBidi" w:hAnsiTheme="majorBidi" w:cstheme="majorBidi"/>
                <w:sz w:val="24"/>
                <w:szCs w:val="24"/>
              </w:rPr>
              <w:t xml:space="preserve"> тяжкого системного </w:t>
            </w:r>
            <w:proofErr w:type="spellStart"/>
            <w:r w:rsidRPr="006F586D">
              <w:rPr>
                <w:rFonts w:asciiTheme="majorBidi" w:hAnsiTheme="majorBidi" w:cstheme="majorBidi"/>
                <w:sz w:val="24"/>
                <w:szCs w:val="24"/>
              </w:rPr>
              <w:t>недорозвинення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із</w:t>
            </w:r>
            <w:proofErr w:type="spellEnd"/>
            <w:r w:rsidRPr="006F586D">
              <w:rPr>
                <w:rFonts w:asciiTheme="majorBidi" w:hAnsiTheme="majorBidi" w:cstheme="majorBidi"/>
                <w:sz w:val="24"/>
                <w:szCs w:val="24"/>
              </w:rPr>
              <w:t xml:space="preserve"> ВВР.</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Default="00772AC3"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Pr="006F586D" w:rsidRDefault="000D5552" w:rsidP="006F586D">
            <w:pPr>
              <w:spacing w:after="0" w:line="240" w:lineRule="auto"/>
              <w:jc w:val="center"/>
              <w:rPr>
                <w:rFonts w:ascii="Times New Roman" w:hAnsi="Times New Roman"/>
                <w:sz w:val="24"/>
                <w:szCs w:val="24"/>
                <w:lang w:val="uk-UA"/>
              </w:rPr>
            </w:pPr>
          </w:p>
          <w:p w:rsidR="00772AC3" w:rsidRPr="006F586D" w:rsidRDefault="000D5552" w:rsidP="006F586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772AC3" w:rsidTr="00772AC3">
        <w:trPr>
          <w:trHeight w:val="703"/>
        </w:trPr>
        <w:tc>
          <w:tcPr>
            <w:tcW w:w="0" w:type="auto"/>
            <w:tcBorders>
              <w:top w:val="single" w:sz="4" w:space="0" w:color="auto"/>
              <w:left w:val="single" w:sz="4" w:space="0" w:color="auto"/>
              <w:bottom w:val="single" w:sz="4" w:space="0" w:color="auto"/>
              <w:right w:val="single" w:sz="4" w:space="0" w:color="auto"/>
            </w:tcBorders>
            <w:vAlign w:val="center"/>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Тиждень Б</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2</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72AC3" w:rsidRPr="006F586D" w:rsidRDefault="006F586D" w:rsidP="000D5552">
            <w:pPr>
              <w:tabs>
                <w:tab w:val="left" w:pos="900"/>
              </w:tabs>
              <w:spacing w:after="0"/>
              <w:jc w:val="both"/>
              <w:rPr>
                <w:rFonts w:asciiTheme="majorBidi" w:hAnsiTheme="majorBidi" w:cstheme="majorBidi"/>
                <w:sz w:val="24"/>
                <w:szCs w:val="24"/>
              </w:rPr>
            </w:pPr>
            <w:r w:rsidRPr="006F586D">
              <w:rPr>
                <w:rFonts w:asciiTheme="majorBidi" w:hAnsiTheme="majorBidi" w:cstheme="majorBidi"/>
                <w:b/>
                <w:bCs/>
                <w:sz w:val="24"/>
                <w:szCs w:val="24"/>
              </w:rPr>
              <w:t xml:space="preserve">Тема </w:t>
            </w:r>
            <w:r w:rsidR="00B33133">
              <w:rPr>
                <w:rFonts w:asciiTheme="majorBidi" w:hAnsiTheme="majorBidi" w:cstheme="majorBidi"/>
                <w:b/>
                <w:bCs/>
                <w:sz w:val="24"/>
                <w:szCs w:val="24"/>
                <w:lang w:val="uk-UA"/>
              </w:rPr>
              <w:t>3.</w:t>
            </w:r>
            <w:r w:rsidRPr="006F586D">
              <w:rPr>
                <w:rFonts w:asciiTheme="majorBidi" w:hAnsiTheme="majorBidi" w:cstheme="majorBidi"/>
                <w:b/>
                <w:bCs/>
                <w:sz w:val="24"/>
                <w:szCs w:val="24"/>
              </w:rPr>
              <w:t xml:space="preserve">2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ринолалією</w:t>
            </w:r>
            <w:proofErr w:type="spellEnd"/>
          </w:p>
          <w:p w:rsidR="006F586D" w:rsidRPr="006F586D" w:rsidRDefault="006F586D" w:rsidP="000D5552">
            <w:pPr>
              <w:spacing w:after="0"/>
              <w:ind w:firstLine="567"/>
              <w:jc w:val="both"/>
              <w:rPr>
                <w:rFonts w:asciiTheme="majorBidi" w:hAnsiTheme="majorBidi" w:cstheme="majorBidi"/>
                <w:sz w:val="24"/>
                <w:szCs w:val="24"/>
                <w:lang w:val="uk-UA"/>
              </w:rPr>
            </w:pPr>
            <w:r w:rsidRPr="006F586D">
              <w:rPr>
                <w:rFonts w:asciiTheme="majorBidi" w:hAnsiTheme="majorBidi" w:cstheme="majorBidi"/>
                <w:sz w:val="24"/>
                <w:szCs w:val="24"/>
              </w:rPr>
              <w:t xml:space="preserve">1. Причини та </w:t>
            </w:r>
            <w:proofErr w:type="spellStart"/>
            <w:r w:rsidRPr="006F586D">
              <w:rPr>
                <w:rFonts w:asciiTheme="majorBidi" w:hAnsiTheme="majorBidi" w:cstheme="majorBidi"/>
                <w:sz w:val="24"/>
                <w:szCs w:val="24"/>
              </w:rPr>
              <w:t>механізми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порушення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різними</w:t>
            </w:r>
            <w:proofErr w:type="spellEnd"/>
            <w:r w:rsidRPr="006F586D">
              <w:rPr>
                <w:rFonts w:asciiTheme="majorBidi" w:hAnsiTheme="majorBidi" w:cstheme="majorBidi"/>
                <w:sz w:val="24"/>
                <w:szCs w:val="24"/>
              </w:rPr>
              <w:t xml:space="preserve"> формами </w:t>
            </w:r>
            <w:proofErr w:type="spellStart"/>
            <w:r w:rsidRPr="006F586D">
              <w:rPr>
                <w:rFonts w:asciiTheme="majorBidi" w:hAnsiTheme="majorBidi" w:cstheme="majorBidi"/>
                <w:sz w:val="24"/>
                <w:szCs w:val="24"/>
              </w:rPr>
              <w:t>ринолалії</w:t>
            </w:r>
            <w:proofErr w:type="spellEnd"/>
            <w:r w:rsidRPr="006F586D">
              <w:rPr>
                <w:rFonts w:asciiTheme="majorBidi" w:hAnsiTheme="majorBidi" w:cstheme="majorBidi"/>
                <w:sz w:val="24"/>
                <w:szCs w:val="24"/>
              </w:rPr>
              <w:t>.</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lang w:val="uk-UA"/>
              </w:rPr>
              <w:t xml:space="preserve">2. </w:t>
            </w:r>
            <w:proofErr w:type="spellStart"/>
            <w:r w:rsidRPr="006F586D">
              <w:rPr>
                <w:rFonts w:asciiTheme="majorBidi" w:hAnsiTheme="majorBidi" w:cstheme="majorBidi"/>
                <w:sz w:val="24"/>
                <w:szCs w:val="24"/>
                <w:lang w:val="uk-UA"/>
              </w:rPr>
              <w:t>Патологчні</w:t>
            </w:r>
            <w:proofErr w:type="spellEnd"/>
            <w:r w:rsidRPr="006F586D">
              <w:rPr>
                <w:rFonts w:asciiTheme="majorBidi" w:hAnsiTheme="majorBidi" w:cstheme="majorBidi"/>
                <w:sz w:val="24"/>
                <w:szCs w:val="24"/>
                <w:lang w:val="uk-UA"/>
              </w:rPr>
              <w:t xml:space="preserve"> компенсаторні механізми, що призводять до спотворення </w:t>
            </w:r>
            <w:proofErr w:type="spellStart"/>
            <w:r w:rsidRPr="006F586D">
              <w:rPr>
                <w:rFonts w:asciiTheme="majorBidi" w:hAnsiTheme="majorBidi" w:cstheme="majorBidi"/>
                <w:sz w:val="24"/>
                <w:szCs w:val="24"/>
                <w:lang w:val="uk-UA"/>
              </w:rPr>
              <w:t>звуковимови</w:t>
            </w:r>
            <w:proofErr w:type="spellEnd"/>
            <w:r w:rsidRPr="006F586D">
              <w:rPr>
                <w:rFonts w:asciiTheme="majorBidi" w:hAnsiTheme="majorBidi" w:cstheme="majorBidi"/>
                <w:sz w:val="24"/>
                <w:szCs w:val="24"/>
                <w:lang w:val="uk-UA"/>
              </w:rPr>
              <w:t xml:space="preserve"> у дітей із вродженою відкритою </w:t>
            </w:r>
            <w:proofErr w:type="spellStart"/>
            <w:r w:rsidRPr="006F586D">
              <w:rPr>
                <w:rFonts w:asciiTheme="majorBidi" w:hAnsiTheme="majorBidi" w:cstheme="majorBidi"/>
                <w:sz w:val="24"/>
                <w:szCs w:val="24"/>
                <w:lang w:val="uk-UA"/>
              </w:rPr>
              <w:t>ринолалією</w:t>
            </w:r>
            <w:proofErr w:type="spellEnd"/>
            <w:r w:rsidRPr="006F586D">
              <w:rPr>
                <w:rFonts w:asciiTheme="majorBidi" w:hAnsiTheme="majorBidi" w:cstheme="majorBidi"/>
                <w:sz w:val="24"/>
                <w:szCs w:val="24"/>
                <w:lang w:val="uk-UA"/>
              </w:rPr>
              <w:t xml:space="preserve"> </w:t>
            </w:r>
            <w:r w:rsidRPr="006F586D">
              <w:rPr>
                <w:rFonts w:asciiTheme="majorBidi" w:hAnsiTheme="majorBidi" w:cstheme="majorBidi"/>
                <w:sz w:val="24"/>
                <w:szCs w:val="24"/>
              </w:rPr>
              <w:t>(ВВР).</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порушеної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із</w:t>
            </w:r>
            <w:proofErr w:type="spellEnd"/>
            <w:r w:rsidRPr="006F586D">
              <w:rPr>
                <w:rFonts w:asciiTheme="majorBidi" w:hAnsiTheme="majorBidi" w:cstheme="majorBidi"/>
                <w:sz w:val="24"/>
                <w:szCs w:val="24"/>
              </w:rPr>
              <w:t xml:space="preserve"> ВВР.</w:t>
            </w:r>
          </w:p>
          <w:p w:rsidR="006F586D" w:rsidRPr="006F586D" w:rsidRDefault="006F586D" w:rsidP="000D5552">
            <w:pPr>
              <w:tabs>
                <w:tab w:val="left" w:pos="900"/>
              </w:tabs>
              <w:spacing w:after="0"/>
              <w:ind w:firstLine="421"/>
              <w:jc w:val="both"/>
              <w:rPr>
                <w:rFonts w:ascii="Times New Roman" w:hAnsi="Times New Roman"/>
                <w:b/>
                <w:sz w:val="24"/>
                <w:szCs w:val="24"/>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Профілактика</w:t>
            </w:r>
            <w:proofErr w:type="spellEnd"/>
            <w:r w:rsidRPr="006F586D">
              <w:rPr>
                <w:rFonts w:asciiTheme="majorBidi" w:hAnsiTheme="majorBidi" w:cstheme="majorBidi"/>
                <w:sz w:val="24"/>
                <w:szCs w:val="24"/>
              </w:rPr>
              <w:t xml:space="preserve"> тяжкого системного </w:t>
            </w:r>
            <w:proofErr w:type="spellStart"/>
            <w:r w:rsidRPr="006F586D">
              <w:rPr>
                <w:rFonts w:asciiTheme="majorBidi" w:hAnsiTheme="majorBidi" w:cstheme="majorBidi"/>
                <w:sz w:val="24"/>
                <w:szCs w:val="24"/>
              </w:rPr>
              <w:t>недорозвинення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із</w:t>
            </w:r>
            <w:proofErr w:type="spellEnd"/>
            <w:r w:rsidRPr="006F586D">
              <w:rPr>
                <w:rFonts w:asciiTheme="majorBidi" w:hAnsiTheme="majorBidi" w:cstheme="majorBidi"/>
                <w:sz w:val="24"/>
                <w:szCs w:val="24"/>
              </w:rPr>
              <w:t xml:space="preserve"> ВВР.</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C3" w:rsidRPr="006F586D" w:rsidRDefault="00772AC3" w:rsidP="006F586D">
            <w:pPr>
              <w:spacing w:after="0" w:line="256" w:lineRule="auto"/>
              <w:rPr>
                <w:rFonts w:ascii="Times New Roman" w:hAnsi="Times New Roman"/>
                <w:sz w:val="24"/>
                <w:szCs w:val="24"/>
                <w:lang w:val="uk-UA"/>
              </w:rPr>
            </w:pPr>
          </w:p>
        </w:tc>
      </w:tr>
      <w:tr w:rsidR="00772AC3" w:rsidTr="00772AC3">
        <w:trPr>
          <w:trHeight w:val="364"/>
        </w:trPr>
        <w:tc>
          <w:tcPr>
            <w:tcW w:w="230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Тиждень А</w:t>
            </w:r>
          </w:p>
          <w:p w:rsidR="00772AC3" w:rsidRPr="006F586D" w:rsidRDefault="00772AC3" w:rsidP="006F586D">
            <w:pPr>
              <w:spacing w:after="0" w:line="240" w:lineRule="auto"/>
              <w:jc w:val="center"/>
              <w:rPr>
                <w:rFonts w:ascii="Times New Roman" w:hAnsi="Times New Roman"/>
                <w:color w:val="FF0000"/>
                <w:sz w:val="24"/>
                <w:szCs w:val="24"/>
                <w:lang w:val="uk-UA"/>
              </w:rPr>
            </w:pPr>
            <w:r w:rsidRPr="006F586D">
              <w:rPr>
                <w:rFonts w:ascii="Times New Roman" w:hAnsi="Times New Roman"/>
                <w:color w:val="FF0000"/>
                <w:sz w:val="24"/>
                <w:szCs w:val="24"/>
                <w:lang w:val="uk-UA"/>
              </w:rPr>
              <w:t xml:space="preserve">2 </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72AC3" w:rsidRPr="006F586D" w:rsidRDefault="006F586D" w:rsidP="000D5552">
            <w:pPr>
              <w:tabs>
                <w:tab w:val="num" w:pos="1080"/>
                <w:tab w:val="num" w:pos="1440"/>
              </w:tabs>
              <w:overflowPunct w:val="0"/>
              <w:autoSpaceDE w:val="0"/>
              <w:autoSpaceDN w:val="0"/>
              <w:adjustRightInd w:val="0"/>
              <w:spacing w:after="0" w:line="240" w:lineRule="auto"/>
              <w:jc w:val="both"/>
              <w:textAlignment w:val="baseline"/>
              <w:rPr>
                <w:rFonts w:ascii="Times New Roman" w:hAnsi="Times New Roman"/>
                <w:sz w:val="24"/>
                <w:szCs w:val="24"/>
              </w:rPr>
            </w:pPr>
            <w:r w:rsidRPr="006F586D">
              <w:rPr>
                <w:rFonts w:asciiTheme="majorBidi" w:hAnsiTheme="majorBidi" w:cstheme="majorBidi"/>
                <w:b/>
                <w:bCs/>
                <w:sz w:val="24"/>
                <w:szCs w:val="24"/>
              </w:rPr>
              <w:t xml:space="preserve">Тема </w:t>
            </w:r>
            <w:r w:rsidR="00B33133">
              <w:rPr>
                <w:rFonts w:asciiTheme="majorBidi" w:hAnsiTheme="majorBidi" w:cstheme="majorBidi"/>
                <w:b/>
                <w:bCs/>
                <w:sz w:val="24"/>
                <w:szCs w:val="24"/>
                <w:lang w:val="uk-UA"/>
              </w:rPr>
              <w:t>3.</w:t>
            </w:r>
            <w:r w:rsidRPr="006F586D">
              <w:rPr>
                <w:rFonts w:asciiTheme="majorBidi" w:hAnsiTheme="majorBidi" w:cstheme="majorBidi"/>
                <w:b/>
                <w:bCs/>
                <w:sz w:val="24"/>
                <w:szCs w:val="24"/>
              </w:rPr>
              <w:t xml:space="preserve">3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дизартрією</w:t>
            </w:r>
            <w:proofErr w:type="spellEnd"/>
          </w:p>
          <w:p w:rsidR="006F586D" w:rsidRPr="006F586D" w:rsidRDefault="006F586D" w:rsidP="000D5552">
            <w:pPr>
              <w:spacing w:after="0"/>
              <w:ind w:firstLine="709"/>
              <w:jc w:val="both"/>
              <w:rPr>
                <w:rFonts w:asciiTheme="majorBidi" w:hAnsiTheme="majorBidi" w:cstheme="majorBidi"/>
                <w:sz w:val="24"/>
                <w:szCs w:val="24"/>
                <w:lang w:val="uk-UA"/>
              </w:rPr>
            </w:pPr>
            <w:r w:rsidRPr="006F586D">
              <w:rPr>
                <w:rFonts w:asciiTheme="majorBidi" w:hAnsiTheme="majorBidi" w:cstheme="majorBidi"/>
                <w:sz w:val="24"/>
                <w:szCs w:val="24"/>
              </w:rPr>
              <w:t xml:space="preserve">1. Причини та </w:t>
            </w:r>
            <w:proofErr w:type="spellStart"/>
            <w:r w:rsidRPr="006F586D">
              <w:rPr>
                <w:rFonts w:asciiTheme="majorBidi" w:hAnsiTheme="majorBidi" w:cstheme="majorBidi"/>
                <w:sz w:val="24"/>
                <w:szCs w:val="24"/>
              </w:rPr>
              <w:t>механізми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порушення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різними</w:t>
            </w:r>
            <w:proofErr w:type="spellEnd"/>
            <w:r w:rsidRPr="006F586D">
              <w:rPr>
                <w:rFonts w:asciiTheme="majorBidi" w:hAnsiTheme="majorBidi" w:cstheme="majorBidi"/>
                <w:sz w:val="24"/>
                <w:szCs w:val="24"/>
              </w:rPr>
              <w:t xml:space="preserve"> формами </w:t>
            </w:r>
            <w:proofErr w:type="spellStart"/>
            <w:r w:rsidRPr="006F586D">
              <w:rPr>
                <w:rFonts w:asciiTheme="majorBidi" w:hAnsiTheme="majorBidi" w:cstheme="majorBidi"/>
                <w:sz w:val="24"/>
                <w:szCs w:val="24"/>
              </w:rPr>
              <w:t>дизартрії</w:t>
            </w:r>
            <w:proofErr w:type="spellEnd"/>
            <w:r w:rsidRPr="006F586D">
              <w:rPr>
                <w:rFonts w:asciiTheme="majorBidi" w:hAnsiTheme="majorBidi" w:cstheme="majorBidi"/>
                <w:sz w:val="24"/>
                <w:szCs w:val="24"/>
              </w:rPr>
              <w:t>.</w:t>
            </w:r>
          </w:p>
          <w:p w:rsidR="006F586D" w:rsidRPr="006F586D" w:rsidRDefault="006F586D" w:rsidP="000D5552">
            <w:pPr>
              <w:spacing w:after="0"/>
              <w:ind w:firstLine="709"/>
              <w:jc w:val="both"/>
              <w:rPr>
                <w:rFonts w:asciiTheme="majorBidi" w:hAnsiTheme="majorBidi" w:cstheme="majorBidi"/>
                <w:sz w:val="24"/>
                <w:szCs w:val="24"/>
              </w:rPr>
            </w:pPr>
            <w:r w:rsidRPr="006F586D">
              <w:rPr>
                <w:rFonts w:asciiTheme="majorBidi" w:hAnsiTheme="majorBidi" w:cstheme="majorBidi"/>
                <w:sz w:val="24"/>
                <w:szCs w:val="24"/>
              </w:rPr>
              <w:lastRenderedPageBreak/>
              <w:t xml:space="preserve">2.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proofErr w:type="gram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розвитку</w:t>
            </w:r>
            <w:proofErr w:type="spellEnd"/>
            <w:proofErr w:type="gram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рухливості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артикуляційної</w:t>
            </w:r>
            <w:proofErr w:type="spellEnd"/>
            <w:r w:rsidRPr="006F586D">
              <w:rPr>
                <w:rFonts w:asciiTheme="majorBidi" w:hAnsiTheme="majorBidi" w:cstheme="majorBidi"/>
                <w:sz w:val="24"/>
                <w:szCs w:val="24"/>
              </w:rPr>
              <w:t xml:space="preserve"> моторики.</w:t>
            </w:r>
          </w:p>
          <w:p w:rsidR="006F586D" w:rsidRPr="006F586D" w:rsidRDefault="006F586D" w:rsidP="000D5552">
            <w:pPr>
              <w:spacing w:after="0"/>
              <w:ind w:firstLine="709"/>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мовленнєвого</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дихання</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фонаційної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w:t>
            </w:r>
          </w:p>
          <w:p w:rsidR="006F586D" w:rsidRPr="006F586D" w:rsidRDefault="006F586D" w:rsidP="000D5552">
            <w:pPr>
              <w:spacing w:after="0"/>
              <w:ind w:firstLine="709"/>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порушень</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різними</w:t>
            </w:r>
            <w:proofErr w:type="spellEnd"/>
            <w:r w:rsidRPr="006F586D">
              <w:rPr>
                <w:rFonts w:asciiTheme="majorBidi" w:hAnsiTheme="majorBidi" w:cstheme="majorBidi"/>
                <w:sz w:val="24"/>
                <w:szCs w:val="24"/>
              </w:rPr>
              <w:t xml:space="preserve"> формами </w:t>
            </w:r>
            <w:proofErr w:type="spellStart"/>
            <w:r w:rsidRPr="006F586D">
              <w:rPr>
                <w:rFonts w:asciiTheme="majorBidi" w:hAnsiTheme="majorBidi" w:cstheme="majorBidi"/>
                <w:sz w:val="24"/>
                <w:szCs w:val="24"/>
              </w:rPr>
              <w:t>дизартрії</w:t>
            </w:r>
            <w:proofErr w:type="spellEnd"/>
          </w:p>
          <w:p w:rsidR="006F586D" w:rsidRPr="006F586D" w:rsidRDefault="006F586D" w:rsidP="000D5552">
            <w:pPr>
              <w:tabs>
                <w:tab w:val="left" w:pos="705"/>
                <w:tab w:val="num" w:pos="988"/>
                <w:tab w:val="num" w:pos="1080"/>
              </w:tabs>
              <w:overflowPunct w:val="0"/>
              <w:autoSpaceDE w:val="0"/>
              <w:autoSpaceDN w:val="0"/>
              <w:adjustRightInd w:val="0"/>
              <w:spacing w:after="0" w:line="240" w:lineRule="auto"/>
              <w:ind w:firstLine="563"/>
              <w:jc w:val="both"/>
              <w:textAlignment w:val="baseline"/>
              <w:rPr>
                <w:rFonts w:ascii="Times New Roman" w:hAnsi="Times New Roman"/>
                <w:sz w:val="24"/>
                <w:szCs w:val="24"/>
                <w:lang w:val="uk-UA"/>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при </w:t>
            </w:r>
            <w:proofErr w:type="spellStart"/>
            <w:r w:rsidRPr="006F586D">
              <w:rPr>
                <w:rFonts w:asciiTheme="majorBidi" w:hAnsiTheme="majorBidi" w:cstheme="majorBidi"/>
                <w:sz w:val="24"/>
                <w:szCs w:val="24"/>
              </w:rPr>
              <w:t>стертій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дизартрії</w:t>
            </w:r>
            <w:proofErr w:type="spellEnd"/>
            <w:r w:rsidRPr="006F586D">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lastRenderedPageBreak/>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Default="00772AC3"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Default="000D5552" w:rsidP="006F586D">
            <w:pPr>
              <w:spacing w:after="0" w:line="240" w:lineRule="auto"/>
              <w:jc w:val="center"/>
              <w:rPr>
                <w:rFonts w:ascii="Times New Roman" w:hAnsi="Times New Roman"/>
                <w:sz w:val="24"/>
                <w:szCs w:val="24"/>
                <w:lang w:val="uk-UA"/>
              </w:rPr>
            </w:pPr>
          </w:p>
          <w:p w:rsidR="000D5552" w:rsidRPr="006F586D" w:rsidRDefault="000D5552" w:rsidP="006F586D">
            <w:pPr>
              <w:spacing w:after="0" w:line="240" w:lineRule="auto"/>
              <w:jc w:val="center"/>
              <w:rPr>
                <w:rFonts w:ascii="Times New Roman" w:hAnsi="Times New Roman"/>
                <w:sz w:val="24"/>
                <w:szCs w:val="24"/>
                <w:lang w:val="uk-UA"/>
              </w:rPr>
            </w:pPr>
          </w:p>
          <w:p w:rsidR="00772AC3" w:rsidRPr="006F586D" w:rsidRDefault="000D5552" w:rsidP="006F586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772AC3" w:rsidTr="00772AC3">
        <w:tc>
          <w:tcPr>
            <w:tcW w:w="0" w:type="auto"/>
            <w:tcBorders>
              <w:top w:val="single" w:sz="4" w:space="0" w:color="auto"/>
              <w:left w:val="single" w:sz="4" w:space="0" w:color="auto"/>
              <w:bottom w:val="single" w:sz="4" w:space="0" w:color="auto"/>
              <w:right w:val="single" w:sz="4" w:space="0" w:color="auto"/>
            </w:tcBorders>
            <w:vAlign w:val="center"/>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lastRenderedPageBreak/>
              <w:t>Тиждень Б</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 xml:space="preserve">2 </w:t>
            </w:r>
          </w:p>
          <w:p w:rsidR="00772AC3" w:rsidRPr="006F586D" w:rsidRDefault="00772AC3" w:rsidP="006F586D">
            <w:pPr>
              <w:spacing w:after="0" w:line="240" w:lineRule="auto"/>
              <w:rPr>
                <w:rFonts w:ascii="Times New Roman" w:hAnsi="Times New Roman"/>
                <w:sz w:val="24"/>
                <w:szCs w:val="24"/>
                <w:lang w:val="uk-UA"/>
              </w:rPr>
            </w:pPr>
            <w:r w:rsidRPr="006F586D">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72AC3" w:rsidRPr="006F586D" w:rsidRDefault="006F586D" w:rsidP="000D5552">
            <w:pPr>
              <w:tabs>
                <w:tab w:val="left" w:pos="705"/>
                <w:tab w:val="num" w:pos="1080"/>
                <w:tab w:val="num" w:pos="1440"/>
              </w:tabs>
              <w:overflowPunct w:val="0"/>
              <w:autoSpaceDE w:val="0"/>
              <w:autoSpaceDN w:val="0"/>
              <w:adjustRightInd w:val="0"/>
              <w:spacing w:after="0" w:line="240" w:lineRule="auto"/>
              <w:jc w:val="both"/>
              <w:textAlignment w:val="baseline"/>
              <w:rPr>
                <w:rFonts w:asciiTheme="majorBidi" w:hAnsiTheme="majorBidi" w:cstheme="majorBidi"/>
                <w:sz w:val="24"/>
                <w:szCs w:val="24"/>
              </w:rPr>
            </w:pPr>
            <w:r w:rsidRPr="006F586D">
              <w:rPr>
                <w:rFonts w:asciiTheme="majorBidi" w:hAnsiTheme="majorBidi" w:cstheme="majorBidi"/>
                <w:b/>
                <w:bCs/>
                <w:sz w:val="24"/>
                <w:szCs w:val="24"/>
              </w:rPr>
              <w:t xml:space="preserve">Тема </w:t>
            </w:r>
            <w:r w:rsidR="00B33133">
              <w:rPr>
                <w:rFonts w:asciiTheme="majorBidi" w:hAnsiTheme="majorBidi" w:cstheme="majorBidi"/>
                <w:b/>
                <w:bCs/>
                <w:sz w:val="24"/>
                <w:szCs w:val="24"/>
                <w:lang w:val="uk-UA"/>
              </w:rPr>
              <w:t>3.</w:t>
            </w:r>
            <w:r w:rsidRPr="006F586D">
              <w:rPr>
                <w:rFonts w:asciiTheme="majorBidi" w:hAnsiTheme="majorBidi" w:cstheme="majorBidi"/>
                <w:b/>
                <w:bCs/>
                <w:sz w:val="24"/>
                <w:szCs w:val="24"/>
              </w:rPr>
              <w:t xml:space="preserve">3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дизартрією</w:t>
            </w:r>
            <w:proofErr w:type="spellEnd"/>
          </w:p>
          <w:p w:rsidR="006F586D" w:rsidRPr="006F586D" w:rsidRDefault="006F586D" w:rsidP="000D5552">
            <w:pPr>
              <w:spacing w:after="0"/>
              <w:ind w:firstLine="709"/>
              <w:jc w:val="both"/>
              <w:rPr>
                <w:rFonts w:asciiTheme="majorBidi" w:hAnsiTheme="majorBidi" w:cstheme="majorBidi"/>
                <w:sz w:val="24"/>
                <w:szCs w:val="24"/>
                <w:lang w:val="uk-UA"/>
              </w:rPr>
            </w:pPr>
            <w:r w:rsidRPr="006F586D">
              <w:rPr>
                <w:rFonts w:asciiTheme="majorBidi" w:hAnsiTheme="majorBidi" w:cstheme="majorBidi"/>
                <w:sz w:val="24"/>
                <w:szCs w:val="24"/>
              </w:rPr>
              <w:t xml:space="preserve">1. Причини та </w:t>
            </w:r>
            <w:proofErr w:type="spellStart"/>
            <w:r w:rsidRPr="006F586D">
              <w:rPr>
                <w:rFonts w:asciiTheme="majorBidi" w:hAnsiTheme="majorBidi" w:cstheme="majorBidi"/>
                <w:sz w:val="24"/>
                <w:szCs w:val="24"/>
              </w:rPr>
              <w:t>механізми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порушення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різними</w:t>
            </w:r>
            <w:proofErr w:type="spellEnd"/>
            <w:r w:rsidRPr="006F586D">
              <w:rPr>
                <w:rFonts w:asciiTheme="majorBidi" w:hAnsiTheme="majorBidi" w:cstheme="majorBidi"/>
                <w:sz w:val="24"/>
                <w:szCs w:val="24"/>
              </w:rPr>
              <w:t xml:space="preserve"> формами </w:t>
            </w:r>
            <w:proofErr w:type="spellStart"/>
            <w:r w:rsidRPr="006F586D">
              <w:rPr>
                <w:rFonts w:asciiTheme="majorBidi" w:hAnsiTheme="majorBidi" w:cstheme="majorBidi"/>
                <w:sz w:val="24"/>
                <w:szCs w:val="24"/>
              </w:rPr>
              <w:t>дизартрії</w:t>
            </w:r>
            <w:proofErr w:type="spellEnd"/>
            <w:r w:rsidRPr="006F586D">
              <w:rPr>
                <w:rFonts w:asciiTheme="majorBidi" w:hAnsiTheme="majorBidi" w:cstheme="majorBidi"/>
                <w:sz w:val="24"/>
                <w:szCs w:val="24"/>
              </w:rPr>
              <w:t>.</w:t>
            </w:r>
          </w:p>
          <w:p w:rsidR="006F586D" w:rsidRPr="006F586D" w:rsidRDefault="006F586D" w:rsidP="000D5552">
            <w:pPr>
              <w:spacing w:after="0"/>
              <w:ind w:firstLine="709"/>
              <w:jc w:val="both"/>
              <w:rPr>
                <w:rFonts w:asciiTheme="majorBidi" w:hAnsiTheme="majorBidi" w:cstheme="majorBidi"/>
                <w:sz w:val="24"/>
                <w:szCs w:val="24"/>
              </w:rPr>
            </w:pPr>
            <w:r w:rsidRPr="006F586D">
              <w:rPr>
                <w:rFonts w:asciiTheme="majorBidi" w:hAnsiTheme="majorBidi" w:cstheme="majorBidi"/>
                <w:sz w:val="24"/>
                <w:szCs w:val="24"/>
              </w:rPr>
              <w:t xml:space="preserve">2.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proofErr w:type="gram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розвитку</w:t>
            </w:r>
            <w:proofErr w:type="spellEnd"/>
            <w:proofErr w:type="gram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рухливості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артикуляційної</w:t>
            </w:r>
            <w:proofErr w:type="spellEnd"/>
            <w:r w:rsidRPr="006F586D">
              <w:rPr>
                <w:rFonts w:asciiTheme="majorBidi" w:hAnsiTheme="majorBidi" w:cstheme="majorBidi"/>
                <w:sz w:val="24"/>
                <w:szCs w:val="24"/>
              </w:rPr>
              <w:t xml:space="preserve"> моторики.</w:t>
            </w:r>
          </w:p>
          <w:p w:rsidR="006F586D" w:rsidRPr="006F586D" w:rsidRDefault="006F586D" w:rsidP="000D5552">
            <w:pPr>
              <w:spacing w:after="0"/>
              <w:ind w:firstLine="709"/>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мовленнєвого</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дихання</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фонаційної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w:t>
            </w:r>
          </w:p>
          <w:p w:rsidR="006F586D" w:rsidRPr="006F586D" w:rsidRDefault="006F586D" w:rsidP="000D5552">
            <w:pPr>
              <w:spacing w:after="0"/>
              <w:ind w:firstLine="709"/>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порушень</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різними</w:t>
            </w:r>
            <w:proofErr w:type="spellEnd"/>
            <w:r w:rsidRPr="006F586D">
              <w:rPr>
                <w:rFonts w:asciiTheme="majorBidi" w:hAnsiTheme="majorBidi" w:cstheme="majorBidi"/>
                <w:sz w:val="24"/>
                <w:szCs w:val="24"/>
              </w:rPr>
              <w:t xml:space="preserve"> формами </w:t>
            </w:r>
            <w:proofErr w:type="spellStart"/>
            <w:r w:rsidRPr="006F586D">
              <w:rPr>
                <w:rFonts w:asciiTheme="majorBidi" w:hAnsiTheme="majorBidi" w:cstheme="majorBidi"/>
                <w:sz w:val="24"/>
                <w:szCs w:val="24"/>
              </w:rPr>
              <w:t>дизартрії</w:t>
            </w:r>
            <w:proofErr w:type="spellEnd"/>
          </w:p>
          <w:p w:rsidR="006F586D" w:rsidRPr="006F586D" w:rsidRDefault="006F586D" w:rsidP="000D5552">
            <w:pPr>
              <w:tabs>
                <w:tab w:val="left" w:pos="705"/>
                <w:tab w:val="num" w:pos="847"/>
                <w:tab w:val="num" w:pos="988"/>
                <w:tab w:val="num" w:pos="1080"/>
              </w:tabs>
              <w:overflowPunct w:val="0"/>
              <w:autoSpaceDE w:val="0"/>
              <w:autoSpaceDN w:val="0"/>
              <w:adjustRightInd w:val="0"/>
              <w:spacing w:after="0" w:line="240" w:lineRule="auto"/>
              <w:ind w:firstLine="563"/>
              <w:jc w:val="both"/>
              <w:textAlignment w:val="baseline"/>
              <w:rPr>
                <w:rFonts w:ascii="Times New Roman" w:hAnsi="Times New Roman"/>
                <w:sz w:val="24"/>
                <w:szCs w:val="24"/>
                <w:lang w:val="uk-UA"/>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звуковимови</w:t>
            </w:r>
            <w:proofErr w:type="spellEnd"/>
            <w:r w:rsidRPr="006F586D">
              <w:rPr>
                <w:rFonts w:asciiTheme="majorBidi" w:hAnsiTheme="majorBidi" w:cstheme="majorBidi"/>
                <w:sz w:val="24"/>
                <w:szCs w:val="24"/>
              </w:rPr>
              <w:t xml:space="preserve"> при </w:t>
            </w:r>
            <w:proofErr w:type="spellStart"/>
            <w:r w:rsidRPr="006F586D">
              <w:rPr>
                <w:rFonts w:asciiTheme="majorBidi" w:hAnsiTheme="majorBidi" w:cstheme="majorBidi"/>
                <w:sz w:val="24"/>
                <w:szCs w:val="24"/>
              </w:rPr>
              <w:t>стертій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дизартрії</w:t>
            </w:r>
            <w:proofErr w:type="spellEnd"/>
            <w:r w:rsidRPr="006F586D">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C3" w:rsidRPr="006F586D" w:rsidRDefault="00772AC3" w:rsidP="006F586D">
            <w:pPr>
              <w:spacing w:after="0" w:line="256" w:lineRule="auto"/>
              <w:rPr>
                <w:rFonts w:ascii="Times New Roman" w:hAnsi="Times New Roman"/>
                <w:sz w:val="24"/>
                <w:szCs w:val="24"/>
                <w:lang w:val="uk-UA"/>
              </w:rPr>
            </w:pP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Тиждень А</w:t>
            </w:r>
          </w:p>
          <w:p w:rsidR="00772AC3" w:rsidRPr="006F586D" w:rsidRDefault="00772AC3" w:rsidP="006F586D">
            <w:pPr>
              <w:spacing w:after="0" w:line="240" w:lineRule="auto"/>
              <w:jc w:val="center"/>
              <w:rPr>
                <w:rFonts w:ascii="Times New Roman" w:hAnsi="Times New Roman"/>
                <w:color w:val="FF0000"/>
                <w:sz w:val="24"/>
                <w:szCs w:val="24"/>
                <w:lang w:val="uk-UA"/>
              </w:rPr>
            </w:pPr>
            <w:r w:rsidRPr="006F586D">
              <w:rPr>
                <w:rFonts w:ascii="Times New Roman" w:hAnsi="Times New Roman"/>
                <w:color w:val="FF0000"/>
                <w:sz w:val="24"/>
                <w:szCs w:val="24"/>
                <w:lang w:val="uk-UA"/>
              </w:rPr>
              <w:t>2</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72AC3" w:rsidRPr="006F586D" w:rsidRDefault="006F586D" w:rsidP="000D5552">
            <w:pPr>
              <w:tabs>
                <w:tab w:val="left" w:pos="1985"/>
              </w:tabs>
              <w:overflowPunct w:val="0"/>
              <w:autoSpaceDE w:val="0"/>
              <w:autoSpaceDN w:val="0"/>
              <w:adjustRightInd w:val="0"/>
              <w:spacing w:after="0" w:line="240" w:lineRule="auto"/>
              <w:jc w:val="both"/>
              <w:textAlignment w:val="baseline"/>
              <w:rPr>
                <w:rFonts w:asciiTheme="majorBidi" w:hAnsiTheme="majorBidi" w:cstheme="majorBidi"/>
                <w:sz w:val="24"/>
                <w:szCs w:val="24"/>
              </w:rPr>
            </w:pPr>
            <w:r w:rsidRPr="006F586D">
              <w:rPr>
                <w:rFonts w:asciiTheme="majorBidi" w:hAnsiTheme="majorBidi" w:cstheme="majorBidi"/>
                <w:b/>
                <w:bCs/>
                <w:sz w:val="24"/>
                <w:szCs w:val="24"/>
              </w:rPr>
              <w:t xml:space="preserve">Тема </w:t>
            </w:r>
            <w:r w:rsidR="00B33133">
              <w:rPr>
                <w:rFonts w:asciiTheme="majorBidi" w:hAnsiTheme="majorBidi" w:cstheme="majorBidi"/>
                <w:b/>
                <w:bCs/>
                <w:sz w:val="24"/>
                <w:szCs w:val="24"/>
                <w:lang w:val="uk-UA"/>
              </w:rPr>
              <w:t>3.</w:t>
            </w:r>
            <w:r w:rsidRPr="006F586D">
              <w:rPr>
                <w:rFonts w:asciiTheme="majorBidi" w:hAnsiTheme="majorBidi" w:cstheme="majorBidi"/>
                <w:b/>
                <w:bCs/>
                <w:sz w:val="24"/>
                <w:szCs w:val="24"/>
              </w:rPr>
              <w:t xml:space="preserve">4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просодичної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ТПМ</w:t>
            </w:r>
          </w:p>
          <w:p w:rsidR="006F586D" w:rsidRPr="006F586D" w:rsidRDefault="006F586D" w:rsidP="000D5552">
            <w:pPr>
              <w:spacing w:after="0"/>
              <w:ind w:firstLine="567"/>
              <w:jc w:val="both"/>
              <w:rPr>
                <w:rFonts w:asciiTheme="majorBidi" w:hAnsiTheme="majorBidi" w:cstheme="majorBidi"/>
                <w:sz w:val="24"/>
                <w:szCs w:val="24"/>
                <w:lang w:val="uk-UA"/>
              </w:rPr>
            </w:pPr>
            <w:r w:rsidRPr="006F586D">
              <w:rPr>
                <w:rFonts w:asciiTheme="majorBidi" w:hAnsiTheme="majorBidi" w:cstheme="majorBidi"/>
                <w:sz w:val="24"/>
                <w:szCs w:val="24"/>
              </w:rPr>
              <w:t xml:space="preserve">1. </w:t>
            </w:r>
            <w:proofErr w:type="spellStart"/>
            <w:r w:rsidRPr="006F586D">
              <w:rPr>
                <w:rFonts w:asciiTheme="majorBidi" w:hAnsiTheme="majorBidi" w:cstheme="majorBidi"/>
                <w:sz w:val="24"/>
                <w:szCs w:val="24"/>
              </w:rPr>
              <w:t>Опанування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просодичними</w:t>
            </w:r>
            <w:proofErr w:type="spellEnd"/>
            <w:r w:rsidRPr="006F586D">
              <w:rPr>
                <w:rFonts w:asciiTheme="majorBidi" w:hAnsiTheme="majorBidi" w:cstheme="majorBidi"/>
                <w:sz w:val="24"/>
                <w:szCs w:val="24"/>
              </w:rPr>
              <w:t xml:space="preserve"> компонентами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в </w:t>
            </w:r>
            <w:proofErr w:type="spellStart"/>
            <w:r w:rsidRPr="006F586D">
              <w:rPr>
                <w:rFonts w:asciiTheme="majorBidi" w:hAnsiTheme="majorBidi" w:cstheme="majorBidi"/>
                <w:sz w:val="24"/>
                <w:szCs w:val="24"/>
              </w:rPr>
              <w:t>онтогенезі</w:t>
            </w:r>
            <w:proofErr w:type="spellEnd"/>
            <w:r w:rsidRPr="006F586D">
              <w:rPr>
                <w:rFonts w:asciiTheme="majorBidi" w:hAnsiTheme="majorBidi" w:cstheme="majorBidi"/>
                <w:sz w:val="24"/>
                <w:szCs w:val="24"/>
              </w:rPr>
              <w:t>.</w:t>
            </w:r>
          </w:p>
          <w:p w:rsidR="006F586D" w:rsidRPr="006F586D" w:rsidRDefault="006F586D" w:rsidP="000D5552">
            <w:pPr>
              <w:spacing w:after="0"/>
              <w:ind w:firstLine="567"/>
              <w:jc w:val="both"/>
              <w:rPr>
                <w:rFonts w:asciiTheme="majorBidi" w:hAnsiTheme="majorBidi" w:cstheme="majorBidi"/>
                <w:sz w:val="24"/>
                <w:szCs w:val="24"/>
                <w:lang w:val="uk-UA"/>
              </w:rPr>
            </w:pPr>
            <w:r w:rsidRPr="006F586D">
              <w:rPr>
                <w:rFonts w:asciiTheme="majorBidi" w:hAnsiTheme="majorBidi" w:cstheme="majorBidi"/>
                <w:sz w:val="24"/>
                <w:szCs w:val="24"/>
                <w:lang w:val="uk-UA"/>
              </w:rPr>
              <w:t>2. Механізми порушення просодичних компонентів мовлення у дітей із ТПМ (</w:t>
            </w:r>
            <w:proofErr w:type="spellStart"/>
            <w:r w:rsidRPr="006F586D">
              <w:rPr>
                <w:rFonts w:asciiTheme="majorBidi" w:hAnsiTheme="majorBidi" w:cstheme="majorBidi"/>
                <w:sz w:val="24"/>
                <w:szCs w:val="24"/>
                <w:lang w:val="uk-UA"/>
              </w:rPr>
              <w:t>ринолалією</w:t>
            </w:r>
            <w:proofErr w:type="spellEnd"/>
            <w:r w:rsidRPr="006F586D">
              <w:rPr>
                <w:rFonts w:asciiTheme="majorBidi" w:hAnsiTheme="majorBidi" w:cstheme="majorBidi"/>
                <w:sz w:val="24"/>
                <w:szCs w:val="24"/>
                <w:lang w:val="uk-UA"/>
              </w:rPr>
              <w:t>, дизартрією, заїканням, алалією).</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модуляції</w:t>
            </w:r>
            <w:proofErr w:type="spellEnd"/>
            <w:r w:rsidRPr="006F586D">
              <w:rPr>
                <w:rFonts w:asciiTheme="majorBidi" w:hAnsiTheme="majorBidi" w:cstheme="majorBidi"/>
                <w:sz w:val="24"/>
                <w:szCs w:val="24"/>
              </w:rPr>
              <w:t xml:space="preserve"> голосу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із</w:t>
            </w:r>
            <w:proofErr w:type="spellEnd"/>
            <w:r w:rsidRPr="006F586D">
              <w:rPr>
                <w:rFonts w:asciiTheme="majorBidi" w:hAnsiTheme="majorBidi" w:cstheme="majorBidi"/>
                <w:sz w:val="24"/>
                <w:szCs w:val="24"/>
              </w:rPr>
              <w:t xml:space="preserve"> ТПМ.</w:t>
            </w:r>
          </w:p>
          <w:p w:rsidR="006F586D" w:rsidRPr="006F586D" w:rsidRDefault="006F586D" w:rsidP="000D5552">
            <w:pPr>
              <w:tabs>
                <w:tab w:val="left" w:pos="1985"/>
              </w:tabs>
              <w:overflowPunct w:val="0"/>
              <w:autoSpaceDE w:val="0"/>
              <w:autoSpaceDN w:val="0"/>
              <w:adjustRightInd w:val="0"/>
              <w:spacing w:after="0" w:line="240" w:lineRule="auto"/>
              <w:ind w:firstLine="563"/>
              <w:jc w:val="both"/>
              <w:textAlignment w:val="baseline"/>
              <w:rPr>
                <w:rFonts w:ascii="Times New Roman" w:hAnsi="Times New Roman"/>
                <w:sz w:val="24"/>
                <w:szCs w:val="24"/>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нормалізації</w:t>
            </w:r>
            <w:proofErr w:type="spellEnd"/>
            <w:r w:rsidRPr="006F586D">
              <w:rPr>
                <w:rFonts w:asciiTheme="majorBidi" w:hAnsiTheme="majorBidi" w:cstheme="majorBidi"/>
                <w:sz w:val="24"/>
                <w:szCs w:val="24"/>
              </w:rPr>
              <w:t xml:space="preserve"> темпо-</w:t>
            </w:r>
            <w:proofErr w:type="spellStart"/>
            <w:r w:rsidRPr="006F586D">
              <w:rPr>
                <w:rFonts w:asciiTheme="majorBidi" w:hAnsiTheme="majorBidi" w:cstheme="majorBidi"/>
                <w:sz w:val="24"/>
                <w:szCs w:val="24"/>
              </w:rPr>
              <w:t>ритмічної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із</w:t>
            </w:r>
            <w:proofErr w:type="spellEnd"/>
            <w:r w:rsidRPr="006F586D">
              <w:rPr>
                <w:rFonts w:asciiTheme="majorBidi" w:hAnsiTheme="majorBidi" w:cstheme="majorBidi"/>
                <w:sz w:val="24"/>
                <w:szCs w:val="24"/>
              </w:rPr>
              <w:t xml:space="preserve"> ТПМ.</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0D5552" w:rsidP="006F586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772AC3" w:rsidTr="00772AC3">
        <w:tc>
          <w:tcPr>
            <w:tcW w:w="0" w:type="auto"/>
            <w:tcBorders>
              <w:top w:val="single" w:sz="4" w:space="0" w:color="auto"/>
              <w:left w:val="single" w:sz="4" w:space="0" w:color="auto"/>
              <w:bottom w:val="single" w:sz="4" w:space="0" w:color="auto"/>
              <w:right w:val="single" w:sz="4" w:space="0" w:color="auto"/>
            </w:tcBorders>
            <w:vAlign w:val="center"/>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Тиждень Б</w:t>
            </w:r>
          </w:p>
          <w:p w:rsidR="00772AC3" w:rsidRPr="006F586D" w:rsidRDefault="000D5552" w:rsidP="006F586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r w:rsidR="00772AC3" w:rsidRPr="006F586D">
              <w:rPr>
                <w:rFonts w:ascii="Times New Roman" w:hAnsi="Times New Roman"/>
                <w:sz w:val="24"/>
                <w:szCs w:val="24"/>
                <w:lang w:val="uk-UA"/>
              </w:rPr>
              <w:t xml:space="preserve"> </w:t>
            </w:r>
          </w:p>
          <w:p w:rsidR="00772AC3" w:rsidRPr="006F586D" w:rsidRDefault="00772AC3" w:rsidP="006F586D">
            <w:pPr>
              <w:spacing w:after="0" w:line="240" w:lineRule="auto"/>
              <w:rPr>
                <w:rFonts w:ascii="Times New Roman" w:hAnsi="Times New Roman"/>
                <w:sz w:val="24"/>
                <w:szCs w:val="24"/>
                <w:lang w:val="uk-UA"/>
              </w:rPr>
            </w:pPr>
            <w:r w:rsidRPr="006F586D">
              <w:rPr>
                <w:rFonts w:ascii="Times New Roman" w:hAnsi="Times New Roman"/>
                <w:sz w:val="24"/>
                <w:szCs w:val="24"/>
                <w:lang w:val="uk-UA"/>
              </w:rPr>
              <w:lastRenderedPageBreak/>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72AC3" w:rsidRPr="006F586D" w:rsidRDefault="006F586D" w:rsidP="000D5552">
            <w:pPr>
              <w:tabs>
                <w:tab w:val="left" w:pos="1272"/>
              </w:tabs>
              <w:overflowPunct w:val="0"/>
              <w:autoSpaceDE w:val="0"/>
              <w:autoSpaceDN w:val="0"/>
              <w:adjustRightInd w:val="0"/>
              <w:spacing w:after="0" w:line="240" w:lineRule="auto"/>
              <w:jc w:val="both"/>
              <w:textAlignment w:val="baseline"/>
              <w:rPr>
                <w:rFonts w:asciiTheme="majorBidi" w:hAnsiTheme="majorBidi" w:cstheme="majorBidi"/>
                <w:sz w:val="24"/>
                <w:szCs w:val="24"/>
              </w:rPr>
            </w:pPr>
            <w:r w:rsidRPr="006F586D">
              <w:rPr>
                <w:rFonts w:asciiTheme="majorBidi" w:hAnsiTheme="majorBidi" w:cstheme="majorBidi"/>
                <w:b/>
                <w:bCs/>
                <w:sz w:val="24"/>
                <w:szCs w:val="24"/>
              </w:rPr>
              <w:lastRenderedPageBreak/>
              <w:t xml:space="preserve">Тема </w:t>
            </w:r>
            <w:r w:rsidR="00B33133">
              <w:rPr>
                <w:rFonts w:asciiTheme="majorBidi" w:hAnsiTheme="majorBidi" w:cstheme="majorBidi"/>
                <w:b/>
                <w:bCs/>
                <w:sz w:val="24"/>
                <w:szCs w:val="24"/>
                <w:lang w:val="uk-UA"/>
              </w:rPr>
              <w:t>3.</w:t>
            </w:r>
            <w:r w:rsidRPr="006F586D">
              <w:rPr>
                <w:rFonts w:asciiTheme="majorBidi" w:hAnsiTheme="majorBidi" w:cstheme="majorBidi"/>
                <w:b/>
                <w:bCs/>
                <w:sz w:val="24"/>
                <w:szCs w:val="24"/>
              </w:rPr>
              <w:t xml:space="preserve">4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просодичної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з ТПМ</w:t>
            </w:r>
          </w:p>
          <w:p w:rsidR="006F586D" w:rsidRPr="006F586D" w:rsidRDefault="006F586D" w:rsidP="000D5552">
            <w:pPr>
              <w:spacing w:after="0"/>
              <w:ind w:firstLine="567"/>
              <w:jc w:val="both"/>
              <w:rPr>
                <w:rFonts w:asciiTheme="majorBidi" w:hAnsiTheme="majorBidi" w:cstheme="majorBidi"/>
                <w:sz w:val="24"/>
                <w:szCs w:val="24"/>
                <w:lang w:val="uk-UA"/>
              </w:rPr>
            </w:pPr>
            <w:r w:rsidRPr="006F586D">
              <w:rPr>
                <w:rFonts w:asciiTheme="majorBidi" w:hAnsiTheme="majorBidi" w:cstheme="majorBidi"/>
                <w:sz w:val="24"/>
                <w:szCs w:val="24"/>
              </w:rPr>
              <w:lastRenderedPageBreak/>
              <w:t xml:space="preserve">1. </w:t>
            </w:r>
            <w:proofErr w:type="spellStart"/>
            <w:r w:rsidRPr="006F586D">
              <w:rPr>
                <w:rFonts w:asciiTheme="majorBidi" w:hAnsiTheme="majorBidi" w:cstheme="majorBidi"/>
                <w:sz w:val="24"/>
                <w:szCs w:val="24"/>
              </w:rPr>
              <w:t>Опанування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просодичними</w:t>
            </w:r>
            <w:proofErr w:type="spellEnd"/>
            <w:r w:rsidRPr="006F586D">
              <w:rPr>
                <w:rFonts w:asciiTheme="majorBidi" w:hAnsiTheme="majorBidi" w:cstheme="majorBidi"/>
                <w:sz w:val="24"/>
                <w:szCs w:val="24"/>
              </w:rPr>
              <w:t xml:space="preserve"> компонентами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в </w:t>
            </w:r>
            <w:proofErr w:type="spellStart"/>
            <w:r w:rsidRPr="006F586D">
              <w:rPr>
                <w:rFonts w:asciiTheme="majorBidi" w:hAnsiTheme="majorBidi" w:cstheme="majorBidi"/>
                <w:sz w:val="24"/>
                <w:szCs w:val="24"/>
              </w:rPr>
              <w:t>онтогенезі</w:t>
            </w:r>
            <w:proofErr w:type="spellEnd"/>
            <w:r w:rsidRPr="006F586D">
              <w:rPr>
                <w:rFonts w:asciiTheme="majorBidi" w:hAnsiTheme="majorBidi" w:cstheme="majorBidi"/>
                <w:sz w:val="24"/>
                <w:szCs w:val="24"/>
              </w:rPr>
              <w:t>.</w:t>
            </w:r>
          </w:p>
          <w:p w:rsidR="006F586D" w:rsidRPr="006F586D" w:rsidRDefault="006F586D" w:rsidP="000D5552">
            <w:pPr>
              <w:spacing w:after="0"/>
              <w:ind w:firstLine="567"/>
              <w:jc w:val="both"/>
              <w:rPr>
                <w:rFonts w:asciiTheme="majorBidi" w:hAnsiTheme="majorBidi" w:cstheme="majorBidi"/>
                <w:sz w:val="24"/>
                <w:szCs w:val="24"/>
                <w:lang w:val="uk-UA"/>
              </w:rPr>
            </w:pPr>
            <w:r w:rsidRPr="006F586D">
              <w:rPr>
                <w:rFonts w:asciiTheme="majorBidi" w:hAnsiTheme="majorBidi" w:cstheme="majorBidi"/>
                <w:sz w:val="24"/>
                <w:szCs w:val="24"/>
                <w:lang w:val="uk-UA"/>
              </w:rPr>
              <w:t>2. Механізми порушення просодичних компонентів мовлення у дітей із ТПМ (</w:t>
            </w:r>
            <w:proofErr w:type="spellStart"/>
            <w:r w:rsidRPr="006F586D">
              <w:rPr>
                <w:rFonts w:asciiTheme="majorBidi" w:hAnsiTheme="majorBidi" w:cstheme="majorBidi"/>
                <w:sz w:val="24"/>
                <w:szCs w:val="24"/>
                <w:lang w:val="uk-UA"/>
              </w:rPr>
              <w:t>ринолалією</w:t>
            </w:r>
            <w:proofErr w:type="spellEnd"/>
            <w:r w:rsidRPr="006F586D">
              <w:rPr>
                <w:rFonts w:asciiTheme="majorBidi" w:hAnsiTheme="majorBidi" w:cstheme="majorBidi"/>
                <w:sz w:val="24"/>
                <w:szCs w:val="24"/>
                <w:lang w:val="uk-UA"/>
              </w:rPr>
              <w:t>, дизартрією, заїканням, алалією).</w:t>
            </w:r>
          </w:p>
          <w:p w:rsidR="006F586D" w:rsidRPr="006F586D" w:rsidRDefault="006F586D" w:rsidP="000D5552">
            <w:pPr>
              <w:spacing w:after="0"/>
              <w:ind w:firstLine="567"/>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корекції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розвитку</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модуляції</w:t>
            </w:r>
            <w:proofErr w:type="spellEnd"/>
            <w:r w:rsidRPr="006F586D">
              <w:rPr>
                <w:rFonts w:asciiTheme="majorBidi" w:hAnsiTheme="majorBidi" w:cstheme="majorBidi"/>
                <w:sz w:val="24"/>
                <w:szCs w:val="24"/>
              </w:rPr>
              <w:t xml:space="preserve"> голосу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із</w:t>
            </w:r>
            <w:proofErr w:type="spellEnd"/>
            <w:r w:rsidRPr="006F586D">
              <w:rPr>
                <w:rFonts w:asciiTheme="majorBidi" w:hAnsiTheme="majorBidi" w:cstheme="majorBidi"/>
                <w:sz w:val="24"/>
                <w:szCs w:val="24"/>
              </w:rPr>
              <w:t xml:space="preserve"> ТПМ.</w:t>
            </w:r>
          </w:p>
          <w:p w:rsidR="006F586D" w:rsidRPr="006F586D" w:rsidRDefault="006F586D" w:rsidP="000D5552">
            <w:pPr>
              <w:tabs>
                <w:tab w:val="left" w:pos="1272"/>
              </w:tabs>
              <w:overflowPunct w:val="0"/>
              <w:autoSpaceDE w:val="0"/>
              <w:autoSpaceDN w:val="0"/>
              <w:adjustRightInd w:val="0"/>
              <w:spacing w:after="0" w:line="240" w:lineRule="auto"/>
              <w:ind w:firstLine="563"/>
              <w:jc w:val="both"/>
              <w:textAlignment w:val="baseline"/>
              <w:rPr>
                <w:rFonts w:ascii="Times New Roman" w:hAnsi="Times New Roman"/>
                <w:sz w:val="24"/>
                <w:szCs w:val="24"/>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Логопедичні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нормалізації</w:t>
            </w:r>
            <w:proofErr w:type="spellEnd"/>
            <w:r w:rsidRPr="006F586D">
              <w:rPr>
                <w:rFonts w:asciiTheme="majorBidi" w:hAnsiTheme="majorBidi" w:cstheme="majorBidi"/>
                <w:sz w:val="24"/>
                <w:szCs w:val="24"/>
              </w:rPr>
              <w:t xml:space="preserve"> темпо-</w:t>
            </w:r>
            <w:proofErr w:type="spellStart"/>
            <w:r w:rsidRPr="006F586D">
              <w:rPr>
                <w:rFonts w:asciiTheme="majorBidi" w:hAnsiTheme="majorBidi" w:cstheme="majorBidi"/>
                <w:sz w:val="24"/>
                <w:szCs w:val="24"/>
              </w:rPr>
              <w:t>ритмічної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сторони</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дітей</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із</w:t>
            </w:r>
            <w:proofErr w:type="spellEnd"/>
            <w:r w:rsidRPr="006F586D">
              <w:rPr>
                <w:rFonts w:asciiTheme="majorBidi" w:hAnsiTheme="majorBidi" w:cstheme="majorBidi"/>
                <w:sz w:val="24"/>
                <w:szCs w:val="24"/>
              </w:rPr>
              <w:t xml:space="preserve"> ТПМ.</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lastRenderedPageBreak/>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C3" w:rsidRPr="006F586D" w:rsidRDefault="00772AC3" w:rsidP="006F586D">
            <w:pPr>
              <w:spacing w:after="0" w:line="256" w:lineRule="auto"/>
              <w:rPr>
                <w:rFonts w:ascii="Times New Roman" w:hAnsi="Times New Roman"/>
                <w:sz w:val="24"/>
                <w:szCs w:val="24"/>
                <w:lang w:val="uk-UA"/>
              </w:rPr>
            </w:pPr>
          </w:p>
        </w:tc>
      </w:tr>
      <w:tr w:rsidR="00772AC3" w:rsidTr="00772AC3">
        <w:tc>
          <w:tcPr>
            <w:tcW w:w="2306" w:type="dxa"/>
            <w:tcBorders>
              <w:top w:val="single" w:sz="4" w:space="0" w:color="auto"/>
              <w:left w:val="single" w:sz="4" w:space="0" w:color="auto"/>
              <w:bottom w:val="single" w:sz="4" w:space="0" w:color="auto"/>
              <w:right w:val="single" w:sz="4" w:space="0" w:color="auto"/>
            </w:tcBorders>
          </w:tcPr>
          <w:p w:rsidR="00772AC3" w:rsidRPr="006F586D" w:rsidRDefault="006F586D"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lastRenderedPageBreak/>
              <w:t>П</w:t>
            </w:r>
            <w:r w:rsidR="00772AC3" w:rsidRPr="006F586D">
              <w:rPr>
                <w:rFonts w:ascii="Times New Roman" w:hAnsi="Times New Roman"/>
                <w:sz w:val="24"/>
                <w:szCs w:val="24"/>
                <w:lang w:val="uk-UA"/>
              </w:rPr>
              <w:t xml:space="preserve">ерший тиждень А </w:t>
            </w:r>
            <w:r w:rsidRPr="006F586D">
              <w:rPr>
                <w:rFonts w:ascii="Times New Roman" w:hAnsi="Times New Roman"/>
                <w:sz w:val="24"/>
                <w:szCs w:val="24"/>
                <w:lang w:val="uk-UA"/>
              </w:rPr>
              <w:t>квітня</w:t>
            </w:r>
          </w:p>
          <w:p w:rsidR="00772AC3" w:rsidRPr="006F586D" w:rsidRDefault="00772AC3" w:rsidP="006F586D">
            <w:pPr>
              <w:spacing w:after="0" w:line="240" w:lineRule="auto"/>
              <w:jc w:val="center"/>
              <w:rPr>
                <w:rFonts w:ascii="Times New Roman" w:hAnsi="Times New Roman"/>
                <w:sz w:val="24"/>
                <w:szCs w:val="24"/>
                <w:lang w:val="uk-UA"/>
              </w:rPr>
            </w:pPr>
          </w:p>
        </w:tc>
        <w:tc>
          <w:tcPr>
            <w:tcW w:w="6478" w:type="dxa"/>
            <w:tcBorders>
              <w:top w:val="single" w:sz="4" w:space="0" w:color="auto"/>
              <w:left w:val="single" w:sz="4" w:space="0" w:color="auto"/>
              <w:bottom w:val="single" w:sz="4" w:space="0" w:color="auto"/>
              <w:right w:val="single" w:sz="4" w:space="0" w:color="auto"/>
            </w:tcBorders>
            <w:hideMark/>
          </w:tcPr>
          <w:p w:rsidR="00772AC3" w:rsidRPr="006F586D" w:rsidRDefault="006F586D" w:rsidP="000D5552">
            <w:pPr>
              <w:spacing w:after="0" w:line="240" w:lineRule="auto"/>
              <w:jc w:val="both"/>
              <w:rPr>
                <w:rFonts w:asciiTheme="majorBidi" w:hAnsiTheme="majorBidi" w:cstheme="majorBidi"/>
                <w:sz w:val="24"/>
                <w:szCs w:val="24"/>
              </w:rPr>
            </w:pPr>
            <w:r w:rsidRPr="006F586D">
              <w:rPr>
                <w:rFonts w:asciiTheme="majorBidi" w:hAnsiTheme="majorBidi" w:cstheme="majorBidi"/>
                <w:b/>
                <w:bCs/>
                <w:sz w:val="24"/>
                <w:szCs w:val="24"/>
              </w:rPr>
              <w:t xml:space="preserve">Тема </w:t>
            </w:r>
            <w:r w:rsidR="00B33133">
              <w:rPr>
                <w:rFonts w:asciiTheme="majorBidi" w:hAnsiTheme="majorBidi" w:cstheme="majorBidi"/>
                <w:b/>
                <w:bCs/>
                <w:sz w:val="24"/>
                <w:szCs w:val="24"/>
                <w:lang w:val="uk-UA"/>
              </w:rPr>
              <w:t>3.</w:t>
            </w:r>
            <w:bookmarkStart w:id="0" w:name="_GoBack"/>
            <w:bookmarkEnd w:id="0"/>
            <w:r w:rsidRPr="006F586D">
              <w:rPr>
                <w:rFonts w:asciiTheme="majorBidi" w:hAnsiTheme="majorBidi" w:cstheme="majorBidi"/>
                <w:b/>
                <w:bCs/>
                <w:sz w:val="24"/>
                <w:szCs w:val="24"/>
              </w:rPr>
              <w:t xml:space="preserve">5 </w:t>
            </w:r>
            <w:proofErr w:type="spellStart"/>
            <w:r w:rsidRPr="006F586D">
              <w:rPr>
                <w:rFonts w:asciiTheme="majorBidi" w:hAnsiTheme="majorBidi" w:cstheme="majorBidi"/>
                <w:sz w:val="24"/>
                <w:szCs w:val="24"/>
              </w:rPr>
              <w:t>Технології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формування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навичок</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мовленнєвої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саморегуляції</w:t>
            </w:r>
            <w:proofErr w:type="spellEnd"/>
            <w:r w:rsidRPr="006F586D">
              <w:rPr>
                <w:rFonts w:asciiTheme="majorBidi" w:hAnsiTheme="majorBidi" w:cstheme="majorBidi"/>
                <w:sz w:val="24"/>
                <w:szCs w:val="24"/>
              </w:rPr>
              <w:t xml:space="preserve"> та </w:t>
            </w:r>
            <w:proofErr w:type="spellStart"/>
            <w:r w:rsidRPr="006F586D">
              <w:rPr>
                <w:rFonts w:asciiTheme="majorBidi" w:hAnsiTheme="majorBidi" w:cstheme="majorBidi"/>
                <w:sz w:val="24"/>
                <w:szCs w:val="24"/>
              </w:rPr>
              <w:t>введення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їх</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самостійне</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p>
          <w:p w:rsidR="006F586D" w:rsidRPr="006F586D" w:rsidRDefault="006F586D" w:rsidP="000D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heme="majorBidi" w:hAnsiTheme="majorBidi" w:cstheme="majorBidi"/>
                <w:sz w:val="24"/>
                <w:szCs w:val="24"/>
                <w:lang w:val="uk-UA"/>
              </w:rPr>
            </w:pPr>
            <w:r w:rsidRPr="006F586D">
              <w:rPr>
                <w:rFonts w:asciiTheme="majorBidi" w:hAnsiTheme="majorBidi" w:cstheme="majorBidi"/>
                <w:sz w:val="24"/>
                <w:szCs w:val="24"/>
              </w:rPr>
              <w:t xml:space="preserve">1. </w:t>
            </w:r>
            <w:proofErr w:type="spellStart"/>
            <w:r w:rsidRPr="006F586D">
              <w:rPr>
                <w:rFonts w:asciiTheme="majorBidi" w:hAnsiTheme="majorBidi" w:cstheme="majorBidi"/>
                <w:sz w:val="24"/>
                <w:szCs w:val="24"/>
              </w:rPr>
              <w:t>Поняття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саморегуляція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особливості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саморегуляції</w:t>
            </w:r>
            <w:proofErr w:type="spellEnd"/>
            <w:r w:rsidRPr="006F586D">
              <w:rPr>
                <w:rFonts w:asciiTheme="majorBidi" w:hAnsiTheme="majorBidi" w:cstheme="majorBidi"/>
                <w:sz w:val="24"/>
                <w:szCs w:val="24"/>
              </w:rPr>
              <w:t xml:space="preserve"> в </w:t>
            </w:r>
            <w:proofErr w:type="spellStart"/>
            <w:r w:rsidRPr="006F586D">
              <w:rPr>
                <w:rFonts w:asciiTheme="majorBidi" w:hAnsiTheme="majorBidi" w:cstheme="majorBidi"/>
                <w:sz w:val="24"/>
                <w:szCs w:val="24"/>
              </w:rPr>
              <w:t>осіб-логопатів</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різного</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віку</w:t>
            </w:r>
            <w:proofErr w:type="spellEnd"/>
            <w:r w:rsidRPr="006F586D">
              <w:rPr>
                <w:rFonts w:asciiTheme="majorBidi" w:hAnsiTheme="majorBidi" w:cstheme="majorBidi"/>
                <w:sz w:val="24"/>
                <w:szCs w:val="24"/>
              </w:rPr>
              <w:t>.</w:t>
            </w:r>
          </w:p>
          <w:p w:rsidR="006F586D" w:rsidRPr="006F586D" w:rsidRDefault="006F586D" w:rsidP="000D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heme="majorBidi" w:hAnsiTheme="majorBidi" w:cstheme="majorBidi"/>
                <w:sz w:val="24"/>
                <w:szCs w:val="24"/>
              </w:rPr>
            </w:pPr>
            <w:r w:rsidRPr="006F586D">
              <w:rPr>
                <w:rFonts w:asciiTheme="majorBidi" w:hAnsiTheme="majorBidi" w:cstheme="majorBidi"/>
                <w:sz w:val="24"/>
                <w:szCs w:val="24"/>
              </w:rPr>
              <w:t xml:space="preserve">2. </w:t>
            </w:r>
            <w:proofErr w:type="spellStart"/>
            <w:r w:rsidRPr="006F586D">
              <w:rPr>
                <w:rFonts w:asciiTheme="majorBidi" w:hAnsiTheme="majorBidi" w:cstheme="majorBidi"/>
                <w:sz w:val="24"/>
                <w:szCs w:val="24"/>
              </w:rPr>
              <w:t>Значення</w:t>
            </w:r>
            <w:proofErr w:type="spellEnd"/>
            <w:r w:rsidRPr="006F586D">
              <w:rPr>
                <w:rFonts w:asciiTheme="majorBidi" w:hAnsiTheme="majorBidi" w:cstheme="majorBidi"/>
                <w:sz w:val="24"/>
                <w:szCs w:val="24"/>
              </w:rPr>
              <w:t xml:space="preserve"> аутогенного </w:t>
            </w:r>
            <w:proofErr w:type="spellStart"/>
            <w:r w:rsidRPr="006F586D">
              <w:rPr>
                <w:rFonts w:asciiTheme="majorBidi" w:hAnsiTheme="majorBidi" w:cstheme="majorBidi"/>
                <w:sz w:val="24"/>
                <w:szCs w:val="24"/>
              </w:rPr>
              <w:t>тренування</w:t>
            </w:r>
            <w:proofErr w:type="spellEnd"/>
            <w:r w:rsidRPr="006F586D">
              <w:rPr>
                <w:rFonts w:asciiTheme="majorBidi" w:hAnsiTheme="majorBidi" w:cstheme="majorBidi"/>
                <w:sz w:val="24"/>
                <w:szCs w:val="24"/>
              </w:rPr>
              <w:t xml:space="preserve"> в </w:t>
            </w:r>
            <w:proofErr w:type="spellStart"/>
            <w:r w:rsidRPr="006F586D">
              <w:rPr>
                <w:rFonts w:asciiTheme="majorBidi" w:hAnsiTheme="majorBidi" w:cstheme="majorBidi"/>
                <w:sz w:val="24"/>
                <w:szCs w:val="24"/>
              </w:rPr>
              <w:t>системі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логопедичних</w:t>
            </w:r>
            <w:proofErr w:type="spellEnd"/>
            <w:r w:rsidRPr="006F586D">
              <w:rPr>
                <w:rFonts w:asciiTheme="majorBidi" w:hAnsiTheme="majorBidi" w:cstheme="majorBidi"/>
                <w:sz w:val="24"/>
                <w:szCs w:val="24"/>
              </w:rPr>
              <w:t xml:space="preserve"> занять. Методика </w:t>
            </w:r>
            <w:proofErr w:type="spellStart"/>
            <w:r w:rsidRPr="006F586D">
              <w:rPr>
                <w:rFonts w:asciiTheme="majorBidi" w:hAnsiTheme="majorBidi" w:cstheme="majorBidi"/>
                <w:sz w:val="24"/>
                <w:szCs w:val="24"/>
              </w:rPr>
              <w:t>проведення</w:t>
            </w:r>
            <w:proofErr w:type="spellEnd"/>
            <w:r w:rsidRPr="006F586D">
              <w:rPr>
                <w:rFonts w:asciiTheme="majorBidi" w:hAnsiTheme="majorBidi" w:cstheme="majorBidi"/>
                <w:sz w:val="24"/>
                <w:szCs w:val="24"/>
              </w:rPr>
              <w:t xml:space="preserve"> аутогенного </w:t>
            </w:r>
            <w:proofErr w:type="spellStart"/>
            <w:r w:rsidRPr="006F586D">
              <w:rPr>
                <w:rFonts w:asciiTheme="majorBidi" w:hAnsiTheme="majorBidi" w:cstheme="majorBidi"/>
                <w:sz w:val="24"/>
                <w:szCs w:val="24"/>
              </w:rPr>
              <w:t>тренування</w:t>
            </w:r>
            <w:proofErr w:type="spellEnd"/>
            <w:r w:rsidRPr="006F586D">
              <w:rPr>
                <w:rFonts w:asciiTheme="majorBidi" w:hAnsiTheme="majorBidi" w:cstheme="majorBidi"/>
                <w:sz w:val="24"/>
                <w:szCs w:val="24"/>
              </w:rPr>
              <w:t>.</w:t>
            </w:r>
          </w:p>
          <w:p w:rsidR="006F586D" w:rsidRPr="006F586D" w:rsidRDefault="006F586D" w:rsidP="000D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heme="majorBidi" w:hAnsiTheme="majorBidi" w:cstheme="majorBidi"/>
                <w:sz w:val="24"/>
                <w:szCs w:val="24"/>
              </w:rPr>
            </w:pPr>
            <w:r w:rsidRPr="006F586D">
              <w:rPr>
                <w:rFonts w:asciiTheme="majorBidi" w:hAnsiTheme="majorBidi" w:cstheme="majorBidi"/>
                <w:sz w:val="24"/>
                <w:szCs w:val="24"/>
              </w:rPr>
              <w:t xml:space="preserve">3. </w:t>
            </w:r>
            <w:proofErr w:type="spellStart"/>
            <w:r w:rsidRPr="006F586D">
              <w:rPr>
                <w:rFonts w:asciiTheme="majorBidi" w:hAnsiTheme="majorBidi" w:cstheme="majorBidi"/>
                <w:sz w:val="24"/>
                <w:szCs w:val="24"/>
              </w:rPr>
              <w:t>Значення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імаготерапії</w:t>
            </w:r>
            <w:proofErr w:type="spellEnd"/>
            <w:r w:rsidRPr="006F586D">
              <w:rPr>
                <w:rFonts w:asciiTheme="majorBidi" w:hAnsiTheme="majorBidi" w:cstheme="majorBidi"/>
                <w:sz w:val="24"/>
                <w:szCs w:val="24"/>
              </w:rPr>
              <w:t xml:space="preserve"> у </w:t>
            </w:r>
            <w:proofErr w:type="spellStart"/>
            <w:r w:rsidRPr="006F586D">
              <w:rPr>
                <w:rFonts w:asciiTheme="majorBidi" w:hAnsiTheme="majorBidi" w:cstheme="majorBidi"/>
                <w:sz w:val="24"/>
                <w:szCs w:val="24"/>
              </w:rPr>
              <w:t>формуванні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навичок</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мовленнєвої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саморегуляції</w:t>
            </w:r>
            <w:proofErr w:type="spellEnd"/>
            <w:r w:rsidRPr="006F586D">
              <w:rPr>
                <w:rFonts w:asciiTheme="majorBidi" w:hAnsiTheme="majorBidi" w:cstheme="majorBidi"/>
                <w:sz w:val="24"/>
                <w:szCs w:val="24"/>
              </w:rPr>
              <w:t xml:space="preserve">. </w:t>
            </w:r>
          </w:p>
          <w:p w:rsidR="006F586D" w:rsidRPr="006F586D" w:rsidRDefault="006F586D" w:rsidP="000D5552">
            <w:pPr>
              <w:spacing w:after="0" w:line="240" w:lineRule="auto"/>
              <w:ind w:firstLine="563"/>
              <w:jc w:val="both"/>
              <w:rPr>
                <w:rFonts w:ascii="Times New Roman" w:hAnsi="Times New Roman"/>
                <w:sz w:val="24"/>
                <w:szCs w:val="24"/>
                <w:lang w:val="uk-UA"/>
              </w:rPr>
            </w:pPr>
            <w:r w:rsidRPr="006F586D">
              <w:rPr>
                <w:rFonts w:asciiTheme="majorBidi" w:hAnsiTheme="majorBidi" w:cstheme="majorBidi"/>
                <w:sz w:val="24"/>
                <w:szCs w:val="24"/>
              </w:rPr>
              <w:t xml:space="preserve">4. </w:t>
            </w:r>
            <w:proofErr w:type="spellStart"/>
            <w:r w:rsidRPr="006F586D">
              <w:rPr>
                <w:rFonts w:asciiTheme="majorBidi" w:hAnsiTheme="majorBidi" w:cstheme="majorBidi"/>
                <w:sz w:val="24"/>
                <w:szCs w:val="24"/>
              </w:rPr>
              <w:t>Особливості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проведення</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завдань</w:t>
            </w:r>
            <w:proofErr w:type="spellEnd"/>
            <w:r w:rsidRPr="006F586D">
              <w:rPr>
                <w:rFonts w:asciiTheme="majorBidi" w:hAnsiTheme="majorBidi" w:cstheme="majorBidi"/>
                <w:sz w:val="24"/>
                <w:szCs w:val="24"/>
              </w:rPr>
              <w:t xml:space="preserve"> з </w:t>
            </w:r>
            <w:proofErr w:type="spellStart"/>
            <w:r w:rsidRPr="006F586D">
              <w:rPr>
                <w:rFonts w:asciiTheme="majorBidi" w:hAnsiTheme="majorBidi" w:cstheme="majorBidi"/>
                <w:sz w:val="24"/>
                <w:szCs w:val="24"/>
              </w:rPr>
              <w:t>нормалізації</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плавності</w:t>
            </w:r>
            <w:proofErr w:type="spellEnd"/>
            <w:r w:rsidRPr="006F586D">
              <w:rPr>
                <w:rFonts w:asciiTheme="majorBidi" w:hAnsiTheme="majorBidi" w:cstheme="majorBidi"/>
                <w:sz w:val="24"/>
                <w:szCs w:val="24"/>
              </w:rPr>
              <w:t xml:space="preserve"> </w:t>
            </w:r>
            <w:proofErr w:type="spellStart"/>
            <w:r w:rsidRPr="006F586D">
              <w:rPr>
                <w:rFonts w:asciiTheme="majorBidi" w:hAnsiTheme="majorBidi" w:cstheme="majorBidi"/>
                <w:sz w:val="24"/>
                <w:szCs w:val="24"/>
              </w:rPr>
              <w:t>мовлення</w:t>
            </w:r>
            <w:proofErr w:type="spellEnd"/>
            <w:r w:rsidRPr="006F586D">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10</w:t>
            </w:r>
          </w:p>
        </w:tc>
      </w:tr>
      <w:tr w:rsidR="00772AC3" w:rsidRPr="00772AC3" w:rsidTr="00772AC3">
        <w:tc>
          <w:tcPr>
            <w:tcW w:w="12753" w:type="dxa"/>
            <w:gridSpan w:val="4"/>
            <w:tcBorders>
              <w:top w:val="single" w:sz="4" w:space="0" w:color="auto"/>
              <w:left w:val="single" w:sz="4" w:space="0" w:color="auto"/>
              <w:bottom w:val="single" w:sz="4" w:space="0" w:color="auto"/>
              <w:right w:val="single" w:sz="4" w:space="0" w:color="auto"/>
            </w:tcBorders>
            <w:hideMark/>
          </w:tcPr>
          <w:p w:rsidR="00772AC3" w:rsidRPr="004D1019" w:rsidRDefault="004D1019" w:rsidP="006F586D">
            <w:pPr>
              <w:spacing w:after="0" w:line="240" w:lineRule="auto"/>
              <w:jc w:val="center"/>
              <w:rPr>
                <w:rFonts w:ascii="Times New Roman" w:hAnsi="Times New Roman"/>
                <w:sz w:val="24"/>
                <w:szCs w:val="24"/>
                <w:lang w:val="uk-UA"/>
              </w:rPr>
            </w:pPr>
            <w:proofErr w:type="spellStart"/>
            <w:r w:rsidRPr="004D1019">
              <w:rPr>
                <w:rFonts w:asciiTheme="majorBidi" w:hAnsiTheme="majorBidi" w:cstheme="majorBidi"/>
                <w:b/>
                <w:sz w:val="24"/>
                <w:szCs w:val="24"/>
              </w:rPr>
              <w:t>Змістовий</w:t>
            </w:r>
            <w:proofErr w:type="spellEnd"/>
            <w:r w:rsidRPr="004D1019">
              <w:rPr>
                <w:rFonts w:asciiTheme="majorBidi" w:hAnsiTheme="majorBidi" w:cstheme="majorBidi"/>
                <w:b/>
                <w:sz w:val="24"/>
                <w:szCs w:val="24"/>
              </w:rPr>
              <w:t xml:space="preserve"> модуль 4 </w:t>
            </w:r>
            <w:proofErr w:type="spellStart"/>
            <w:r w:rsidRPr="004D1019">
              <w:rPr>
                <w:rFonts w:asciiTheme="majorBidi" w:hAnsiTheme="majorBidi" w:cstheme="majorBidi"/>
                <w:b/>
                <w:sz w:val="24"/>
                <w:szCs w:val="24"/>
              </w:rPr>
              <w:t>Логопедичні</w:t>
            </w:r>
            <w:proofErr w:type="spellEnd"/>
            <w:r w:rsidRPr="004D1019">
              <w:rPr>
                <w:rFonts w:asciiTheme="majorBidi" w:hAnsiTheme="majorBidi" w:cstheme="majorBidi"/>
                <w:b/>
                <w:sz w:val="24"/>
                <w:szCs w:val="24"/>
              </w:rPr>
              <w:t xml:space="preserve"> </w:t>
            </w:r>
            <w:proofErr w:type="spellStart"/>
            <w:r w:rsidRPr="004D1019">
              <w:rPr>
                <w:rFonts w:asciiTheme="majorBidi" w:hAnsiTheme="majorBidi" w:cstheme="majorBidi"/>
                <w:b/>
                <w:sz w:val="24"/>
                <w:szCs w:val="24"/>
              </w:rPr>
              <w:t>технології</w:t>
            </w:r>
            <w:proofErr w:type="spellEnd"/>
            <w:r w:rsidRPr="004D1019">
              <w:rPr>
                <w:rFonts w:asciiTheme="majorBidi" w:hAnsiTheme="majorBidi" w:cstheme="majorBidi"/>
                <w:b/>
                <w:sz w:val="24"/>
                <w:szCs w:val="24"/>
              </w:rPr>
              <w:t xml:space="preserve"> </w:t>
            </w:r>
            <w:proofErr w:type="spellStart"/>
            <w:r w:rsidRPr="004D1019">
              <w:rPr>
                <w:rFonts w:asciiTheme="majorBidi" w:hAnsiTheme="majorBidi" w:cstheme="majorBidi"/>
                <w:b/>
                <w:sz w:val="24"/>
                <w:szCs w:val="24"/>
              </w:rPr>
              <w:t>корекції</w:t>
            </w:r>
            <w:proofErr w:type="spellEnd"/>
            <w:r w:rsidRPr="004D1019">
              <w:rPr>
                <w:rFonts w:asciiTheme="majorBidi" w:hAnsiTheme="majorBidi" w:cstheme="majorBidi"/>
                <w:b/>
                <w:sz w:val="24"/>
                <w:szCs w:val="24"/>
              </w:rPr>
              <w:t xml:space="preserve"> та </w:t>
            </w:r>
            <w:proofErr w:type="spellStart"/>
            <w:r w:rsidRPr="004D1019">
              <w:rPr>
                <w:rFonts w:asciiTheme="majorBidi" w:hAnsiTheme="majorBidi" w:cstheme="majorBidi"/>
                <w:b/>
                <w:sz w:val="24"/>
                <w:szCs w:val="24"/>
              </w:rPr>
              <w:t>розвитку</w:t>
            </w:r>
            <w:proofErr w:type="spellEnd"/>
            <w:r w:rsidRPr="004D1019">
              <w:rPr>
                <w:rFonts w:asciiTheme="majorBidi" w:hAnsiTheme="majorBidi" w:cstheme="majorBidi"/>
                <w:b/>
                <w:sz w:val="24"/>
                <w:szCs w:val="24"/>
              </w:rPr>
              <w:t xml:space="preserve"> лексико-</w:t>
            </w:r>
            <w:proofErr w:type="spellStart"/>
            <w:r w:rsidRPr="004D1019">
              <w:rPr>
                <w:rFonts w:asciiTheme="majorBidi" w:hAnsiTheme="majorBidi" w:cstheme="majorBidi"/>
                <w:b/>
                <w:sz w:val="24"/>
                <w:szCs w:val="24"/>
              </w:rPr>
              <w:t>граматичного</w:t>
            </w:r>
            <w:proofErr w:type="spellEnd"/>
            <w:r w:rsidRPr="004D1019">
              <w:rPr>
                <w:rFonts w:asciiTheme="majorBidi" w:hAnsiTheme="majorBidi" w:cstheme="majorBidi"/>
                <w:b/>
                <w:sz w:val="24"/>
                <w:szCs w:val="24"/>
              </w:rPr>
              <w:t xml:space="preserve"> складу </w:t>
            </w:r>
            <w:proofErr w:type="spellStart"/>
            <w:r w:rsidRPr="004D1019">
              <w:rPr>
                <w:rFonts w:asciiTheme="majorBidi" w:hAnsiTheme="majorBidi" w:cstheme="majorBidi"/>
                <w:b/>
                <w:sz w:val="24"/>
                <w:szCs w:val="24"/>
              </w:rPr>
              <w:t>мовлення</w:t>
            </w:r>
            <w:proofErr w:type="spellEnd"/>
          </w:p>
        </w:tc>
      </w:tr>
      <w:tr w:rsidR="00772AC3" w:rsidRPr="004D1019" w:rsidTr="00772AC3">
        <w:tc>
          <w:tcPr>
            <w:tcW w:w="230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Тиждень А</w:t>
            </w:r>
          </w:p>
          <w:p w:rsidR="00772AC3" w:rsidRPr="006F586D" w:rsidRDefault="00772AC3" w:rsidP="006F586D">
            <w:pPr>
              <w:spacing w:after="0" w:line="240" w:lineRule="auto"/>
              <w:jc w:val="center"/>
              <w:rPr>
                <w:rFonts w:ascii="Times New Roman" w:hAnsi="Times New Roman"/>
                <w:color w:val="FF0000"/>
                <w:sz w:val="24"/>
                <w:szCs w:val="24"/>
                <w:lang w:val="uk-UA"/>
              </w:rPr>
            </w:pPr>
            <w:r w:rsidRPr="006F586D">
              <w:rPr>
                <w:rFonts w:ascii="Times New Roman" w:hAnsi="Times New Roman"/>
                <w:color w:val="FF0000"/>
                <w:sz w:val="24"/>
                <w:szCs w:val="24"/>
                <w:lang w:val="uk-UA"/>
              </w:rPr>
              <w:t>4</w:t>
            </w:r>
          </w:p>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4D1019" w:rsidRPr="004D1019" w:rsidRDefault="004D1019" w:rsidP="004D1019">
            <w:pPr>
              <w:spacing w:after="0"/>
              <w:jc w:val="both"/>
              <w:rPr>
                <w:rFonts w:asciiTheme="majorBidi" w:hAnsiTheme="majorBidi" w:cstheme="majorBidi"/>
                <w:sz w:val="24"/>
                <w:szCs w:val="24"/>
                <w:lang w:val="uk-UA"/>
              </w:rPr>
            </w:pPr>
            <w:r w:rsidRPr="004D1019">
              <w:rPr>
                <w:rFonts w:asciiTheme="majorBidi" w:hAnsiTheme="majorBidi" w:cstheme="majorBidi"/>
                <w:b/>
                <w:bCs/>
                <w:sz w:val="24"/>
                <w:szCs w:val="24"/>
                <w:lang w:val="uk-UA"/>
              </w:rPr>
              <w:t xml:space="preserve">Тема 4.1. </w:t>
            </w:r>
            <w:r w:rsidRPr="004D1019">
              <w:rPr>
                <w:rFonts w:asciiTheme="majorBidi" w:hAnsiTheme="majorBidi" w:cstheme="majorBidi"/>
                <w:sz w:val="24"/>
                <w:szCs w:val="24"/>
                <w:lang w:val="uk-UA"/>
              </w:rPr>
              <w:t>Технології розвитку та збагачення пасивного словника</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1. Формування розуміння узагальненого лексичного значення слова, кумуляції значення слова.</w:t>
            </w:r>
          </w:p>
          <w:p w:rsidR="004D1019" w:rsidRPr="004D1019" w:rsidRDefault="004D1019" w:rsidP="004D1019">
            <w:pPr>
              <w:spacing w:after="0"/>
              <w:ind w:firstLine="421"/>
              <w:jc w:val="both"/>
              <w:rPr>
                <w:rFonts w:asciiTheme="majorBidi" w:hAnsiTheme="majorBidi" w:cstheme="majorBidi"/>
                <w:i/>
                <w:sz w:val="24"/>
                <w:szCs w:val="24"/>
                <w:lang w:val="uk-UA"/>
              </w:rPr>
            </w:pPr>
            <w:r w:rsidRPr="004D1019">
              <w:rPr>
                <w:rFonts w:asciiTheme="majorBidi" w:hAnsiTheme="majorBidi" w:cstheme="majorBidi"/>
                <w:sz w:val="24"/>
                <w:szCs w:val="24"/>
                <w:lang w:val="uk-UA"/>
              </w:rPr>
              <w:t xml:space="preserve">2. Формування </w:t>
            </w:r>
            <w:r w:rsidRPr="004D1019">
              <w:rPr>
                <w:rFonts w:asciiTheme="majorBidi" w:hAnsiTheme="majorBidi" w:cstheme="majorBidi"/>
                <w:iCs/>
                <w:sz w:val="24"/>
                <w:szCs w:val="24"/>
                <w:lang w:val="uk-UA"/>
              </w:rPr>
              <w:t>здатності до розуміння лексико-семантичних явищ (антонімія, синонімія, омонімія)</w:t>
            </w:r>
            <w:r w:rsidRPr="004D1019">
              <w:rPr>
                <w:rFonts w:asciiTheme="majorBidi" w:hAnsiTheme="majorBidi" w:cstheme="majorBidi"/>
                <w:i/>
                <w:sz w:val="24"/>
                <w:szCs w:val="24"/>
                <w:lang w:val="uk-UA"/>
              </w:rPr>
              <w:t>.</w:t>
            </w:r>
          </w:p>
          <w:p w:rsidR="004D1019" w:rsidRPr="004D1019" w:rsidRDefault="004D1019" w:rsidP="004D1019">
            <w:pPr>
              <w:spacing w:after="0"/>
              <w:ind w:firstLine="421"/>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3. Формування здатності до розуміння багатозначності слів.</w:t>
            </w:r>
          </w:p>
          <w:p w:rsidR="004D1019" w:rsidRPr="004D1019" w:rsidRDefault="004D1019" w:rsidP="004D1019">
            <w:pPr>
              <w:tabs>
                <w:tab w:val="left" w:pos="900"/>
                <w:tab w:val="num" w:pos="1440"/>
              </w:tabs>
              <w:spacing w:after="0" w:line="240" w:lineRule="auto"/>
              <w:ind w:firstLine="421"/>
              <w:jc w:val="both"/>
              <w:rPr>
                <w:rFonts w:asciiTheme="majorBidi" w:hAnsiTheme="majorBidi" w:cstheme="majorBidi"/>
                <w:iCs/>
                <w:sz w:val="24"/>
                <w:szCs w:val="24"/>
                <w:lang w:val="uk-UA"/>
              </w:rPr>
            </w:pPr>
            <w:r w:rsidRPr="004D1019">
              <w:rPr>
                <w:rFonts w:asciiTheme="majorBidi" w:hAnsiTheme="majorBidi" w:cstheme="majorBidi"/>
                <w:sz w:val="24"/>
                <w:szCs w:val="24"/>
                <w:lang w:val="uk-UA"/>
              </w:rPr>
              <w:t xml:space="preserve">4. </w:t>
            </w:r>
            <w:r w:rsidRPr="004D1019">
              <w:rPr>
                <w:rFonts w:asciiTheme="majorBidi" w:hAnsiTheme="majorBidi" w:cstheme="majorBidi"/>
                <w:iCs/>
                <w:sz w:val="24"/>
                <w:szCs w:val="24"/>
                <w:lang w:val="uk-UA"/>
              </w:rPr>
              <w:t>Формування здатності до розуміння понятійної співвіднесеності слова.</w:t>
            </w:r>
          </w:p>
          <w:p w:rsidR="00772AC3" w:rsidRPr="004D1019" w:rsidRDefault="00772AC3" w:rsidP="004D1019">
            <w:pPr>
              <w:tabs>
                <w:tab w:val="left" w:pos="900"/>
                <w:tab w:val="num" w:pos="1440"/>
              </w:tabs>
              <w:spacing w:after="0" w:line="240" w:lineRule="auto"/>
              <w:ind w:firstLine="421"/>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772AC3" w:rsidRPr="006F586D" w:rsidRDefault="00772AC3" w:rsidP="006F586D">
            <w:pPr>
              <w:spacing w:after="0" w:line="240" w:lineRule="auto"/>
              <w:jc w:val="center"/>
              <w:rPr>
                <w:rFonts w:ascii="Times New Roman" w:hAnsi="Times New Roman"/>
                <w:sz w:val="24"/>
                <w:szCs w:val="24"/>
                <w:lang w:val="uk-UA"/>
              </w:rPr>
            </w:pPr>
            <w:r w:rsidRPr="006F586D">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CC2479" w:rsidP="006F586D">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5</w:t>
            </w: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p w:rsidR="00772AC3" w:rsidRPr="006F586D" w:rsidRDefault="00772AC3" w:rsidP="006F586D">
            <w:pPr>
              <w:spacing w:after="0" w:line="240" w:lineRule="auto"/>
              <w:jc w:val="center"/>
              <w:rPr>
                <w:rFonts w:ascii="Times New Roman" w:hAnsi="Times New Roman"/>
                <w:sz w:val="24"/>
                <w:szCs w:val="24"/>
                <w:lang w:val="uk-UA"/>
              </w:rPr>
            </w:pP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Тиждень Б</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4D1019" w:rsidRPr="004D1019" w:rsidRDefault="004D1019" w:rsidP="004D1019">
            <w:pPr>
              <w:spacing w:after="0"/>
              <w:jc w:val="both"/>
              <w:rPr>
                <w:rFonts w:asciiTheme="majorBidi" w:hAnsiTheme="majorBidi" w:cstheme="majorBidi"/>
                <w:sz w:val="24"/>
                <w:szCs w:val="24"/>
                <w:lang w:val="uk-UA"/>
              </w:rPr>
            </w:pPr>
            <w:r w:rsidRPr="004D1019">
              <w:rPr>
                <w:rFonts w:asciiTheme="majorBidi" w:hAnsiTheme="majorBidi" w:cstheme="majorBidi"/>
                <w:b/>
                <w:bCs/>
                <w:sz w:val="24"/>
                <w:szCs w:val="24"/>
                <w:lang w:val="uk-UA"/>
              </w:rPr>
              <w:t xml:space="preserve">Тема 4.1. </w:t>
            </w:r>
            <w:r w:rsidRPr="004D1019">
              <w:rPr>
                <w:rFonts w:asciiTheme="majorBidi" w:hAnsiTheme="majorBidi" w:cstheme="majorBidi"/>
                <w:sz w:val="24"/>
                <w:szCs w:val="24"/>
                <w:lang w:val="uk-UA"/>
              </w:rPr>
              <w:t>Технології розвитку та збагачення пасивного словника</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1. Формування розуміння узагальненого лексичного значення слова, кумуляції значення слова.</w:t>
            </w:r>
          </w:p>
          <w:p w:rsidR="004D1019" w:rsidRPr="004D1019" w:rsidRDefault="004D1019" w:rsidP="004D1019">
            <w:pPr>
              <w:spacing w:after="0"/>
              <w:ind w:firstLine="421"/>
              <w:jc w:val="both"/>
              <w:rPr>
                <w:rFonts w:asciiTheme="majorBidi" w:hAnsiTheme="majorBidi" w:cstheme="majorBidi"/>
                <w:i/>
                <w:sz w:val="24"/>
                <w:szCs w:val="24"/>
                <w:lang w:val="uk-UA"/>
              </w:rPr>
            </w:pPr>
            <w:r w:rsidRPr="004D1019">
              <w:rPr>
                <w:rFonts w:asciiTheme="majorBidi" w:hAnsiTheme="majorBidi" w:cstheme="majorBidi"/>
                <w:sz w:val="24"/>
                <w:szCs w:val="24"/>
                <w:lang w:val="uk-UA"/>
              </w:rPr>
              <w:t xml:space="preserve">2. Формування </w:t>
            </w:r>
            <w:r w:rsidRPr="004D1019">
              <w:rPr>
                <w:rFonts w:asciiTheme="majorBidi" w:hAnsiTheme="majorBidi" w:cstheme="majorBidi"/>
                <w:iCs/>
                <w:sz w:val="24"/>
                <w:szCs w:val="24"/>
                <w:lang w:val="uk-UA"/>
              </w:rPr>
              <w:t>здатності до розуміння лексико-семантичних явищ (антонімія, синонімія, омонімія)</w:t>
            </w:r>
            <w:r w:rsidRPr="004D1019">
              <w:rPr>
                <w:rFonts w:asciiTheme="majorBidi" w:hAnsiTheme="majorBidi" w:cstheme="majorBidi"/>
                <w:i/>
                <w:sz w:val="24"/>
                <w:szCs w:val="24"/>
                <w:lang w:val="uk-UA"/>
              </w:rPr>
              <w:t>.</w:t>
            </w:r>
          </w:p>
          <w:p w:rsidR="004D1019" w:rsidRPr="004D1019" w:rsidRDefault="004D1019" w:rsidP="004D1019">
            <w:pPr>
              <w:spacing w:after="0"/>
              <w:ind w:firstLine="421"/>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3. Формування здатності до розуміння багатозначності слів.</w:t>
            </w:r>
          </w:p>
          <w:p w:rsidR="00772AC3" w:rsidRPr="004D1019" w:rsidRDefault="004D1019" w:rsidP="004D1019">
            <w:pPr>
              <w:tabs>
                <w:tab w:val="left" w:pos="900"/>
                <w:tab w:val="num" w:pos="1440"/>
              </w:tabs>
              <w:spacing w:after="0" w:line="240" w:lineRule="auto"/>
              <w:ind w:firstLine="421"/>
              <w:jc w:val="both"/>
              <w:rPr>
                <w:rFonts w:ascii="Times New Roman" w:hAnsi="Times New Roman"/>
                <w:sz w:val="24"/>
                <w:szCs w:val="24"/>
                <w:lang w:val="uk-UA"/>
              </w:rPr>
            </w:pPr>
            <w:r w:rsidRPr="004D1019">
              <w:rPr>
                <w:rFonts w:asciiTheme="majorBidi" w:hAnsiTheme="majorBidi" w:cstheme="majorBidi"/>
                <w:sz w:val="24"/>
                <w:szCs w:val="24"/>
                <w:lang w:val="uk-UA"/>
              </w:rPr>
              <w:t xml:space="preserve">4. </w:t>
            </w:r>
            <w:r w:rsidRPr="004D1019">
              <w:rPr>
                <w:rFonts w:asciiTheme="majorBidi" w:hAnsiTheme="majorBidi" w:cstheme="majorBidi"/>
                <w:iCs/>
                <w:sz w:val="24"/>
                <w:szCs w:val="24"/>
                <w:lang w:val="uk-UA"/>
              </w:rPr>
              <w:t>Формування здатності до розуміння понятійної співвіднесеності слова.</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C3" w:rsidRDefault="00772AC3">
            <w:pPr>
              <w:spacing w:after="0" w:line="256" w:lineRule="auto"/>
              <w:rPr>
                <w:rFonts w:ascii="Times New Roman" w:hAnsi="Times New Roman"/>
                <w:sz w:val="24"/>
                <w:szCs w:val="24"/>
                <w:lang w:val="uk-UA"/>
              </w:rPr>
            </w:pP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Тиждень А</w:t>
            </w:r>
          </w:p>
          <w:p w:rsidR="00772AC3" w:rsidRDefault="00772AC3">
            <w:pPr>
              <w:spacing w:after="0" w:line="240" w:lineRule="auto"/>
              <w:jc w:val="center"/>
              <w:rPr>
                <w:rFonts w:ascii="Times New Roman" w:hAnsi="Times New Roman"/>
                <w:color w:val="FF0000"/>
                <w:sz w:val="24"/>
                <w:szCs w:val="24"/>
                <w:lang w:val="uk-UA"/>
              </w:rPr>
            </w:pPr>
            <w:r>
              <w:rPr>
                <w:rFonts w:ascii="Times New Roman" w:hAnsi="Times New Roman"/>
                <w:color w:val="FF0000"/>
                <w:sz w:val="24"/>
                <w:szCs w:val="24"/>
                <w:lang w:val="uk-UA"/>
              </w:rPr>
              <w:t>4</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4D1019" w:rsidRPr="004D1019" w:rsidRDefault="004D1019" w:rsidP="004D1019">
            <w:pPr>
              <w:spacing w:after="0"/>
              <w:jc w:val="both"/>
              <w:rPr>
                <w:rFonts w:asciiTheme="majorBidi" w:hAnsiTheme="majorBidi" w:cstheme="majorBidi"/>
                <w:sz w:val="24"/>
                <w:szCs w:val="24"/>
                <w:lang w:val="uk-UA"/>
              </w:rPr>
            </w:pPr>
            <w:r w:rsidRPr="004D1019">
              <w:rPr>
                <w:rFonts w:asciiTheme="majorBidi" w:hAnsiTheme="majorBidi" w:cstheme="majorBidi"/>
                <w:b/>
                <w:bCs/>
                <w:sz w:val="24"/>
                <w:szCs w:val="24"/>
                <w:lang w:val="uk-UA"/>
              </w:rPr>
              <w:t xml:space="preserve">Тема 4.2. </w:t>
            </w:r>
            <w:r w:rsidRPr="004D1019">
              <w:rPr>
                <w:rFonts w:asciiTheme="majorBidi" w:hAnsiTheme="majorBidi" w:cstheme="majorBidi"/>
                <w:sz w:val="24"/>
                <w:szCs w:val="24"/>
                <w:lang w:val="uk-UA"/>
              </w:rPr>
              <w:t>Технології розвитку та збагачення активного словника</w:t>
            </w:r>
          </w:p>
          <w:p w:rsidR="004D1019" w:rsidRPr="004D1019" w:rsidRDefault="004D1019" w:rsidP="004D1019">
            <w:pPr>
              <w:spacing w:after="0"/>
              <w:ind w:firstLine="421"/>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1. Формування здатності до використання слів з різним типом узагальнень.</w:t>
            </w:r>
          </w:p>
          <w:p w:rsidR="004D1019" w:rsidRPr="004D1019" w:rsidRDefault="004D1019" w:rsidP="004D1019">
            <w:pPr>
              <w:tabs>
                <w:tab w:val="left" w:pos="1000"/>
              </w:tabs>
              <w:spacing w:after="0"/>
              <w:ind w:firstLine="421"/>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2. Формування здатності до використання  різних лексико-семантичних явищ:</w:t>
            </w:r>
          </w:p>
          <w:p w:rsidR="004D1019" w:rsidRPr="004D1019" w:rsidRDefault="004D1019" w:rsidP="004D1019">
            <w:pPr>
              <w:tabs>
                <w:tab w:val="left" w:pos="1000"/>
              </w:tabs>
              <w:spacing w:after="0"/>
              <w:ind w:firstLine="709"/>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2.1. Синонімії.</w:t>
            </w:r>
          </w:p>
          <w:p w:rsidR="004D1019" w:rsidRPr="004D1019" w:rsidRDefault="004D1019" w:rsidP="004D1019">
            <w:pPr>
              <w:tabs>
                <w:tab w:val="left" w:pos="1000"/>
              </w:tabs>
              <w:spacing w:after="0"/>
              <w:ind w:firstLine="709"/>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2.2. Антонімії.</w:t>
            </w:r>
          </w:p>
          <w:p w:rsidR="00772AC3" w:rsidRPr="004D1019" w:rsidRDefault="004D1019" w:rsidP="004D1019">
            <w:pPr>
              <w:spacing w:after="0" w:line="240" w:lineRule="auto"/>
              <w:ind w:firstLine="705"/>
              <w:jc w:val="both"/>
              <w:rPr>
                <w:rFonts w:ascii="Times New Roman" w:hAnsi="Times New Roman"/>
                <w:sz w:val="24"/>
                <w:szCs w:val="24"/>
                <w:lang w:val="uk-UA"/>
              </w:rPr>
            </w:pPr>
            <w:r w:rsidRPr="004D1019">
              <w:rPr>
                <w:rFonts w:asciiTheme="majorBidi" w:hAnsiTheme="majorBidi" w:cstheme="majorBidi"/>
                <w:iCs/>
                <w:sz w:val="24"/>
                <w:szCs w:val="24"/>
                <w:lang w:val="uk-UA"/>
              </w:rPr>
              <w:t>2.3. Багатозначності.</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CC2479">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Б</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4 </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4D1019" w:rsidRPr="004D1019" w:rsidRDefault="004D1019" w:rsidP="004D1019">
            <w:pPr>
              <w:spacing w:after="0"/>
              <w:jc w:val="both"/>
              <w:rPr>
                <w:rFonts w:asciiTheme="majorBidi" w:hAnsiTheme="majorBidi" w:cstheme="majorBidi"/>
                <w:sz w:val="24"/>
                <w:szCs w:val="24"/>
                <w:lang w:val="uk-UA"/>
              </w:rPr>
            </w:pPr>
            <w:r w:rsidRPr="004D1019">
              <w:rPr>
                <w:rFonts w:asciiTheme="majorBidi" w:hAnsiTheme="majorBidi" w:cstheme="majorBidi"/>
                <w:b/>
                <w:bCs/>
                <w:sz w:val="24"/>
                <w:szCs w:val="24"/>
                <w:lang w:val="uk-UA"/>
              </w:rPr>
              <w:t xml:space="preserve">Тема 4.2. </w:t>
            </w:r>
            <w:r w:rsidRPr="004D1019">
              <w:rPr>
                <w:rFonts w:asciiTheme="majorBidi" w:hAnsiTheme="majorBidi" w:cstheme="majorBidi"/>
                <w:sz w:val="24"/>
                <w:szCs w:val="24"/>
                <w:lang w:val="uk-UA"/>
              </w:rPr>
              <w:t>Технології розвитку та збагачення активного словника</w:t>
            </w:r>
          </w:p>
          <w:p w:rsidR="004D1019" w:rsidRPr="004D1019" w:rsidRDefault="004D1019" w:rsidP="004D1019">
            <w:pPr>
              <w:spacing w:after="0"/>
              <w:ind w:firstLine="421"/>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1. Формування здатності до використання слів з різним типом узагальнень.</w:t>
            </w:r>
          </w:p>
          <w:p w:rsidR="004D1019" w:rsidRPr="004D1019" w:rsidRDefault="004D1019" w:rsidP="004D1019">
            <w:pPr>
              <w:tabs>
                <w:tab w:val="left" w:pos="1000"/>
              </w:tabs>
              <w:spacing w:after="0"/>
              <w:ind w:firstLine="421"/>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2. Формування здатності до використання  різних лексико-семантичних явищ:</w:t>
            </w:r>
          </w:p>
          <w:p w:rsidR="004D1019" w:rsidRPr="004D1019" w:rsidRDefault="004D1019" w:rsidP="004D1019">
            <w:pPr>
              <w:tabs>
                <w:tab w:val="left" w:pos="1000"/>
              </w:tabs>
              <w:spacing w:after="0"/>
              <w:ind w:firstLine="709"/>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2.1. Синонімії.</w:t>
            </w:r>
          </w:p>
          <w:p w:rsidR="004D1019" w:rsidRPr="004D1019" w:rsidRDefault="004D1019" w:rsidP="004D1019">
            <w:pPr>
              <w:tabs>
                <w:tab w:val="left" w:pos="1000"/>
              </w:tabs>
              <w:spacing w:after="0"/>
              <w:ind w:firstLine="709"/>
              <w:jc w:val="both"/>
              <w:rPr>
                <w:rFonts w:asciiTheme="majorBidi" w:hAnsiTheme="majorBidi" w:cstheme="majorBidi"/>
                <w:iCs/>
                <w:sz w:val="24"/>
                <w:szCs w:val="24"/>
                <w:lang w:val="uk-UA"/>
              </w:rPr>
            </w:pPr>
            <w:r w:rsidRPr="004D1019">
              <w:rPr>
                <w:rFonts w:asciiTheme="majorBidi" w:hAnsiTheme="majorBidi" w:cstheme="majorBidi"/>
                <w:iCs/>
                <w:sz w:val="24"/>
                <w:szCs w:val="24"/>
                <w:lang w:val="uk-UA"/>
              </w:rPr>
              <w:t>2.2. Антонімії.</w:t>
            </w:r>
          </w:p>
          <w:p w:rsidR="00772AC3" w:rsidRPr="004D1019" w:rsidRDefault="004D1019" w:rsidP="004D1019">
            <w:pPr>
              <w:overflowPunct w:val="0"/>
              <w:autoSpaceDE w:val="0"/>
              <w:autoSpaceDN w:val="0"/>
              <w:adjustRightInd w:val="0"/>
              <w:spacing w:after="0" w:line="240" w:lineRule="auto"/>
              <w:ind w:firstLine="567"/>
              <w:jc w:val="both"/>
              <w:textAlignment w:val="baseline"/>
              <w:rPr>
                <w:rFonts w:ascii="Times New Roman" w:hAnsi="Times New Roman"/>
                <w:sz w:val="24"/>
                <w:szCs w:val="24"/>
                <w:lang w:val="uk-UA"/>
              </w:rPr>
            </w:pPr>
            <w:r w:rsidRPr="004D1019">
              <w:rPr>
                <w:rFonts w:asciiTheme="majorBidi" w:hAnsiTheme="majorBidi" w:cstheme="majorBidi"/>
                <w:iCs/>
                <w:sz w:val="24"/>
                <w:szCs w:val="24"/>
                <w:lang w:val="uk-UA"/>
              </w:rPr>
              <w:t xml:space="preserve">2.3. Багатозначності. </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C3" w:rsidRDefault="00772AC3">
            <w:pPr>
              <w:spacing w:after="0" w:line="256" w:lineRule="auto"/>
              <w:rPr>
                <w:rFonts w:ascii="Times New Roman" w:hAnsi="Times New Roman"/>
                <w:sz w:val="24"/>
                <w:szCs w:val="24"/>
                <w:lang w:val="uk-UA"/>
              </w:rPr>
            </w:pP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А</w:t>
            </w:r>
          </w:p>
          <w:p w:rsidR="00772AC3" w:rsidRDefault="00772AC3">
            <w:pPr>
              <w:spacing w:after="0" w:line="240" w:lineRule="auto"/>
              <w:jc w:val="center"/>
              <w:rPr>
                <w:rFonts w:ascii="Times New Roman" w:hAnsi="Times New Roman"/>
                <w:color w:val="FF0000"/>
                <w:sz w:val="24"/>
                <w:szCs w:val="24"/>
                <w:lang w:val="uk-UA"/>
              </w:rPr>
            </w:pPr>
            <w:r>
              <w:rPr>
                <w:rFonts w:ascii="Times New Roman" w:hAnsi="Times New Roman"/>
                <w:color w:val="FF0000"/>
                <w:sz w:val="24"/>
                <w:szCs w:val="24"/>
                <w:lang w:val="uk-UA"/>
              </w:rPr>
              <w:t>4</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4D1019" w:rsidRPr="004D1019" w:rsidRDefault="004D1019" w:rsidP="004D1019">
            <w:pPr>
              <w:spacing w:after="0"/>
              <w:jc w:val="both"/>
              <w:rPr>
                <w:rFonts w:asciiTheme="majorBidi" w:hAnsiTheme="majorBidi" w:cstheme="majorBidi"/>
                <w:b/>
                <w:sz w:val="24"/>
                <w:szCs w:val="24"/>
                <w:u w:val="single"/>
                <w:lang w:val="uk-UA"/>
              </w:rPr>
            </w:pPr>
            <w:r w:rsidRPr="004D1019">
              <w:rPr>
                <w:rFonts w:asciiTheme="majorBidi" w:hAnsiTheme="majorBidi" w:cstheme="majorBidi"/>
                <w:b/>
                <w:bCs/>
                <w:sz w:val="24"/>
                <w:szCs w:val="24"/>
                <w:lang w:val="uk-UA"/>
              </w:rPr>
              <w:t>Тема 4.3.</w:t>
            </w:r>
            <w:r w:rsidRPr="004D1019">
              <w:rPr>
                <w:rFonts w:asciiTheme="majorBidi" w:hAnsiTheme="majorBidi" w:cstheme="majorBidi"/>
                <w:sz w:val="24"/>
                <w:szCs w:val="24"/>
                <w:lang w:val="uk-UA"/>
              </w:rPr>
              <w:t xml:space="preserve"> Технології формування здатності до правильного використання засобів </w:t>
            </w:r>
            <w:proofErr w:type="spellStart"/>
            <w:r w:rsidRPr="004D1019">
              <w:rPr>
                <w:rFonts w:asciiTheme="majorBidi" w:hAnsiTheme="majorBidi" w:cstheme="majorBidi"/>
                <w:sz w:val="24"/>
                <w:szCs w:val="24"/>
                <w:lang w:val="uk-UA"/>
              </w:rPr>
              <w:t>граматизації</w:t>
            </w:r>
            <w:proofErr w:type="spellEnd"/>
          </w:p>
          <w:p w:rsidR="004D1019" w:rsidRPr="004D1019" w:rsidRDefault="004D1019" w:rsidP="00F95E90">
            <w:pPr>
              <w:pStyle w:val="a6"/>
              <w:numPr>
                <w:ilvl w:val="0"/>
                <w:numId w:val="21"/>
              </w:numPr>
              <w:tabs>
                <w:tab w:val="left" w:pos="1000"/>
              </w:tabs>
              <w:spacing w:after="0" w:line="240" w:lineRule="auto"/>
              <w:ind w:left="0"/>
              <w:jc w:val="both"/>
              <w:rPr>
                <w:rFonts w:asciiTheme="majorBidi" w:hAnsiTheme="majorBidi" w:cstheme="majorBidi"/>
                <w:sz w:val="24"/>
                <w:szCs w:val="24"/>
                <w:lang w:val="uk-UA"/>
              </w:rPr>
            </w:pPr>
            <w:r w:rsidRPr="004D1019">
              <w:rPr>
                <w:rFonts w:asciiTheme="majorBidi" w:hAnsiTheme="majorBidi" w:cstheme="majorBidi"/>
                <w:sz w:val="24"/>
                <w:szCs w:val="24"/>
                <w:lang w:val="uk-UA"/>
              </w:rPr>
              <w:t>Організація системи продуктивних словотворчих моделей;</w:t>
            </w:r>
          </w:p>
          <w:p w:rsidR="004D1019" w:rsidRPr="004D1019" w:rsidRDefault="004D1019" w:rsidP="00F95E90">
            <w:pPr>
              <w:pStyle w:val="a6"/>
              <w:numPr>
                <w:ilvl w:val="0"/>
                <w:numId w:val="21"/>
              </w:numPr>
              <w:tabs>
                <w:tab w:val="left" w:pos="1000"/>
              </w:tabs>
              <w:spacing w:after="0" w:line="240" w:lineRule="auto"/>
              <w:ind w:left="0"/>
              <w:jc w:val="both"/>
              <w:rPr>
                <w:rFonts w:asciiTheme="majorBidi" w:hAnsiTheme="majorBidi" w:cstheme="majorBidi"/>
                <w:sz w:val="24"/>
                <w:szCs w:val="24"/>
                <w:lang w:val="uk-UA"/>
              </w:rPr>
            </w:pPr>
            <w:r w:rsidRPr="004D1019">
              <w:rPr>
                <w:rFonts w:asciiTheme="majorBidi" w:hAnsiTheme="majorBidi" w:cstheme="majorBidi"/>
                <w:sz w:val="24"/>
                <w:szCs w:val="24"/>
                <w:lang w:val="uk-UA"/>
              </w:rPr>
              <w:t>Формування різних типів морфологічних значень;</w:t>
            </w:r>
          </w:p>
          <w:p w:rsidR="004D1019" w:rsidRPr="004D1019" w:rsidRDefault="004D1019" w:rsidP="00F95E90">
            <w:pPr>
              <w:pStyle w:val="a6"/>
              <w:numPr>
                <w:ilvl w:val="0"/>
                <w:numId w:val="21"/>
              </w:numPr>
              <w:tabs>
                <w:tab w:val="left" w:pos="1000"/>
              </w:tabs>
              <w:spacing w:after="0" w:line="240" w:lineRule="auto"/>
              <w:ind w:left="0"/>
              <w:jc w:val="both"/>
              <w:rPr>
                <w:rFonts w:asciiTheme="majorBidi" w:hAnsiTheme="majorBidi" w:cstheme="majorBidi"/>
                <w:sz w:val="24"/>
                <w:szCs w:val="24"/>
                <w:lang w:val="uk-UA"/>
              </w:rPr>
            </w:pPr>
            <w:r w:rsidRPr="004D1019">
              <w:rPr>
                <w:rFonts w:asciiTheme="majorBidi" w:hAnsiTheme="majorBidi" w:cstheme="majorBidi"/>
                <w:sz w:val="24"/>
                <w:szCs w:val="24"/>
                <w:lang w:val="uk-UA"/>
              </w:rPr>
              <w:t>Формування практичного морфологічного аналізу слова;</w:t>
            </w:r>
          </w:p>
          <w:p w:rsidR="004D1019" w:rsidRPr="004D1019" w:rsidRDefault="004D1019" w:rsidP="00F95E90">
            <w:pPr>
              <w:pStyle w:val="a6"/>
              <w:numPr>
                <w:ilvl w:val="0"/>
                <w:numId w:val="21"/>
              </w:numPr>
              <w:spacing w:after="0" w:line="240" w:lineRule="auto"/>
              <w:ind w:left="0"/>
              <w:jc w:val="both"/>
              <w:rPr>
                <w:rFonts w:asciiTheme="majorBidi" w:hAnsiTheme="majorBidi" w:cstheme="majorBidi"/>
                <w:sz w:val="24"/>
                <w:szCs w:val="24"/>
                <w:lang w:val="uk-UA"/>
              </w:rPr>
            </w:pPr>
            <w:r w:rsidRPr="004D1019">
              <w:rPr>
                <w:rFonts w:asciiTheme="majorBidi" w:hAnsiTheme="majorBidi" w:cstheme="majorBidi"/>
                <w:sz w:val="24"/>
                <w:szCs w:val="24"/>
                <w:lang w:val="uk-UA"/>
              </w:rPr>
              <w:lastRenderedPageBreak/>
              <w:t>Утворення похідних слів за аналогією;</w:t>
            </w:r>
          </w:p>
          <w:p w:rsidR="00772AC3" w:rsidRPr="004D1019" w:rsidRDefault="004D1019" w:rsidP="00F95E90">
            <w:pPr>
              <w:pStyle w:val="a6"/>
              <w:numPr>
                <w:ilvl w:val="0"/>
                <w:numId w:val="21"/>
              </w:numPr>
              <w:spacing w:after="0" w:line="240" w:lineRule="auto"/>
              <w:ind w:left="0"/>
              <w:rPr>
                <w:rFonts w:ascii="Times New Roman" w:hAnsi="Times New Roman"/>
                <w:sz w:val="24"/>
                <w:szCs w:val="24"/>
                <w:lang w:val="uk-UA"/>
              </w:rPr>
            </w:pPr>
            <w:r w:rsidRPr="004D1019">
              <w:rPr>
                <w:rFonts w:asciiTheme="majorBidi" w:hAnsiTheme="majorBidi" w:cstheme="majorBidi"/>
                <w:iCs/>
                <w:sz w:val="24"/>
                <w:szCs w:val="24"/>
                <w:lang w:val="uk-UA"/>
              </w:rPr>
              <w:t>Розвиток зв’язків між словами</w:t>
            </w:r>
            <w:r w:rsidRPr="004D1019">
              <w:rPr>
                <w:rFonts w:asciiTheme="majorBidi" w:hAnsiTheme="majorBidi" w:cstheme="majorBidi"/>
                <w:sz w:val="24"/>
                <w:szCs w:val="24"/>
                <w:lang w:val="uk-UA"/>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CC2479">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Тиждень Б</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4 </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4D1019" w:rsidRPr="004D1019" w:rsidRDefault="004D1019" w:rsidP="004D1019">
            <w:pPr>
              <w:spacing w:after="0"/>
              <w:jc w:val="both"/>
              <w:rPr>
                <w:rFonts w:asciiTheme="majorBidi" w:hAnsiTheme="majorBidi" w:cstheme="majorBidi"/>
                <w:b/>
                <w:sz w:val="24"/>
                <w:szCs w:val="24"/>
                <w:u w:val="single"/>
                <w:lang w:val="uk-UA"/>
              </w:rPr>
            </w:pPr>
            <w:r w:rsidRPr="004D1019">
              <w:rPr>
                <w:rFonts w:asciiTheme="majorBidi" w:hAnsiTheme="majorBidi" w:cstheme="majorBidi"/>
                <w:b/>
                <w:bCs/>
                <w:sz w:val="24"/>
                <w:szCs w:val="24"/>
                <w:lang w:val="uk-UA"/>
              </w:rPr>
              <w:t>Тема 4.3.</w:t>
            </w:r>
            <w:r w:rsidRPr="004D1019">
              <w:rPr>
                <w:rFonts w:asciiTheme="majorBidi" w:hAnsiTheme="majorBidi" w:cstheme="majorBidi"/>
                <w:sz w:val="24"/>
                <w:szCs w:val="24"/>
                <w:lang w:val="uk-UA"/>
              </w:rPr>
              <w:t xml:space="preserve"> Технології формування здатності до правильного використання засобів </w:t>
            </w:r>
            <w:proofErr w:type="spellStart"/>
            <w:r w:rsidRPr="004D1019">
              <w:rPr>
                <w:rFonts w:asciiTheme="majorBidi" w:hAnsiTheme="majorBidi" w:cstheme="majorBidi"/>
                <w:sz w:val="24"/>
                <w:szCs w:val="24"/>
                <w:lang w:val="uk-UA"/>
              </w:rPr>
              <w:t>граматизації</w:t>
            </w:r>
            <w:proofErr w:type="spellEnd"/>
          </w:p>
          <w:p w:rsidR="004D1019" w:rsidRPr="004D1019" w:rsidRDefault="004D1019" w:rsidP="00F95E90">
            <w:pPr>
              <w:pStyle w:val="a6"/>
              <w:numPr>
                <w:ilvl w:val="0"/>
                <w:numId w:val="22"/>
              </w:numPr>
              <w:tabs>
                <w:tab w:val="left" w:pos="705"/>
              </w:tabs>
              <w:spacing w:after="0" w:line="240" w:lineRule="auto"/>
              <w:ind w:left="0"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Організація системи продуктивних словотворчих моделей;</w:t>
            </w:r>
          </w:p>
          <w:p w:rsidR="004D1019" w:rsidRPr="004D1019" w:rsidRDefault="004D1019" w:rsidP="00F95E90">
            <w:pPr>
              <w:pStyle w:val="a6"/>
              <w:numPr>
                <w:ilvl w:val="0"/>
                <w:numId w:val="22"/>
              </w:numPr>
              <w:tabs>
                <w:tab w:val="left" w:pos="705"/>
              </w:tabs>
              <w:spacing w:after="0" w:line="240" w:lineRule="auto"/>
              <w:ind w:left="0"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Формування різних типів морфологічних значень;</w:t>
            </w:r>
          </w:p>
          <w:p w:rsidR="004D1019" w:rsidRPr="004D1019" w:rsidRDefault="004D1019" w:rsidP="00F95E90">
            <w:pPr>
              <w:pStyle w:val="a6"/>
              <w:numPr>
                <w:ilvl w:val="0"/>
                <w:numId w:val="22"/>
              </w:numPr>
              <w:tabs>
                <w:tab w:val="left" w:pos="705"/>
              </w:tabs>
              <w:spacing w:after="0" w:line="240" w:lineRule="auto"/>
              <w:ind w:left="0"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Формування практичного морфологічного аналізу слова;</w:t>
            </w:r>
          </w:p>
          <w:p w:rsidR="004D1019" w:rsidRPr="004D1019" w:rsidRDefault="004D1019" w:rsidP="00F95E90">
            <w:pPr>
              <w:pStyle w:val="a6"/>
              <w:numPr>
                <w:ilvl w:val="0"/>
                <w:numId w:val="22"/>
              </w:numPr>
              <w:tabs>
                <w:tab w:val="left" w:pos="705"/>
              </w:tabs>
              <w:spacing w:after="0" w:line="240" w:lineRule="auto"/>
              <w:ind w:left="0"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Утворення похідних слів за аналогією;</w:t>
            </w:r>
          </w:p>
          <w:p w:rsidR="00772AC3" w:rsidRPr="004D1019" w:rsidRDefault="004D1019" w:rsidP="00F95E90">
            <w:pPr>
              <w:pStyle w:val="a6"/>
              <w:numPr>
                <w:ilvl w:val="0"/>
                <w:numId w:val="22"/>
              </w:numPr>
              <w:tabs>
                <w:tab w:val="left" w:pos="705"/>
              </w:tabs>
              <w:spacing w:after="0" w:line="240" w:lineRule="auto"/>
              <w:ind w:left="0" w:firstLine="421"/>
              <w:rPr>
                <w:rFonts w:ascii="Times New Roman" w:hAnsi="Times New Roman"/>
                <w:sz w:val="24"/>
                <w:szCs w:val="24"/>
                <w:lang w:val="uk-UA"/>
              </w:rPr>
            </w:pPr>
            <w:r w:rsidRPr="004D1019">
              <w:rPr>
                <w:rFonts w:asciiTheme="majorBidi" w:hAnsiTheme="majorBidi" w:cstheme="majorBidi"/>
                <w:iCs/>
                <w:sz w:val="24"/>
                <w:szCs w:val="24"/>
                <w:lang w:val="uk-UA"/>
              </w:rPr>
              <w:t>Розвиток зв’язків між словами</w:t>
            </w:r>
            <w:r w:rsidRPr="004D1019">
              <w:rPr>
                <w:rFonts w:asciiTheme="majorBidi" w:hAnsiTheme="majorBidi" w:cstheme="majorBidi"/>
                <w:sz w:val="24"/>
                <w:szCs w:val="24"/>
                <w:lang w:val="uk-UA"/>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C3" w:rsidRDefault="00772AC3">
            <w:pPr>
              <w:spacing w:after="0" w:line="256" w:lineRule="auto"/>
              <w:rPr>
                <w:rFonts w:ascii="Times New Roman" w:hAnsi="Times New Roman"/>
                <w:sz w:val="24"/>
                <w:szCs w:val="24"/>
                <w:lang w:val="uk-UA"/>
              </w:rPr>
            </w:pP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А</w:t>
            </w:r>
          </w:p>
          <w:p w:rsidR="00772AC3" w:rsidRDefault="00772AC3">
            <w:pPr>
              <w:spacing w:after="0" w:line="240" w:lineRule="auto"/>
              <w:jc w:val="center"/>
              <w:rPr>
                <w:rFonts w:ascii="Times New Roman" w:hAnsi="Times New Roman"/>
                <w:color w:val="FF0000"/>
                <w:sz w:val="24"/>
                <w:szCs w:val="24"/>
                <w:lang w:val="uk-UA"/>
              </w:rPr>
            </w:pPr>
            <w:r>
              <w:rPr>
                <w:rFonts w:ascii="Times New Roman" w:hAnsi="Times New Roman"/>
                <w:color w:val="FF0000"/>
                <w:sz w:val="24"/>
                <w:szCs w:val="24"/>
                <w:lang w:val="uk-UA"/>
              </w:rPr>
              <w:t>4</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4D1019" w:rsidRPr="004D1019" w:rsidRDefault="004D1019" w:rsidP="004D1019">
            <w:pPr>
              <w:spacing w:after="0"/>
              <w:jc w:val="both"/>
              <w:rPr>
                <w:rFonts w:asciiTheme="majorBidi" w:hAnsiTheme="majorBidi" w:cstheme="majorBidi"/>
                <w:sz w:val="24"/>
                <w:szCs w:val="24"/>
                <w:lang w:val="uk-UA"/>
              </w:rPr>
            </w:pPr>
            <w:r w:rsidRPr="004D1019">
              <w:rPr>
                <w:rFonts w:asciiTheme="majorBidi" w:hAnsiTheme="majorBidi" w:cstheme="majorBidi"/>
                <w:b/>
                <w:bCs/>
                <w:sz w:val="24"/>
                <w:szCs w:val="24"/>
                <w:lang w:val="uk-UA"/>
              </w:rPr>
              <w:t xml:space="preserve">Тема 4.4.  </w:t>
            </w:r>
            <w:r w:rsidRPr="004D1019">
              <w:rPr>
                <w:rFonts w:asciiTheme="majorBidi" w:hAnsiTheme="majorBidi" w:cstheme="majorBidi"/>
                <w:sz w:val="24"/>
                <w:szCs w:val="24"/>
                <w:lang w:val="uk-UA"/>
              </w:rPr>
              <w:t>Технології формування зв’язного мовлення</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1. Функціональна модель формування зв’язного мовлення у дітей-логопатів.</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2. Формування зв’язного мовлення на основі використання структурно-семантичних схем.</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3. Формування діалогічного мовлення.</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4. Формування монологічного мовлення.</w:t>
            </w:r>
          </w:p>
          <w:p w:rsidR="00772AC3" w:rsidRPr="004D1019" w:rsidRDefault="004D1019" w:rsidP="004D1019">
            <w:pPr>
              <w:spacing w:after="0" w:line="240" w:lineRule="auto"/>
              <w:ind w:firstLine="421"/>
              <w:jc w:val="both"/>
              <w:rPr>
                <w:rFonts w:ascii="Times New Roman" w:hAnsi="Times New Roman"/>
                <w:sz w:val="24"/>
                <w:szCs w:val="24"/>
                <w:lang w:val="uk-UA"/>
              </w:rPr>
            </w:pPr>
            <w:r w:rsidRPr="004D1019">
              <w:rPr>
                <w:rFonts w:asciiTheme="majorBidi" w:hAnsiTheme="majorBidi" w:cstheme="majorBidi"/>
                <w:sz w:val="24"/>
                <w:szCs w:val="24"/>
                <w:lang w:val="uk-UA"/>
              </w:rPr>
              <w:t>5. Використання інноваційних сучасних технологій логопедичної роботи під час формування зв’язного мовлення у дітей із мовленнєвим недорозвиненням.</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772AC3">
            <w:pPr>
              <w:spacing w:after="0" w:line="240" w:lineRule="auto"/>
              <w:jc w:val="center"/>
              <w:rPr>
                <w:rFonts w:ascii="Times New Roman" w:hAnsi="Times New Roman"/>
                <w:sz w:val="24"/>
                <w:szCs w:val="24"/>
                <w:lang w:val="uk-UA"/>
              </w:rPr>
            </w:pPr>
          </w:p>
          <w:p w:rsidR="00772AC3" w:rsidRDefault="00CC2479">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Б</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4 </w:t>
            </w:r>
          </w:p>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4D1019" w:rsidRPr="004D1019" w:rsidRDefault="004D1019" w:rsidP="004D1019">
            <w:pPr>
              <w:spacing w:after="0"/>
              <w:jc w:val="both"/>
              <w:rPr>
                <w:rFonts w:asciiTheme="majorBidi" w:hAnsiTheme="majorBidi" w:cstheme="majorBidi"/>
                <w:sz w:val="24"/>
                <w:szCs w:val="24"/>
                <w:lang w:val="uk-UA"/>
              </w:rPr>
            </w:pPr>
            <w:r w:rsidRPr="004D1019">
              <w:rPr>
                <w:rFonts w:asciiTheme="majorBidi" w:hAnsiTheme="majorBidi" w:cstheme="majorBidi"/>
                <w:b/>
                <w:bCs/>
                <w:sz w:val="24"/>
                <w:szCs w:val="24"/>
                <w:lang w:val="uk-UA"/>
              </w:rPr>
              <w:t xml:space="preserve">Тема 4.4.  </w:t>
            </w:r>
            <w:r w:rsidRPr="004D1019">
              <w:rPr>
                <w:rFonts w:asciiTheme="majorBidi" w:hAnsiTheme="majorBidi" w:cstheme="majorBidi"/>
                <w:sz w:val="24"/>
                <w:szCs w:val="24"/>
                <w:lang w:val="uk-UA"/>
              </w:rPr>
              <w:t>Технології формування зв’язного мовлення</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1. Функціональна модель формування зв’язного мовлення у дітей-логопатів.</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2. Формування зв’язного мовлення на основі використання структурно-семантичних схем.</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3. Формування діалогічного мовлення.</w:t>
            </w:r>
          </w:p>
          <w:p w:rsidR="004D1019" w:rsidRPr="004D1019" w:rsidRDefault="004D1019" w:rsidP="004D1019">
            <w:pPr>
              <w:spacing w:after="0"/>
              <w:ind w:firstLine="421"/>
              <w:jc w:val="both"/>
              <w:rPr>
                <w:rFonts w:asciiTheme="majorBidi" w:hAnsiTheme="majorBidi" w:cstheme="majorBidi"/>
                <w:sz w:val="24"/>
                <w:szCs w:val="24"/>
                <w:lang w:val="uk-UA"/>
              </w:rPr>
            </w:pPr>
            <w:r w:rsidRPr="004D1019">
              <w:rPr>
                <w:rFonts w:asciiTheme="majorBidi" w:hAnsiTheme="majorBidi" w:cstheme="majorBidi"/>
                <w:sz w:val="24"/>
                <w:szCs w:val="24"/>
                <w:lang w:val="uk-UA"/>
              </w:rPr>
              <w:t>4. Формування монологічного мовлення.</w:t>
            </w:r>
          </w:p>
          <w:p w:rsidR="00772AC3" w:rsidRPr="004D1019" w:rsidRDefault="004D1019" w:rsidP="004D1019">
            <w:pPr>
              <w:spacing w:after="0" w:line="240" w:lineRule="auto"/>
              <w:ind w:firstLine="421"/>
              <w:jc w:val="both"/>
              <w:rPr>
                <w:rFonts w:ascii="Times New Roman" w:hAnsi="Times New Roman"/>
                <w:sz w:val="24"/>
                <w:szCs w:val="24"/>
                <w:lang w:val="uk-UA"/>
              </w:rPr>
            </w:pPr>
            <w:r w:rsidRPr="004D1019">
              <w:rPr>
                <w:rFonts w:asciiTheme="majorBidi" w:hAnsiTheme="majorBidi" w:cstheme="majorBidi"/>
                <w:sz w:val="24"/>
                <w:szCs w:val="24"/>
                <w:lang w:val="uk-UA"/>
              </w:rPr>
              <w:t>5. Використання інноваційних сучасних технологій логопедичної роботи під час формування зв’язного мовлення у дітей із мовленнєвим недорозвиненням.</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C3" w:rsidRDefault="00772AC3">
            <w:pPr>
              <w:spacing w:after="0" w:line="256" w:lineRule="auto"/>
              <w:rPr>
                <w:rFonts w:ascii="Times New Roman" w:hAnsi="Times New Roman"/>
                <w:sz w:val="24"/>
                <w:szCs w:val="24"/>
                <w:lang w:val="uk-UA"/>
              </w:rPr>
            </w:pPr>
          </w:p>
        </w:tc>
      </w:tr>
      <w:tr w:rsidR="00772AC3" w:rsidTr="00772AC3">
        <w:tc>
          <w:tcPr>
            <w:tcW w:w="2306" w:type="dxa"/>
            <w:tcBorders>
              <w:top w:val="single" w:sz="4" w:space="0" w:color="auto"/>
              <w:left w:val="single" w:sz="4" w:space="0" w:color="auto"/>
              <w:bottom w:val="single" w:sz="4" w:space="0" w:color="auto"/>
              <w:right w:val="single" w:sz="4" w:space="0" w:color="auto"/>
            </w:tcBorders>
            <w:hideMark/>
          </w:tcPr>
          <w:p w:rsidR="00772AC3" w:rsidRDefault="00CC2479" w:rsidP="00CC2479">
            <w:pPr>
              <w:spacing w:after="0" w:line="240" w:lineRule="auto"/>
              <w:jc w:val="center"/>
              <w:rPr>
                <w:rFonts w:ascii="Times New Roman" w:hAnsi="Times New Roman"/>
                <w:sz w:val="24"/>
                <w:szCs w:val="24"/>
                <w:lang w:val="uk-UA"/>
              </w:rPr>
            </w:pPr>
            <w:r>
              <w:rPr>
                <w:rFonts w:ascii="Times New Roman" w:hAnsi="Times New Roman"/>
                <w:sz w:val="24"/>
                <w:szCs w:val="24"/>
                <w:lang w:val="uk-UA"/>
              </w:rPr>
              <w:t>Останній  тиждень травня</w:t>
            </w:r>
          </w:p>
        </w:tc>
        <w:tc>
          <w:tcPr>
            <w:tcW w:w="6478" w:type="dxa"/>
            <w:tcBorders>
              <w:top w:val="single" w:sz="4" w:space="0" w:color="auto"/>
              <w:left w:val="single" w:sz="4" w:space="0" w:color="auto"/>
              <w:bottom w:val="single" w:sz="4" w:space="0" w:color="auto"/>
              <w:right w:val="single" w:sz="4" w:space="0" w:color="auto"/>
            </w:tcBorders>
            <w:hideMark/>
          </w:tcPr>
          <w:p w:rsidR="004D1019" w:rsidRPr="004D1019" w:rsidRDefault="004D1019" w:rsidP="004D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hAnsiTheme="majorBidi" w:cstheme="majorBidi"/>
                <w:sz w:val="24"/>
                <w:szCs w:val="24"/>
                <w:lang w:val="uk-UA"/>
              </w:rPr>
            </w:pPr>
            <w:r w:rsidRPr="004D1019">
              <w:rPr>
                <w:rFonts w:asciiTheme="majorBidi" w:hAnsiTheme="majorBidi" w:cstheme="majorBidi"/>
                <w:b/>
                <w:sz w:val="24"/>
                <w:szCs w:val="24"/>
                <w:lang w:val="uk-UA"/>
              </w:rPr>
              <w:t xml:space="preserve">Тема 4.5. </w:t>
            </w:r>
            <w:r w:rsidRPr="004D1019">
              <w:rPr>
                <w:rFonts w:asciiTheme="majorBidi" w:hAnsiTheme="majorBidi" w:cstheme="majorBidi"/>
                <w:sz w:val="24"/>
                <w:szCs w:val="24"/>
                <w:lang w:val="uk-UA"/>
              </w:rPr>
              <w:t>Технології розвитку здатності до розуміння та використання логіко-граматичних конструкцій</w:t>
            </w:r>
          </w:p>
          <w:p w:rsidR="004D1019" w:rsidRPr="004D1019" w:rsidRDefault="004D1019" w:rsidP="004D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hAnsiTheme="majorBidi" w:cstheme="majorBidi"/>
                <w:bCs/>
                <w:sz w:val="24"/>
                <w:szCs w:val="24"/>
                <w:lang w:val="uk-UA"/>
              </w:rPr>
            </w:pPr>
            <w:r w:rsidRPr="004D1019">
              <w:rPr>
                <w:rFonts w:asciiTheme="majorBidi" w:hAnsiTheme="majorBidi" w:cstheme="majorBidi"/>
                <w:bCs/>
                <w:sz w:val="24"/>
                <w:szCs w:val="24"/>
                <w:lang w:val="uk-UA"/>
              </w:rPr>
              <w:lastRenderedPageBreak/>
              <w:t>1. Аналіз поняття «логіко-граматичні конструкції». Види логіко-граматичних конструкцій.</w:t>
            </w:r>
          </w:p>
          <w:p w:rsidR="004D1019" w:rsidRPr="004D1019" w:rsidRDefault="004D1019" w:rsidP="004D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hAnsiTheme="majorBidi" w:cstheme="majorBidi"/>
                <w:bCs/>
                <w:sz w:val="24"/>
                <w:szCs w:val="24"/>
                <w:lang w:val="uk-UA"/>
              </w:rPr>
            </w:pPr>
            <w:r w:rsidRPr="004D1019">
              <w:rPr>
                <w:rFonts w:asciiTheme="majorBidi" w:hAnsiTheme="majorBidi" w:cstheme="majorBidi"/>
                <w:bCs/>
                <w:sz w:val="24"/>
                <w:szCs w:val="24"/>
                <w:lang w:val="uk-UA"/>
              </w:rPr>
              <w:t>2. Технології формування логіко-граматичних конструкцій, що виражають «комунікацію подій».</w:t>
            </w:r>
          </w:p>
          <w:p w:rsidR="00772AC3" w:rsidRPr="004D1019" w:rsidRDefault="004D1019" w:rsidP="004D1019">
            <w:pPr>
              <w:spacing w:after="0" w:line="240" w:lineRule="auto"/>
              <w:ind w:firstLine="705"/>
              <w:jc w:val="both"/>
              <w:rPr>
                <w:rFonts w:ascii="Times New Roman" w:hAnsi="Times New Roman"/>
                <w:b/>
                <w:sz w:val="24"/>
                <w:szCs w:val="24"/>
                <w:lang w:val="uk-UA"/>
              </w:rPr>
            </w:pPr>
            <w:r w:rsidRPr="004D1019">
              <w:rPr>
                <w:rFonts w:asciiTheme="majorBidi" w:hAnsiTheme="majorBidi" w:cstheme="majorBidi"/>
                <w:bCs/>
                <w:sz w:val="24"/>
                <w:szCs w:val="24"/>
                <w:lang w:val="uk-UA"/>
              </w:rPr>
              <w:t>3. Технології формування логіко-граматичних конструкцій, що виражають «комунікацію відношень»</w:t>
            </w:r>
          </w:p>
        </w:tc>
        <w:tc>
          <w:tcPr>
            <w:tcW w:w="2126"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самостійна робота</w:t>
            </w:r>
          </w:p>
        </w:tc>
        <w:tc>
          <w:tcPr>
            <w:tcW w:w="1843" w:type="dxa"/>
            <w:tcBorders>
              <w:top w:val="single" w:sz="4" w:space="0" w:color="auto"/>
              <w:left w:val="single" w:sz="4" w:space="0" w:color="auto"/>
              <w:bottom w:val="single" w:sz="4" w:space="0" w:color="auto"/>
              <w:right w:val="single" w:sz="4" w:space="0" w:color="auto"/>
            </w:tcBorders>
            <w:hideMark/>
          </w:tcPr>
          <w:p w:rsidR="00772AC3" w:rsidRDefault="00772AC3">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bl>
    <w:p w:rsidR="00772AC3" w:rsidRDefault="00772AC3" w:rsidP="00772AC3">
      <w:pPr>
        <w:spacing w:after="0" w:line="240" w:lineRule="auto"/>
        <w:rPr>
          <w:rFonts w:ascii="Times New Roman" w:hAnsi="Times New Roman"/>
          <w:b/>
          <w:bCs/>
          <w:sz w:val="24"/>
          <w:szCs w:val="24"/>
          <w:lang w:val="uk-UA"/>
        </w:rPr>
      </w:pPr>
    </w:p>
    <w:p w:rsidR="00772AC3" w:rsidRPr="00AE6435" w:rsidRDefault="00772AC3" w:rsidP="002B5641">
      <w:pPr>
        <w:spacing w:after="0" w:line="240" w:lineRule="auto"/>
        <w:rPr>
          <w:rFonts w:ascii="Times New Roman" w:hAnsi="Times New Roman"/>
          <w:b/>
          <w:bCs/>
          <w:sz w:val="24"/>
          <w:szCs w:val="24"/>
          <w:lang w:val="uk-UA"/>
        </w:rPr>
      </w:pPr>
    </w:p>
    <w:p w:rsidR="002B5641" w:rsidRPr="00AE6435" w:rsidRDefault="002B5641" w:rsidP="002B5641">
      <w:pPr>
        <w:spacing w:after="0" w:line="240" w:lineRule="auto"/>
        <w:rPr>
          <w:rFonts w:ascii="Times New Roman" w:hAnsi="Times New Roman"/>
          <w:b/>
          <w:bCs/>
          <w:sz w:val="24"/>
          <w:szCs w:val="24"/>
          <w:lang w:val="uk-UA"/>
        </w:rPr>
      </w:pPr>
      <w:r w:rsidRPr="00AE6435">
        <w:rPr>
          <w:rFonts w:ascii="Times New Roman" w:hAnsi="Times New Roman"/>
          <w:b/>
          <w:bCs/>
          <w:sz w:val="24"/>
          <w:szCs w:val="24"/>
          <w:lang w:val="uk-UA"/>
        </w:rPr>
        <w:t>10. Система оцінювання та вимоги</w:t>
      </w:r>
    </w:p>
    <w:p w:rsidR="002B5641" w:rsidRPr="00AE6435" w:rsidRDefault="002B5641" w:rsidP="00BB4D4D">
      <w:pPr>
        <w:pStyle w:val="1"/>
        <w:keepNext w:val="0"/>
        <w:tabs>
          <w:tab w:val="clear" w:pos="0"/>
          <w:tab w:val="left" w:pos="720"/>
        </w:tabs>
        <w:spacing w:before="120"/>
        <w:ind w:left="0" w:firstLine="709"/>
        <w:jc w:val="both"/>
        <w:rPr>
          <w:color w:val="FF0000"/>
          <w:sz w:val="24"/>
          <w:u w:val="single"/>
        </w:rPr>
      </w:pPr>
      <w:r w:rsidRPr="00AE6435">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AE6435">
        <w:rPr>
          <w:rFonts w:asciiTheme="majorBidi" w:hAnsiTheme="majorBidi" w:cstheme="majorBidi"/>
          <w:sz w:val="24"/>
        </w:rPr>
        <w:t xml:space="preserve">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w:t>
      </w:r>
      <w:proofErr w:type="spellStart"/>
      <w:r w:rsidRPr="00AE6435">
        <w:rPr>
          <w:rFonts w:asciiTheme="majorBidi" w:hAnsiTheme="majorBidi" w:cstheme="majorBidi"/>
          <w:sz w:val="24"/>
        </w:rPr>
        <w:t>вебінару</w:t>
      </w:r>
      <w:proofErr w:type="spellEnd"/>
      <w:r w:rsidRPr="00AE6435">
        <w:rPr>
          <w:rFonts w:asciiTheme="majorBidi" w:hAnsiTheme="majorBidi" w:cstheme="majorBidi"/>
          <w:sz w:val="24"/>
        </w:rPr>
        <w:t xml:space="preserve">, курсу підвищення кваліфікації тощо з одержанням відповідного сертифіката та наданням покликання на </w:t>
      </w:r>
      <w:proofErr w:type="spellStart"/>
      <w:r w:rsidRPr="00AE6435">
        <w:rPr>
          <w:rFonts w:asciiTheme="majorBidi" w:hAnsiTheme="majorBidi" w:cstheme="majorBidi"/>
          <w:sz w:val="24"/>
        </w:rPr>
        <w:t>веб-сторінку</w:t>
      </w:r>
      <w:proofErr w:type="spellEnd"/>
      <w:r w:rsidRPr="00AE6435">
        <w:rPr>
          <w:rFonts w:asciiTheme="majorBidi" w:hAnsiTheme="majorBidi" w:cstheme="majorBidi"/>
          <w:sz w:val="24"/>
        </w:rPr>
        <w:t xml:space="preserve">). </w:t>
      </w:r>
      <w:r w:rsidR="00BB4D4D" w:rsidRPr="00CC2479">
        <w:rPr>
          <w:rFonts w:asciiTheme="majorBidi" w:hAnsiTheme="majorBidi" w:cstheme="majorBidi"/>
          <w:i/>
          <w:iCs/>
          <w:sz w:val="24"/>
        </w:rPr>
        <w:t>Підсумкова оцінка за вивчення освітньої компоненти складає 100 балів (</w:t>
      </w:r>
      <w:r w:rsidR="00772AC3" w:rsidRPr="00CC2479">
        <w:rPr>
          <w:rFonts w:asciiTheme="majorBidi" w:hAnsiTheme="majorBidi" w:cstheme="majorBidi"/>
          <w:i/>
          <w:iCs/>
          <w:sz w:val="24"/>
        </w:rPr>
        <w:t xml:space="preserve">у 1 семестрі - </w:t>
      </w:r>
      <w:r w:rsidR="00BB4D4D" w:rsidRPr="00CC2479">
        <w:rPr>
          <w:rFonts w:asciiTheme="majorBidi" w:hAnsiTheme="majorBidi" w:cstheme="majorBidi"/>
          <w:i/>
          <w:iCs/>
          <w:sz w:val="24"/>
        </w:rPr>
        <w:t>за аудиторну роботу – 80 балів, за 2 самостійних – 20 балів</w:t>
      </w:r>
      <w:r w:rsidR="00772AC3" w:rsidRPr="00CC2479">
        <w:rPr>
          <w:rFonts w:asciiTheme="majorBidi" w:hAnsiTheme="majorBidi" w:cstheme="majorBidi"/>
          <w:i/>
          <w:iCs/>
          <w:sz w:val="24"/>
        </w:rPr>
        <w:t>; у 2 семестрі – 40 балів – за аудиторну роботу, 20 – самостійну та 40 балів – за екзамен</w:t>
      </w:r>
      <w:r w:rsidR="00BB4D4D" w:rsidRPr="00CC2479">
        <w:rPr>
          <w:rFonts w:asciiTheme="majorBidi" w:hAnsiTheme="majorBidi" w:cstheme="majorBidi"/>
          <w:i/>
          <w:iCs/>
          <w:sz w:val="24"/>
        </w:rPr>
        <w:t xml:space="preserve">). </w:t>
      </w:r>
      <w:r w:rsidRPr="00AE6435">
        <w:rPr>
          <w:rFonts w:asciiTheme="majorBidi" w:hAnsiTheme="majorBidi" w:cstheme="majorBidi"/>
          <w:sz w:val="24"/>
        </w:rPr>
        <w:t xml:space="preserve">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w:t>
      </w:r>
      <w:proofErr w:type="spellStart"/>
      <w:r w:rsidRPr="00AE6435">
        <w:rPr>
          <w:rFonts w:asciiTheme="majorBidi" w:hAnsiTheme="majorBidi" w:cstheme="majorBidi"/>
          <w:sz w:val="24"/>
        </w:rPr>
        <w:t>співставляє</w:t>
      </w:r>
      <w:proofErr w:type="spellEnd"/>
      <w:r w:rsidRPr="00AE6435">
        <w:rPr>
          <w:rFonts w:asciiTheme="majorBidi" w:hAnsiTheme="majorBidi" w:cstheme="majorBidi"/>
          <w:sz w:val="24"/>
        </w:rPr>
        <w:t xml:space="preserve"> та порівнює, використовує додаткові джерела інформації.</w:t>
      </w:r>
    </w:p>
    <w:p w:rsidR="002B5641" w:rsidRPr="00AE6435" w:rsidRDefault="002B5641" w:rsidP="002B5641">
      <w:pPr>
        <w:pStyle w:val="1"/>
        <w:keepNext w:val="0"/>
        <w:tabs>
          <w:tab w:val="clear" w:pos="0"/>
          <w:tab w:val="left" w:pos="720"/>
        </w:tabs>
        <w:spacing w:before="120"/>
        <w:ind w:left="0" w:firstLine="709"/>
        <w:jc w:val="center"/>
        <w:rPr>
          <w:color w:val="FF0000"/>
          <w:sz w:val="24"/>
          <w:u w:val="single"/>
        </w:rPr>
      </w:pPr>
      <w:r w:rsidRPr="00AE6435">
        <w:rPr>
          <w:sz w:val="24"/>
        </w:rPr>
        <w:tab/>
      </w:r>
    </w:p>
    <w:p w:rsidR="002B5641" w:rsidRPr="00AE6435" w:rsidRDefault="002B5641" w:rsidP="002B5641">
      <w:pPr>
        <w:jc w:val="both"/>
        <w:rPr>
          <w:rFonts w:asciiTheme="majorBidi" w:hAnsiTheme="majorBidi" w:cstheme="majorBidi"/>
          <w:sz w:val="24"/>
          <w:szCs w:val="24"/>
          <w:lang w:val="uk-UA" w:eastAsia="ru-RU"/>
        </w:rPr>
      </w:pPr>
    </w:p>
    <w:p w:rsidR="00DF2F2F" w:rsidRPr="00AE6435" w:rsidRDefault="00DF2F2F" w:rsidP="00DF2F2F">
      <w:pPr>
        <w:jc w:val="center"/>
        <w:rPr>
          <w:rFonts w:ascii="Times New Roman" w:hAnsi="Times New Roman"/>
          <w:b/>
          <w:sz w:val="24"/>
          <w:szCs w:val="24"/>
          <w:lang w:val="uk-UA"/>
        </w:rPr>
      </w:pPr>
      <w:r w:rsidRPr="00AE6435">
        <w:rPr>
          <w:rFonts w:ascii="Times New Roman" w:hAnsi="Times New Roman"/>
          <w:b/>
          <w:sz w:val="24"/>
          <w:szCs w:val="24"/>
        </w:rPr>
        <w:t>Крит</w:t>
      </w:r>
      <w:r w:rsidRPr="00AE6435">
        <w:rPr>
          <w:rFonts w:ascii="Times New Roman" w:hAnsi="Times New Roman"/>
          <w:b/>
          <w:sz w:val="24"/>
          <w:szCs w:val="24"/>
          <w:lang w:val="uk-UA"/>
        </w:rPr>
        <w:t xml:space="preserve">ерії оцінювання студентів на практичних заняттях </w:t>
      </w:r>
      <w:r w:rsidR="00CC2479">
        <w:rPr>
          <w:rFonts w:ascii="Times New Roman" w:hAnsi="Times New Roman"/>
          <w:b/>
          <w:sz w:val="24"/>
          <w:szCs w:val="24"/>
          <w:lang w:val="uk-UA"/>
        </w:rPr>
        <w:t>(1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39"/>
        <w:gridCol w:w="9781"/>
      </w:tblGrid>
      <w:tr w:rsidR="00DF2F2F" w:rsidRPr="00AE6435" w:rsidTr="00DF2F2F">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b/>
                <w:sz w:val="24"/>
                <w:szCs w:val="24"/>
                <w:lang w:val="uk-UA"/>
              </w:rPr>
            </w:pPr>
            <w:r w:rsidRPr="00AE6435">
              <w:rPr>
                <w:rFonts w:ascii="Times New Roman" w:hAnsi="Times New Roman"/>
                <w:b/>
                <w:sz w:val="24"/>
                <w:szCs w:val="24"/>
                <w:lang w:val="uk-UA"/>
              </w:rPr>
              <w:t>Кількість балів</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b/>
                <w:sz w:val="24"/>
                <w:szCs w:val="24"/>
                <w:lang w:val="uk-UA"/>
              </w:rPr>
            </w:pPr>
            <w:r w:rsidRPr="00AE6435">
              <w:rPr>
                <w:rFonts w:ascii="Times New Roman" w:hAnsi="Times New Roman"/>
                <w:b/>
                <w:sz w:val="24"/>
                <w:szCs w:val="24"/>
                <w:lang w:val="uk-UA"/>
              </w:rPr>
              <w:t>Оцінка</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b/>
                <w:sz w:val="24"/>
                <w:szCs w:val="24"/>
                <w:lang w:val="uk-UA"/>
              </w:rPr>
            </w:pPr>
            <w:r w:rsidRPr="00AE6435">
              <w:rPr>
                <w:rFonts w:ascii="Times New Roman" w:hAnsi="Times New Roman"/>
                <w:b/>
                <w:sz w:val="24"/>
                <w:szCs w:val="24"/>
                <w:lang w:val="uk-UA"/>
              </w:rPr>
              <w:t>Критерії оцінювання навчальних досягнень студентів</w:t>
            </w:r>
          </w:p>
        </w:tc>
      </w:tr>
      <w:tr w:rsidR="00DF2F2F" w:rsidRPr="00AE6435" w:rsidTr="00DF2F2F">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CC2479" w:rsidRDefault="00CC2479" w:rsidP="000A3BED">
            <w:pPr>
              <w:jc w:val="center"/>
              <w:rPr>
                <w:rFonts w:ascii="Times New Roman" w:hAnsi="Times New Roman"/>
                <w:sz w:val="24"/>
                <w:szCs w:val="24"/>
                <w:lang w:val="uk-UA"/>
              </w:rPr>
            </w:pPr>
            <w:r>
              <w:rPr>
                <w:rFonts w:ascii="Times New Roman" w:hAnsi="Times New Roman"/>
                <w:sz w:val="24"/>
                <w:szCs w:val="24"/>
                <w:lang w:val="uk-UA"/>
              </w:rPr>
              <w:t>8</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t>відмінно</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Рівень відповіді або виконання завдання є творчим.</w:t>
            </w:r>
          </w:p>
        </w:tc>
      </w:tr>
      <w:tr w:rsidR="00DF2F2F" w:rsidRPr="00AE6435" w:rsidTr="00DF2F2F">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CC2479" w:rsidP="000A3BED">
            <w:pPr>
              <w:jc w:val="center"/>
              <w:rPr>
                <w:rFonts w:ascii="Times New Roman" w:hAnsi="Times New Roman"/>
                <w:sz w:val="24"/>
                <w:szCs w:val="24"/>
                <w:lang w:val="uk-UA"/>
              </w:rPr>
            </w:pPr>
            <w:r>
              <w:rPr>
                <w:rFonts w:ascii="Times New Roman" w:hAnsi="Times New Roman"/>
                <w:sz w:val="24"/>
                <w:szCs w:val="24"/>
                <w:lang w:val="uk-UA"/>
              </w:rPr>
              <w:lastRenderedPageBreak/>
              <w:t>7</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t>добре</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Рівень відповіді або виконання завдання є продуктивним.</w:t>
            </w:r>
          </w:p>
        </w:tc>
      </w:tr>
      <w:tr w:rsidR="00DF2F2F" w:rsidRPr="00AE6435" w:rsidTr="00DF2F2F">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CC2479" w:rsidP="000A3BED">
            <w:pPr>
              <w:jc w:val="center"/>
              <w:rPr>
                <w:rFonts w:ascii="Times New Roman" w:hAnsi="Times New Roman"/>
                <w:sz w:val="24"/>
                <w:szCs w:val="24"/>
                <w:lang w:val="uk-UA"/>
              </w:rPr>
            </w:pPr>
            <w:r>
              <w:rPr>
                <w:rFonts w:ascii="Times New Roman" w:hAnsi="Times New Roman"/>
                <w:sz w:val="24"/>
                <w:szCs w:val="24"/>
                <w:lang w:val="uk-UA"/>
              </w:rPr>
              <w:t>6</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t>добре</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Рівень відповіді або виконання завдання є продуктивним</w:t>
            </w:r>
          </w:p>
        </w:tc>
      </w:tr>
      <w:tr w:rsidR="00DF2F2F" w:rsidRPr="00AE6435" w:rsidTr="00DF2F2F">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CC2479" w:rsidP="000A3BED">
            <w:pPr>
              <w:jc w:val="center"/>
              <w:rPr>
                <w:rFonts w:ascii="Times New Roman" w:hAnsi="Times New Roman"/>
                <w:sz w:val="24"/>
                <w:szCs w:val="24"/>
                <w:lang w:val="uk-UA"/>
              </w:rPr>
            </w:pPr>
            <w:r>
              <w:rPr>
                <w:rFonts w:ascii="Times New Roman" w:hAnsi="Times New Roman"/>
                <w:sz w:val="24"/>
                <w:szCs w:val="24"/>
                <w:lang w:val="uk-UA"/>
              </w:rPr>
              <w:t>5</w:t>
            </w:r>
          </w:p>
          <w:p w:rsidR="00DF2F2F" w:rsidRPr="00AE6435" w:rsidRDefault="00DF2F2F" w:rsidP="000A3BED">
            <w:pPr>
              <w:jc w:val="center"/>
              <w:rPr>
                <w:rFonts w:ascii="Times New Roman" w:hAnsi="Times New Roman"/>
                <w:sz w:val="24"/>
                <w:szCs w:val="24"/>
                <w:lang w:val="uk-UA"/>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t>задовільно</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Рівень відповіді або виконання завдання є репродуктивним.</w:t>
            </w:r>
          </w:p>
        </w:tc>
      </w:tr>
      <w:tr w:rsidR="00DF2F2F" w:rsidRPr="00AE6435" w:rsidTr="00DF2F2F">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CC2479" w:rsidP="000A3BED">
            <w:pPr>
              <w:jc w:val="center"/>
              <w:rPr>
                <w:rFonts w:ascii="Times New Roman" w:hAnsi="Times New Roman"/>
                <w:sz w:val="24"/>
                <w:szCs w:val="24"/>
                <w:lang w:val="uk-UA"/>
              </w:rPr>
            </w:pPr>
            <w:r>
              <w:rPr>
                <w:rFonts w:ascii="Times New Roman" w:hAnsi="Times New Roman"/>
                <w:sz w:val="24"/>
                <w:szCs w:val="24"/>
                <w:lang w:val="uk-UA"/>
              </w:rPr>
              <w:t>4</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t>задовільно</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DF2F2F" w:rsidRPr="00AE6435" w:rsidTr="00DF2F2F">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CC2479"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t>1-</w:t>
            </w:r>
            <w:r w:rsidR="00CC2479">
              <w:rPr>
                <w:rFonts w:ascii="Times New Roman" w:hAnsi="Times New Roman"/>
                <w:sz w:val="24"/>
                <w:szCs w:val="24"/>
                <w:lang w:val="uk-UA"/>
              </w:rPr>
              <w:t>3</w:t>
            </w:r>
          </w:p>
          <w:p w:rsidR="00DF2F2F" w:rsidRPr="00AE6435" w:rsidRDefault="00DF2F2F" w:rsidP="000A3BED">
            <w:pPr>
              <w:jc w:val="center"/>
              <w:rPr>
                <w:rFonts w:ascii="Times New Roman" w:hAnsi="Times New Roman"/>
                <w:sz w:val="24"/>
                <w:szCs w:val="24"/>
                <w:lang w:val="uk-UA"/>
              </w:rPr>
            </w:pPr>
          </w:p>
          <w:p w:rsidR="00DF2F2F" w:rsidRPr="00AE6435" w:rsidRDefault="00DF2F2F" w:rsidP="000A3BED">
            <w:pPr>
              <w:jc w:val="center"/>
              <w:rPr>
                <w:rFonts w:ascii="Times New Roman" w:hAnsi="Times New Roman"/>
                <w:sz w:val="24"/>
                <w:szCs w:val="24"/>
                <w:lang w:val="uk-UA"/>
              </w:rPr>
            </w:pPr>
          </w:p>
          <w:p w:rsidR="00DF2F2F" w:rsidRPr="00AE6435" w:rsidRDefault="00DF2F2F" w:rsidP="000A3BED">
            <w:pPr>
              <w:jc w:val="center"/>
              <w:rPr>
                <w:rFonts w:ascii="Times New Roman" w:hAnsi="Times New Roman"/>
                <w:sz w:val="24"/>
                <w:szCs w:val="24"/>
                <w:lang w:val="uk-UA"/>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sz w:val="24"/>
                <w:szCs w:val="24"/>
                <w:lang w:val="uk-UA"/>
              </w:rPr>
            </w:pPr>
          </w:p>
          <w:p w:rsidR="00DF2F2F" w:rsidRPr="00AE6435" w:rsidRDefault="00DF2F2F" w:rsidP="000A3BED">
            <w:pPr>
              <w:jc w:val="center"/>
              <w:rPr>
                <w:rFonts w:ascii="Times New Roman" w:hAnsi="Times New Roman"/>
                <w:sz w:val="24"/>
                <w:szCs w:val="24"/>
                <w:lang w:val="uk-UA"/>
              </w:rPr>
            </w:pPr>
          </w:p>
          <w:p w:rsidR="00DF2F2F" w:rsidRPr="00AE6435" w:rsidRDefault="00DF2F2F" w:rsidP="000A3BED">
            <w:pPr>
              <w:jc w:val="center"/>
              <w:rPr>
                <w:rFonts w:ascii="Times New Roman" w:hAnsi="Times New Roman"/>
                <w:sz w:val="24"/>
                <w:szCs w:val="24"/>
                <w:lang w:val="uk-UA"/>
              </w:rPr>
            </w:pPr>
            <w:proofErr w:type="spellStart"/>
            <w:r w:rsidRPr="00AE6435">
              <w:rPr>
                <w:rFonts w:ascii="Times New Roman" w:hAnsi="Times New Roman"/>
                <w:sz w:val="24"/>
                <w:szCs w:val="24"/>
                <w:lang w:val="uk-UA"/>
              </w:rPr>
              <w:lastRenderedPageBreak/>
              <w:t>незадо-</w:t>
            </w:r>
            <w:proofErr w:type="spellEnd"/>
          </w:p>
          <w:p w:rsidR="00DF2F2F" w:rsidRPr="00AE6435"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t>вільно</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lastRenderedPageBreak/>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DF2F2F" w:rsidRPr="00AE6435" w:rsidTr="00DF2F2F">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lastRenderedPageBreak/>
              <w:t>0</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center"/>
              <w:rPr>
                <w:rFonts w:ascii="Times New Roman" w:hAnsi="Times New Roman"/>
                <w:sz w:val="24"/>
                <w:szCs w:val="24"/>
                <w:lang w:val="uk-UA"/>
              </w:rPr>
            </w:pPr>
            <w:r w:rsidRPr="00AE6435">
              <w:rPr>
                <w:rFonts w:ascii="Times New Roman" w:hAnsi="Times New Roman"/>
                <w:sz w:val="24"/>
                <w:szCs w:val="24"/>
                <w:lang w:val="uk-UA"/>
              </w:rPr>
              <w:t>незадовільно</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DF2F2F" w:rsidRPr="00AE6435" w:rsidRDefault="00DF2F2F"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відсутня.</w:t>
            </w:r>
          </w:p>
        </w:tc>
      </w:tr>
    </w:tbl>
    <w:p w:rsidR="00DF2F2F" w:rsidRDefault="00DF2F2F" w:rsidP="002B5641">
      <w:pPr>
        <w:jc w:val="center"/>
        <w:rPr>
          <w:rFonts w:asciiTheme="majorBidi" w:hAnsiTheme="majorBidi" w:cstheme="majorBidi"/>
          <w:b/>
          <w:sz w:val="24"/>
          <w:szCs w:val="24"/>
          <w:lang w:val="uk-UA"/>
        </w:rPr>
      </w:pPr>
    </w:p>
    <w:p w:rsidR="00CC2479" w:rsidRDefault="00CC2479" w:rsidP="00CC2479">
      <w:pPr>
        <w:jc w:val="center"/>
        <w:rPr>
          <w:rFonts w:ascii="Times New Roman" w:hAnsi="Times New Roman"/>
          <w:b/>
          <w:sz w:val="24"/>
          <w:szCs w:val="24"/>
          <w:lang w:val="uk-UA"/>
        </w:rPr>
      </w:pPr>
      <w:r>
        <w:rPr>
          <w:rFonts w:ascii="Times New Roman" w:hAnsi="Times New Roman"/>
          <w:b/>
          <w:sz w:val="24"/>
          <w:szCs w:val="24"/>
        </w:rPr>
        <w:t>Крит</w:t>
      </w:r>
      <w:r>
        <w:rPr>
          <w:rFonts w:ascii="Times New Roman" w:hAnsi="Times New Roman"/>
          <w:b/>
          <w:sz w:val="24"/>
          <w:szCs w:val="24"/>
          <w:lang w:val="uk-UA"/>
        </w:rPr>
        <w:t>ерії оцінювання студентів на практичних заняттях (2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39"/>
        <w:gridCol w:w="9781"/>
      </w:tblGrid>
      <w:tr w:rsidR="00CC2479" w:rsidRPr="00CC2479" w:rsidTr="00CC2479">
        <w:tc>
          <w:tcPr>
            <w:tcW w:w="1800"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b/>
                <w:sz w:val="24"/>
                <w:szCs w:val="24"/>
                <w:lang w:val="uk-UA"/>
              </w:rPr>
            </w:pPr>
            <w:r>
              <w:rPr>
                <w:rFonts w:ascii="Times New Roman" w:hAnsi="Times New Roman"/>
                <w:b/>
                <w:sz w:val="24"/>
                <w:szCs w:val="24"/>
                <w:lang w:val="uk-UA"/>
              </w:rPr>
              <w:t>Кількість балів</w:t>
            </w:r>
          </w:p>
        </w:tc>
        <w:tc>
          <w:tcPr>
            <w:tcW w:w="1739"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b/>
                <w:sz w:val="24"/>
                <w:szCs w:val="24"/>
                <w:lang w:val="uk-UA"/>
              </w:rPr>
            </w:pPr>
            <w:r>
              <w:rPr>
                <w:rFonts w:ascii="Times New Roman" w:hAnsi="Times New Roman"/>
                <w:b/>
                <w:sz w:val="24"/>
                <w:szCs w:val="24"/>
                <w:lang w:val="uk-UA"/>
              </w:rPr>
              <w:t>Оцінка</w:t>
            </w:r>
          </w:p>
        </w:tc>
        <w:tc>
          <w:tcPr>
            <w:tcW w:w="9781"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b/>
                <w:sz w:val="24"/>
                <w:szCs w:val="24"/>
                <w:lang w:val="uk-UA"/>
              </w:rPr>
            </w:pPr>
            <w:r>
              <w:rPr>
                <w:rFonts w:ascii="Times New Roman" w:hAnsi="Times New Roman"/>
                <w:b/>
                <w:sz w:val="24"/>
                <w:szCs w:val="24"/>
                <w:lang w:val="uk-UA"/>
              </w:rPr>
              <w:t>Критерії оцінювання навчальних досягнень студентів</w:t>
            </w:r>
          </w:p>
        </w:tc>
      </w:tr>
      <w:tr w:rsidR="00CC2479" w:rsidRPr="00CC2479" w:rsidTr="00CC2479">
        <w:tc>
          <w:tcPr>
            <w:tcW w:w="1800"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en-US"/>
              </w:rPr>
            </w:pPr>
            <w:r>
              <w:rPr>
                <w:rFonts w:ascii="Times New Roman" w:hAnsi="Times New Roman"/>
                <w:sz w:val="24"/>
                <w:szCs w:val="24"/>
                <w:lang w:val="en-US"/>
              </w:rPr>
              <w:t>5</w:t>
            </w:r>
          </w:p>
        </w:tc>
        <w:tc>
          <w:tcPr>
            <w:tcW w:w="1739"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відмінно</w:t>
            </w:r>
          </w:p>
        </w:tc>
        <w:tc>
          <w:tcPr>
            <w:tcW w:w="9781" w:type="dxa"/>
            <w:tcBorders>
              <w:top w:val="single" w:sz="4" w:space="0" w:color="auto"/>
              <w:left w:val="single" w:sz="4" w:space="0" w:color="auto"/>
              <w:bottom w:val="single" w:sz="4" w:space="0" w:color="auto"/>
              <w:right w:val="single" w:sz="4" w:space="0" w:color="auto"/>
            </w:tcBorders>
            <w:hideMark/>
          </w:tcPr>
          <w:p w:rsidR="00CC2479" w:rsidRDefault="00CC2479">
            <w:pPr>
              <w:jc w:val="both"/>
              <w:rPr>
                <w:rFonts w:ascii="Times New Roman" w:hAnsi="Times New Roman"/>
                <w:sz w:val="24"/>
                <w:szCs w:val="24"/>
                <w:lang w:val="uk-UA"/>
              </w:rPr>
            </w:pPr>
            <w:r>
              <w:rPr>
                <w:rFonts w:ascii="Times New Roman" w:hAnsi="Times New Roman"/>
                <w:sz w:val="24"/>
                <w:szCs w:val="24"/>
                <w:lang w:val="uk-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CC2479" w:rsidRDefault="00CC2479">
            <w:pPr>
              <w:jc w:val="both"/>
              <w:rPr>
                <w:rFonts w:ascii="Times New Roman" w:hAnsi="Times New Roman"/>
                <w:sz w:val="24"/>
                <w:szCs w:val="24"/>
                <w:lang w:val="uk-UA"/>
              </w:rPr>
            </w:pPr>
            <w:r>
              <w:rPr>
                <w:rFonts w:ascii="Times New Roman" w:hAnsi="Times New Roman"/>
                <w:sz w:val="24"/>
                <w:szCs w:val="24"/>
                <w:lang w:val="uk-UA"/>
              </w:rPr>
              <w:t>Рівень відповіді або виконання завдання є творчим.</w:t>
            </w:r>
          </w:p>
        </w:tc>
      </w:tr>
      <w:tr w:rsidR="00CC2479" w:rsidRPr="00CC2479" w:rsidTr="00CC2479">
        <w:tc>
          <w:tcPr>
            <w:tcW w:w="1800"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4,5</w:t>
            </w:r>
          </w:p>
        </w:tc>
        <w:tc>
          <w:tcPr>
            <w:tcW w:w="1739"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добре</w:t>
            </w:r>
          </w:p>
        </w:tc>
        <w:tc>
          <w:tcPr>
            <w:tcW w:w="9781" w:type="dxa"/>
            <w:tcBorders>
              <w:top w:val="single" w:sz="4" w:space="0" w:color="auto"/>
              <w:left w:val="single" w:sz="4" w:space="0" w:color="auto"/>
              <w:bottom w:val="single" w:sz="4" w:space="0" w:color="auto"/>
              <w:right w:val="single" w:sz="4" w:space="0" w:color="auto"/>
            </w:tcBorders>
            <w:hideMark/>
          </w:tcPr>
          <w:p w:rsidR="00CC2479" w:rsidRDefault="00CC2479">
            <w:pPr>
              <w:jc w:val="both"/>
              <w:rPr>
                <w:rFonts w:ascii="Times New Roman" w:hAnsi="Times New Roman"/>
                <w:sz w:val="24"/>
                <w:szCs w:val="24"/>
                <w:lang w:val="uk-UA"/>
              </w:rPr>
            </w:pPr>
            <w:r>
              <w:rPr>
                <w:rFonts w:ascii="Times New Roman" w:hAnsi="Times New Roman"/>
                <w:sz w:val="24"/>
                <w:szCs w:val="24"/>
                <w:lang w:val="uk-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CC2479" w:rsidRDefault="00CC2479">
            <w:pPr>
              <w:jc w:val="both"/>
              <w:rPr>
                <w:rFonts w:ascii="Times New Roman" w:hAnsi="Times New Roman"/>
                <w:sz w:val="24"/>
                <w:szCs w:val="24"/>
                <w:lang w:val="uk-UA"/>
              </w:rPr>
            </w:pPr>
            <w:r>
              <w:rPr>
                <w:rFonts w:ascii="Times New Roman" w:hAnsi="Times New Roman"/>
                <w:sz w:val="24"/>
                <w:szCs w:val="24"/>
                <w:lang w:val="uk-UA"/>
              </w:rPr>
              <w:t>Рівень відповіді або виконання завдання є продуктивним.</w:t>
            </w:r>
          </w:p>
        </w:tc>
      </w:tr>
      <w:tr w:rsidR="00CC2479" w:rsidRPr="00CC2479" w:rsidTr="00CC2479">
        <w:tc>
          <w:tcPr>
            <w:tcW w:w="1800"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4</w:t>
            </w:r>
          </w:p>
        </w:tc>
        <w:tc>
          <w:tcPr>
            <w:tcW w:w="1739"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добре</w:t>
            </w:r>
          </w:p>
        </w:tc>
        <w:tc>
          <w:tcPr>
            <w:tcW w:w="9781" w:type="dxa"/>
            <w:tcBorders>
              <w:top w:val="single" w:sz="4" w:space="0" w:color="auto"/>
              <w:left w:val="single" w:sz="4" w:space="0" w:color="auto"/>
              <w:bottom w:val="single" w:sz="4" w:space="0" w:color="auto"/>
              <w:right w:val="single" w:sz="4" w:space="0" w:color="auto"/>
            </w:tcBorders>
            <w:hideMark/>
          </w:tcPr>
          <w:p w:rsidR="00CC2479" w:rsidRDefault="00CC2479">
            <w:pPr>
              <w:jc w:val="both"/>
              <w:rPr>
                <w:rFonts w:ascii="Times New Roman" w:hAnsi="Times New Roman"/>
                <w:sz w:val="24"/>
                <w:szCs w:val="24"/>
                <w:lang w:val="uk-UA"/>
              </w:rPr>
            </w:pPr>
            <w:r>
              <w:rPr>
                <w:rFonts w:ascii="Times New Roman" w:hAnsi="Times New Roman"/>
                <w:sz w:val="24"/>
                <w:szCs w:val="24"/>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CC2479" w:rsidRDefault="00CC2479">
            <w:pPr>
              <w:jc w:val="both"/>
              <w:rPr>
                <w:rFonts w:ascii="Times New Roman" w:hAnsi="Times New Roman"/>
                <w:sz w:val="24"/>
                <w:szCs w:val="24"/>
                <w:lang w:val="uk-UA"/>
              </w:rPr>
            </w:pPr>
            <w:r>
              <w:rPr>
                <w:rFonts w:ascii="Times New Roman" w:hAnsi="Times New Roman"/>
                <w:sz w:val="24"/>
                <w:szCs w:val="24"/>
                <w:lang w:val="uk-UA"/>
              </w:rPr>
              <w:t>Рівень відповіді або виконання завдання є продуктивним</w:t>
            </w:r>
          </w:p>
        </w:tc>
      </w:tr>
      <w:tr w:rsidR="00CC2479" w:rsidRPr="00CC2479" w:rsidTr="00CC2479">
        <w:tc>
          <w:tcPr>
            <w:tcW w:w="1800" w:type="dxa"/>
            <w:tcBorders>
              <w:top w:val="single" w:sz="4" w:space="0" w:color="auto"/>
              <w:left w:val="single" w:sz="4" w:space="0" w:color="auto"/>
              <w:bottom w:val="single" w:sz="4" w:space="0" w:color="auto"/>
              <w:right w:val="single" w:sz="4" w:space="0" w:color="auto"/>
            </w:tcBorders>
          </w:tcPr>
          <w:p w:rsidR="00CC2479" w:rsidRDefault="00CC2479">
            <w:pPr>
              <w:jc w:val="center"/>
              <w:rPr>
                <w:rFonts w:ascii="Times New Roman" w:hAnsi="Times New Roman"/>
                <w:sz w:val="24"/>
                <w:szCs w:val="24"/>
                <w:lang w:val="uk-UA"/>
              </w:rPr>
            </w:pPr>
            <w:r>
              <w:rPr>
                <w:rFonts w:ascii="Times New Roman" w:hAnsi="Times New Roman"/>
                <w:sz w:val="24"/>
                <w:szCs w:val="24"/>
                <w:lang w:val="uk-UA"/>
              </w:rPr>
              <w:lastRenderedPageBreak/>
              <w:t>3,5</w:t>
            </w:r>
          </w:p>
          <w:p w:rsidR="00CC2479" w:rsidRDefault="00CC2479">
            <w:pPr>
              <w:jc w:val="center"/>
              <w:rPr>
                <w:rFonts w:ascii="Times New Roman" w:hAnsi="Times New Roman"/>
                <w:sz w:val="24"/>
                <w:szCs w:val="24"/>
                <w:lang w:val="uk-UA"/>
              </w:rPr>
            </w:pPr>
          </w:p>
        </w:tc>
        <w:tc>
          <w:tcPr>
            <w:tcW w:w="1739"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задовільно</w:t>
            </w:r>
          </w:p>
        </w:tc>
        <w:tc>
          <w:tcPr>
            <w:tcW w:w="9781" w:type="dxa"/>
            <w:tcBorders>
              <w:top w:val="single" w:sz="4" w:space="0" w:color="auto"/>
              <w:left w:val="single" w:sz="4" w:space="0" w:color="auto"/>
              <w:bottom w:val="single" w:sz="4" w:space="0" w:color="auto"/>
              <w:right w:val="single" w:sz="4" w:space="0" w:color="auto"/>
            </w:tcBorders>
            <w:hideMark/>
          </w:tcPr>
          <w:p w:rsidR="00CC2479" w:rsidRDefault="00CC2479">
            <w:pPr>
              <w:jc w:val="both"/>
              <w:rPr>
                <w:rFonts w:ascii="Times New Roman" w:hAnsi="Times New Roman"/>
                <w:sz w:val="24"/>
                <w:szCs w:val="24"/>
                <w:lang w:val="uk-UA"/>
              </w:rPr>
            </w:pPr>
            <w:r>
              <w:rPr>
                <w:rFonts w:ascii="Times New Roman" w:hAnsi="Times New Roman"/>
                <w:sz w:val="24"/>
                <w:szCs w:val="24"/>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CC2479" w:rsidRDefault="00CC2479">
            <w:pPr>
              <w:jc w:val="both"/>
              <w:rPr>
                <w:rFonts w:ascii="Times New Roman" w:hAnsi="Times New Roman"/>
                <w:sz w:val="24"/>
                <w:szCs w:val="24"/>
                <w:lang w:val="uk-UA"/>
              </w:rPr>
            </w:pPr>
            <w:r>
              <w:rPr>
                <w:rFonts w:ascii="Times New Roman" w:hAnsi="Times New Roman"/>
                <w:sz w:val="24"/>
                <w:szCs w:val="24"/>
                <w:lang w:val="uk-UA"/>
              </w:rPr>
              <w:t>Рівень відповіді або виконання завдання є репродуктивним.</w:t>
            </w:r>
          </w:p>
        </w:tc>
      </w:tr>
      <w:tr w:rsidR="00CC2479" w:rsidRPr="00CC2479" w:rsidTr="00CC2479">
        <w:tc>
          <w:tcPr>
            <w:tcW w:w="1800"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3</w:t>
            </w:r>
          </w:p>
        </w:tc>
        <w:tc>
          <w:tcPr>
            <w:tcW w:w="1739"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задовільно</w:t>
            </w:r>
          </w:p>
        </w:tc>
        <w:tc>
          <w:tcPr>
            <w:tcW w:w="9781" w:type="dxa"/>
            <w:tcBorders>
              <w:top w:val="single" w:sz="4" w:space="0" w:color="auto"/>
              <w:left w:val="single" w:sz="4" w:space="0" w:color="auto"/>
              <w:bottom w:val="single" w:sz="4" w:space="0" w:color="auto"/>
              <w:right w:val="single" w:sz="4" w:space="0" w:color="auto"/>
            </w:tcBorders>
            <w:hideMark/>
          </w:tcPr>
          <w:p w:rsidR="00CC2479" w:rsidRDefault="00CC2479">
            <w:pPr>
              <w:jc w:val="both"/>
              <w:rPr>
                <w:rFonts w:ascii="Times New Roman" w:hAnsi="Times New Roman"/>
                <w:sz w:val="24"/>
                <w:szCs w:val="24"/>
                <w:lang w:val="uk-UA"/>
              </w:rPr>
            </w:pPr>
            <w:r>
              <w:rPr>
                <w:rFonts w:ascii="Times New Roman" w:hAnsi="Times New Roman"/>
                <w:sz w:val="24"/>
                <w:szCs w:val="24"/>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CC2479" w:rsidRDefault="00CC2479">
            <w:pPr>
              <w:jc w:val="both"/>
              <w:rPr>
                <w:rFonts w:ascii="Times New Roman" w:hAnsi="Times New Roman"/>
                <w:sz w:val="24"/>
                <w:szCs w:val="24"/>
                <w:lang w:val="uk-UA"/>
              </w:rPr>
            </w:pPr>
            <w:r>
              <w:rPr>
                <w:rFonts w:ascii="Times New Roman" w:hAnsi="Times New Roman"/>
                <w:sz w:val="24"/>
                <w:szCs w:val="24"/>
                <w:lang w:val="uk-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CC2479" w:rsidRPr="00CC2479" w:rsidTr="00CC2479">
        <w:tc>
          <w:tcPr>
            <w:tcW w:w="1800" w:type="dxa"/>
            <w:tcBorders>
              <w:top w:val="single" w:sz="4" w:space="0" w:color="auto"/>
              <w:left w:val="single" w:sz="4" w:space="0" w:color="auto"/>
              <w:bottom w:val="single" w:sz="4" w:space="0" w:color="auto"/>
              <w:right w:val="single" w:sz="4" w:space="0" w:color="auto"/>
            </w:tcBorders>
          </w:tcPr>
          <w:p w:rsidR="00CC2479" w:rsidRDefault="00CC2479">
            <w:pPr>
              <w:jc w:val="center"/>
              <w:rPr>
                <w:rFonts w:ascii="Times New Roman" w:hAnsi="Times New Roman"/>
                <w:sz w:val="24"/>
                <w:szCs w:val="24"/>
                <w:lang w:val="uk-UA"/>
              </w:rPr>
            </w:pPr>
            <w:r>
              <w:rPr>
                <w:rFonts w:ascii="Times New Roman" w:hAnsi="Times New Roman"/>
                <w:sz w:val="24"/>
                <w:szCs w:val="24"/>
                <w:lang w:val="uk-UA"/>
              </w:rPr>
              <w:t>1-</w:t>
            </w:r>
            <w:r>
              <w:rPr>
                <w:rFonts w:ascii="Times New Roman" w:hAnsi="Times New Roman"/>
                <w:sz w:val="24"/>
                <w:szCs w:val="24"/>
                <w:lang w:val="en-US"/>
              </w:rPr>
              <w:t>2</w:t>
            </w:r>
          </w:p>
          <w:p w:rsidR="00CC2479" w:rsidRDefault="00CC2479">
            <w:pPr>
              <w:jc w:val="center"/>
              <w:rPr>
                <w:rFonts w:ascii="Times New Roman" w:hAnsi="Times New Roman"/>
                <w:sz w:val="24"/>
                <w:szCs w:val="24"/>
                <w:lang w:val="uk-UA"/>
              </w:rPr>
            </w:pPr>
          </w:p>
          <w:p w:rsidR="00CC2479" w:rsidRDefault="00CC2479">
            <w:pPr>
              <w:jc w:val="center"/>
              <w:rPr>
                <w:rFonts w:ascii="Times New Roman" w:hAnsi="Times New Roman"/>
                <w:sz w:val="24"/>
                <w:szCs w:val="24"/>
                <w:lang w:val="uk-UA"/>
              </w:rPr>
            </w:pPr>
          </w:p>
          <w:p w:rsidR="00CC2479" w:rsidRDefault="00CC2479">
            <w:pPr>
              <w:jc w:val="center"/>
              <w:rPr>
                <w:rFonts w:ascii="Times New Roman" w:hAnsi="Times New Roman"/>
                <w:sz w:val="24"/>
                <w:szCs w:val="24"/>
                <w:lang w:val="uk-UA"/>
              </w:rPr>
            </w:pPr>
          </w:p>
        </w:tc>
        <w:tc>
          <w:tcPr>
            <w:tcW w:w="1739" w:type="dxa"/>
            <w:tcBorders>
              <w:top w:val="single" w:sz="4" w:space="0" w:color="auto"/>
              <w:left w:val="single" w:sz="4" w:space="0" w:color="auto"/>
              <w:bottom w:val="single" w:sz="4" w:space="0" w:color="auto"/>
              <w:right w:val="single" w:sz="4" w:space="0" w:color="auto"/>
            </w:tcBorders>
          </w:tcPr>
          <w:p w:rsidR="00CC2479" w:rsidRDefault="00CC2479">
            <w:pPr>
              <w:jc w:val="center"/>
              <w:rPr>
                <w:rFonts w:ascii="Times New Roman" w:hAnsi="Times New Roman"/>
                <w:sz w:val="24"/>
                <w:szCs w:val="24"/>
                <w:lang w:val="uk-UA"/>
              </w:rPr>
            </w:pPr>
          </w:p>
          <w:p w:rsidR="00CC2479" w:rsidRDefault="00CC2479">
            <w:pPr>
              <w:jc w:val="center"/>
              <w:rPr>
                <w:rFonts w:ascii="Times New Roman" w:hAnsi="Times New Roman"/>
                <w:sz w:val="24"/>
                <w:szCs w:val="24"/>
                <w:lang w:val="uk-UA"/>
              </w:rPr>
            </w:pPr>
          </w:p>
          <w:p w:rsidR="00CC2479" w:rsidRDefault="00CC2479">
            <w:pPr>
              <w:jc w:val="center"/>
              <w:rPr>
                <w:rFonts w:ascii="Times New Roman" w:hAnsi="Times New Roman"/>
                <w:sz w:val="24"/>
                <w:szCs w:val="24"/>
                <w:lang w:val="uk-UA"/>
              </w:rPr>
            </w:pPr>
            <w:r>
              <w:rPr>
                <w:rFonts w:ascii="Times New Roman" w:hAnsi="Times New Roman"/>
                <w:sz w:val="24"/>
                <w:szCs w:val="24"/>
                <w:lang w:val="uk-UA"/>
              </w:rPr>
              <w:t>незадо-</w:t>
            </w:r>
          </w:p>
          <w:p w:rsidR="00CC2479" w:rsidRDefault="00CC2479">
            <w:pPr>
              <w:jc w:val="center"/>
              <w:rPr>
                <w:rFonts w:ascii="Times New Roman" w:hAnsi="Times New Roman"/>
                <w:sz w:val="24"/>
                <w:szCs w:val="24"/>
                <w:lang w:val="uk-UA"/>
              </w:rPr>
            </w:pPr>
            <w:r>
              <w:rPr>
                <w:rFonts w:ascii="Times New Roman" w:hAnsi="Times New Roman"/>
                <w:sz w:val="24"/>
                <w:szCs w:val="24"/>
                <w:lang w:val="uk-UA"/>
              </w:rPr>
              <w:t>вільно</w:t>
            </w:r>
          </w:p>
        </w:tc>
        <w:tc>
          <w:tcPr>
            <w:tcW w:w="9781" w:type="dxa"/>
            <w:tcBorders>
              <w:top w:val="single" w:sz="4" w:space="0" w:color="auto"/>
              <w:left w:val="single" w:sz="4" w:space="0" w:color="auto"/>
              <w:bottom w:val="single" w:sz="4" w:space="0" w:color="auto"/>
              <w:right w:val="single" w:sz="4" w:space="0" w:color="auto"/>
            </w:tcBorders>
            <w:hideMark/>
          </w:tcPr>
          <w:p w:rsidR="00CC2479" w:rsidRDefault="00CC2479">
            <w:pPr>
              <w:jc w:val="both"/>
              <w:rPr>
                <w:rFonts w:ascii="Times New Roman" w:hAnsi="Times New Roman"/>
                <w:sz w:val="24"/>
                <w:szCs w:val="24"/>
                <w:lang w:val="uk-UA"/>
              </w:rPr>
            </w:pPr>
            <w:r>
              <w:rPr>
                <w:rFonts w:ascii="Times New Roman" w:hAnsi="Times New Roman"/>
                <w:sz w:val="24"/>
                <w:szCs w:val="24"/>
                <w:lang w:val="uk-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CC2479" w:rsidTr="00CC2479">
        <w:tc>
          <w:tcPr>
            <w:tcW w:w="1800"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0</w:t>
            </w:r>
          </w:p>
        </w:tc>
        <w:tc>
          <w:tcPr>
            <w:tcW w:w="1739" w:type="dxa"/>
            <w:tcBorders>
              <w:top w:val="single" w:sz="4" w:space="0" w:color="auto"/>
              <w:left w:val="single" w:sz="4" w:space="0" w:color="auto"/>
              <w:bottom w:val="single" w:sz="4" w:space="0" w:color="auto"/>
              <w:right w:val="single" w:sz="4" w:space="0" w:color="auto"/>
            </w:tcBorders>
            <w:hideMark/>
          </w:tcPr>
          <w:p w:rsidR="00CC2479" w:rsidRDefault="00CC2479">
            <w:pPr>
              <w:jc w:val="center"/>
              <w:rPr>
                <w:rFonts w:ascii="Times New Roman" w:hAnsi="Times New Roman"/>
                <w:sz w:val="24"/>
                <w:szCs w:val="24"/>
                <w:lang w:val="uk-UA"/>
              </w:rPr>
            </w:pPr>
            <w:r>
              <w:rPr>
                <w:rFonts w:ascii="Times New Roman" w:hAnsi="Times New Roman"/>
                <w:sz w:val="24"/>
                <w:szCs w:val="24"/>
                <w:lang w:val="uk-UA"/>
              </w:rPr>
              <w:t>незадовільно</w:t>
            </w:r>
          </w:p>
        </w:tc>
        <w:tc>
          <w:tcPr>
            <w:tcW w:w="9781" w:type="dxa"/>
            <w:tcBorders>
              <w:top w:val="single" w:sz="4" w:space="0" w:color="auto"/>
              <w:left w:val="single" w:sz="4" w:space="0" w:color="auto"/>
              <w:bottom w:val="single" w:sz="4" w:space="0" w:color="auto"/>
              <w:right w:val="single" w:sz="4" w:space="0" w:color="auto"/>
            </w:tcBorders>
            <w:hideMark/>
          </w:tcPr>
          <w:p w:rsidR="00CC2479" w:rsidRDefault="00CC2479">
            <w:pPr>
              <w:jc w:val="both"/>
              <w:rPr>
                <w:rFonts w:ascii="Times New Roman" w:hAnsi="Times New Roman"/>
                <w:sz w:val="24"/>
                <w:szCs w:val="24"/>
                <w:lang w:val="uk-UA"/>
              </w:rPr>
            </w:pPr>
            <w:r>
              <w:rPr>
                <w:rFonts w:ascii="Times New Roman" w:hAnsi="Times New Roman"/>
                <w:sz w:val="24"/>
                <w:szCs w:val="24"/>
                <w:lang w:val="uk-UA"/>
              </w:rPr>
              <w:t>Відповідь відсутня.</w:t>
            </w:r>
          </w:p>
        </w:tc>
      </w:tr>
    </w:tbl>
    <w:p w:rsidR="00CC2479" w:rsidRDefault="00CC2479" w:rsidP="00CC2479">
      <w:pPr>
        <w:jc w:val="center"/>
        <w:rPr>
          <w:rFonts w:asciiTheme="majorBidi" w:hAnsiTheme="majorBidi" w:cstheme="majorBidi"/>
          <w:b/>
          <w:sz w:val="24"/>
          <w:szCs w:val="24"/>
          <w:lang w:val="uk-UA"/>
        </w:rPr>
      </w:pPr>
    </w:p>
    <w:p w:rsidR="002B5641" w:rsidRPr="00AE6435" w:rsidRDefault="002B5641" w:rsidP="002B5641">
      <w:pPr>
        <w:jc w:val="center"/>
        <w:rPr>
          <w:rFonts w:asciiTheme="majorBidi" w:hAnsiTheme="majorBidi" w:cstheme="majorBidi"/>
          <w:b/>
          <w:sz w:val="24"/>
          <w:szCs w:val="24"/>
          <w:lang w:val="uk-UA"/>
        </w:rPr>
      </w:pPr>
      <w:r w:rsidRPr="00AE6435">
        <w:rPr>
          <w:rFonts w:asciiTheme="majorBidi" w:hAnsiTheme="majorBidi" w:cstheme="majorBidi"/>
          <w:b/>
          <w:sz w:val="24"/>
          <w:szCs w:val="24"/>
          <w:lang w:val="uk-UA"/>
        </w:rPr>
        <w:t xml:space="preserve">Критерії оцінювання самостійної роботи студента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843"/>
        <w:gridCol w:w="8653"/>
      </w:tblGrid>
      <w:tr w:rsidR="002B5641" w:rsidRPr="00AE6435"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center"/>
              <w:rPr>
                <w:rFonts w:asciiTheme="majorBidi" w:hAnsiTheme="majorBidi" w:cstheme="majorBidi"/>
                <w:b/>
                <w:sz w:val="24"/>
                <w:szCs w:val="24"/>
                <w:lang w:val="uk-UA"/>
              </w:rPr>
            </w:pPr>
            <w:r w:rsidRPr="00AE6435">
              <w:rPr>
                <w:rFonts w:asciiTheme="majorBidi" w:hAnsiTheme="majorBidi" w:cstheme="majorBidi"/>
                <w:b/>
                <w:sz w:val="24"/>
                <w:szCs w:val="24"/>
                <w:lang w:val="uk-UA"/>
              </w:rPr>
              <w:t>Кількість балів</w:t>
            </w: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center"/>
              <w:rPr>
                <w:rFonts w:asciiTheme="majorBidi" w:hAnsiTheme="majorBidi" w:cstheme="majorBidi"/>
                <w:b/>
                <w:sz w:val="24"/>
                <w:szCs w:val="24"/>
                <w:lang w:val="uk-UA"/>
              </w:rPr>
            </w:pPr>
            <w:r w:rsidRPr="00AE6435">
              <w:rPr>
                <w:rFonts w:asciiTheme="majorBidi" w:hAnsiTheme="majorBidi" w:cstheme="majorBidi"/>
                <w:b/>
                <w:sz w:val="24"/>
                <w:szCs w:val="24"/>
                <w:lang w:val="uk-UA"/>
              </w:rPr>
              <w:t>Оцінка</w:t>
            </w:r>
          </w:p>
        </w:tc>
        <w:tc>
          <w:tcPr>
            <w:tcW w:w="865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center"/>
              <w:rPr>
                <w:rFonts w:asciiTheme="majorBidi" w:hAnsiTheme="majorBidi" w:cstheme="majorBidi"/>
                <w:b/>
                <w:sz w:val="24"/>
                <w:szCs w:val="24"/>
                <w:lang w:val="uk-UA"/>
              </w:rPr>
            </w:pPr>
            <w:r w:rsidRPr="00AE6435">
              <w:rPr>
                <w:rFonts w:asciiTheme="majorBidi" w:hAnsiTheme="majorBidi" w:cstheme="majorBidi"/>
                <w:b/>
                <w:sz w:val="24"/>
                <w:szCs w:val="24"/>
                <w:lang w:val="uk-UA"/>
              </w:rPr>
              <w:t>Критерії оцінювання навчальних досягнень студентів</w:t>
            </w:r>
          </w:p>
        </w:tc>
      </w:tr>
      <w:tr w:rsidR="002B5641" w:rsidRPr="00AE6435"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10</w:t>
            </w: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AE6435">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відмінно</w:t>
            </w:r>
          </w:p>
        </w:tc>
        <w:tc>
          <w:tcPr>
            <w:tcW w:w="865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both"/>
              <w:rPr>
                <w:rFonts w:asciiTheme="majorBidi" w:hAnsiTheme="majorBidi" w:cstheme="majorBidi"/>
                <w:sz w:val="24"/>
                <w:szCs w:val="24"/>
                <w:lang w:val="uk-UA"/>
              </w:rPr>
            </w:pPr>
            <w:r w:rsidRPr="00AE6435">
              <w:rPr>
                <w:rFonts w:asciiTheme="majorBidi" w:hAnsiTheme="majorBidi" w:cstheme="majorBidi"/>
                <w:sz w:val="24"/>
                <w:szCs w:val="24"/>
                <w:lang w:val="uk-UA"/>
              </w:rPr>
              <w:t xml:space="preserve">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w:t>
            </w:r>
            <w:proofErr w:type="spellStart"/>
            <w:r w:rsidRPr="00AE6435">
              <w:rPr>
                <w:rFonts w:asciiTheme="majorBidi" w:hAnsiTheme="majorBidi" w:cstheme="majorBidi"/>
                <w:sz w:val="24"/>
                <w:szCs w:val="24"/>
                <w:lang w:val="uk-UA"/>
              </w:rPr>
              <w:t>НІТ</w:t>
            </w:r>
            <w:proofErr w:type="spellEnd"/>
            <w:r w:rsidRPr="00AE6435">
              <w:rPr>
                <w:rFonts w:asciiTheme="majorBidi" w:hAnsiTheme="majorBidi" w:cstheme="majorBidi"/>
                <w:sz w:val="24"/>
                <w:szCs w:val="24"/>
                <w:lang w:val="uk-UA"/>
              </w:rPr>
              <w:t>, має власну думку щодо викладеного матеріалу, здатен її аргументувати, робить висновки</w:t>
            </w:r>
          </w:p>
        </w:tc>
      </w:tr>
      <w:tr w:rsidR="002B5641" w:rsidRPr="00AE6435"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lastRenderedPageBreak/>
              <w:t>9</w:t>
            </w: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AE6435">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 xml:space="preserve">добре </w:t>
            </w:r>
          </w:p>
        </w:tc>
        <w:tc>
          <w:tcPr>
            <w:tcW w:w="865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both"/>
              <w:rPr>
                <w:rFonts w:asciiTheme="majorBidi" w:hAnsiTheme="majorBidi" w:cstheme="majorBidi"/>
                <w:sz w:val="24"/>
                <w:szCs w:val="24"/>
                <w:lang w:val="uk-UA"/>
              </w:rPr>
            </w:pPr>
            <w:r w:rsidRPr="00AE6435">
              <w:rPr>
                <w:rFonts w:asciiTheme="majorBidi" w:hAnsiTheme="majorBidi" w:cstheme="majorBidi"/>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2B5641" w:rsidRPr="00AE6435"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8</w:t>
            </w: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AE6435">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добре</w:t>
            </w:r>
          </w:p>
        </w:tc>
        <w:tc>
          <w:tcPr>
            <w:tcW w:w="865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both"/>
              <w:rPr>
                <w:rFonts w:asciiTheme="majorBidi" w:hAnsiTheme="majorBidi" w:cstheme="majorBidi"/>
                <w:sz w:val="24"/>
                <w:szCs w:val="24"/>
                <w:lang w:val="uk-UA"/>
              </w:rPr>
            </w:pPr>
            <w:r w:rsidRPr="00AE6435">
              <w:rPr>
                <w:rFonts w:asciiTheme="majorBidi" w:hAnsiTheme="majorBidi" w:cstheme="majorBidi"/>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2B5641" w:rsidRPr="00AE6435" w:rsidTr="00001FD1">
        <w:trPr>
          <w:jc w:val="center"/>
        </w:trPr>
        <w:tc>
          <w:tcPr>
            <w:tcW w:w="2547" w:type="dxa"/>
            <w:tcBorders>
              <w:top w:val="single" w:sz="4" w:space="0" w:color="auto"/>
              <w:left w:val="single" w:sz="4" w:space="0" w:color="auto"/>
              <w:bottom w:val="single" w:sz="4" w:space="0" w:color="auto"/>
              <w:right w:val="single" w:sz="4" w:space="0" w:color="auto"/>
            </w:tcBorders>
          </w:tcPr>
          <w:p w:rsidR="002B5641" w:rsidRPr="00AE6435" w:rsidRDefault="002B5641">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7</w:t>
            </w:r>
          </w:p>
          <w:p w:rsidR="002B5641" w:rsidRPr="00AE6435" w:rsidRDefault="002B5641">
            <w:pPr>
              <w:jc w:val="center"/>
              <w:rPr>
                <w:rFonts w:asciiTheme="majorBidi" w:hAnsiTheme="majorBidi" w:cstheme="majorBidi"/>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AE6435">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 xml:space="preserve">задовільно </w:t>
            </w:r>
          </w:p>
        </w:tc>
        <w:tc>
          <w:tcPr>
            <w:tcW w:w="865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both"/>
              <w:rPr>
                <w:rFonts w:asciiTheme="majorBidi" w:hAnsiTheme="majorBidi" w:cstheme="majorBidi"/>
                <w:sz w:val="24"/>
                <w:szCs w:val="24"/>
                <w:lang w:val="uk-UA"/>
              </w:rPr>
            </w:pPr>
            <w:r w:rsidRPr="00AE6435">
              <w:rPr>
                <w:rFonts w:asciiTheme="majorBidi" w:hAnsiTheme="majorBidi" w:cstheme="majorBidi"/>
                <w:sz w:val="24"/>
                <w:szCs w:val="24"/>
                <w:lang w:val="uk-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2B5641" w:rsidRPr="00AE6435"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6</w:t>
            </w: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AE6435" w:rsidP="00AE6435">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 xml:space="preserve">задовільно </w:t>
            </w:r>
          </w:p>
        </w:tc>
        <w:tc>
          <w:tcPr>
            <w:tcW w:w="865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both"/>
              <w:rPr>
                <w:rFonts w:asciiTheme="majorBidi" w:hAnsiTheme="majorBidi" w:cstheme="majorBidi"/>
                <w:sz w:val="24"/>
                <w:szCs w:val="24"/>
                <w:lang w:val="uk-UA"/>
              </w:rPr>
            </w:pPr>
            <w:r w:rsidRPr="00AE6435">
              <w:rPr>
                <w:rFonts w:asciiTheme="majorBidi" w:hAnsiTheme="majorBidi" w:cstheme="majorBidi"/>
                <w:sz w:val="24"/>
                <w:szCs w:val="24"/>
                <w:lang w:val="uk-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2B5641" w:rsidRPr="00AE6435" w:rsidTr="00001FD1">
        <w:trPr>
          <w:jc w:val="center"/>
        </w:trPr>
        <w:tc>
          <w:tcPr>
            <w:tcW w:w="2547" w:type="dxa"/>
            <w:tcBorders>
              <w:top w:val="single" w:sz="4" w:space="0" w:color="auto"/>
              <w:left w:val="single" w:sz="4" w:space="0" w:color="auto"/>
              <w:bottom w:val="single" w:sz="4" w:space="0" w:color="auto"/>
              <w:right w:val="single" w:sz="4" w:space="0" w:color="auto"/>
            </w:tcBorders>
          </w:tcPr>
          <w:p w:rsidR="002B5641" w:rsidRPr="00AE6435" w:rsidRDefault="00AE6435">
            <w:pPr>
              <w:jc w:val="center"/>
              <w:rPr>
                <w:rFonts w:asciiTheme="majorBidi" w:hAnsiTheme="majorBidi" w:cstheme="majorBidi"/>
                <w:sz w:val="24"/>
                <w:szCs w:val="24"/>
                <w:lang w:val="uk-UA"/>
              </w:rPr>
            </w:pPr>
            <w:r w:rsidRPr="00AE6435">
              <w:rPr>
                <w:rFonts w:asciiTheme="majorBidi" w:hAnsiTheme="majorBidi" w:cstheme="majorBidi"/>
                <w:sz w:val="24"/>
                <w:szCs w:val="24"/>
                <w:lang w:val="uk-UA"/>
              </w:rPr>
              <w:t>0</w:t>
            </w:r>
            <w:r w:rsidR="002B5641" w:rsidRPr="00AE6435">
              <w:rPr>
                <w:rFonts w:asciiTheme="majorBidi" w:hAnsiTheme="majorBidi" w:cstheme="majorBidi"/>
                <w:sz w:val="24"/>
                <w:szCs w:val="24"/>
                <w:lang w:val="uk-UA"/>
              </w:rPr>
              <w:t>-5</w:t>
            </w:r>
          </w:p>
          <w:p w:rsidR="002B5641" w:rsidRPr="00AE6435" w:rsidRDefault="002B5641">
            <w:pPr>
              <w:jc w:val="center"/>
              <w:rPr>
                <w:rFonts w:asciiTheme="majorBidi" w:hAnsiTheme="majorBidi" w:cstheme="majorBidi"/>
                <w:sz w:val="24"/>
                <w:szCs w:val="24"/>
                <w:lang w:val="uk-UA"/>
              </w:rPr>
            </w:pPr>
          </w:p>
          <w:p w:rsidR="002B5641" w:rsidRPr="00AE6435" w:rsidRDefault="002B5641">
            <w:pPr>
              <w:jc w:val="center"/>
              <w:rPr>
                <w:rFonts w:asciiTheme="majorBidi" w:hAnsiTheme="majorBidi" w:cstheme="majorBidi"/>
                <w:sz w:val="24"/>
                <w:szCs w:val="24"/>
                <w:lang w:val="uk-UA"/>
              </w:rPr>
            </w:pPr>
          </w:p>
          <w:p w:rsidR="002B5641" w:rsidRPr="00AE6435" w:rsidRDefault="002B5641">
            <w:pPr>
              <w:jc w:val="center"/>
              <w:rPr>
                <w:rFonts w:asciiTheme="majorBidi" w:hAnsiTheme="majorBidi" w:cstheme="majorBidi"/>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center"/>
              <w:rPr>
                <w:rFonts w:asciiTheme="majorBidi" w:hAnsiTheme="majorBidi" w:cstheme="majorBidi"/>
                <w:sz w:val="24"/>
                <w:szCs w:val="24"/>
                <w:lang w:val="en-US"/>
              </w:rPr>
            </w:pPr>
            <w:r w:rsidRPr="00AE6435">
              <w:rPr>
                <w:rFonts w:asciiTheme="majorBidi" w:hAnsiTheme="majorBidi" w:cstheme="majorBidi"/>
                <w:sz w:val="24"/>
                <w:szCs w:val="24"/>
                <w:lang w:val="uk-UA"/>
              </w:rPr>
              <w:t>незадовільно</w:t>
            </w:r>
            <w:r w:rsidR="00AE6435" w:rsidRPr="00AE6435">
              <w:rPr>
                <w:rFonts w:asciiTheme="majorBidi" w:hAnsiTheme="majorBidi" w:cstheme="majorBidi"/>
                <w:sz w:val="24"/>
                <w:szCs w:val="24"/>
                <w:lang w:val="en-US"/>
              </w:rPr>
              <w:t xml:space="preserve"> </w:t>
            </w:r>
          </w:p>
        </w:tc>
        <w:tc>
          <w:tcPr>
            <w:tcW w:w="8653" w:type="dxa"/>
            <w:tcBorders>
              <w:top w:val="single" w:sz="4" w:space="0" w:color="auto"/>
              <w:left w:val="single" w:sz="4" w:space="0" w:color="auto"/>
              <w:bottom w:val="single" w:sz="4" w:space="0" w:color="auto"/>
              <w:right w:val="single" w:sz="4" w:space="0" w:color="auto"/>
            </w:tcBorders>
            <w:hideMark/>
          </w:tcPr>
          <w:p w:rsidR="002B5641" w:rsidRPr="00AE6435" w:rsidRDefault="002B5641">
            <w:pPr>
              <w:jc w:val="both"/>
              <w:rPr>
                <w:rFonts w:asciiTheme="majorBidi" w:hAnsiTheme="majorBidi" w:cstheme="majorBidi"/>
                <w:sz w:val="24"/>
                <w:szCs w:val="24"/>
                <w:lang w:val="uk-UA"/>
              </w:rPr>
            </w:pPr>
            <w:r w:rsidRPr="00AE6435">
              <w:rPr>
                <w:rFonts w:asciiTheme="majorBidi" w:hAnsiTheme="majorBidi" w:cstheme="majorBidi"/>
                <w:sz w:val="24"/>
                <w:szCs w:val="24"/>
                <w:lang w:val="uk-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w:t>
            </w:r>
            <w:r w:rsidR="00AE6435" w:rsidRPr="00AE6435">
              <w:rPr>
                <w:rFonts w:asciiTheme="majorBidi" w:hAnsiTheme="majorBidi" w:cstheme="majorBidi"/>
                <w:sz w:val="24"/>
                <w:szCs w:val="24"/>
                <w:lang w:val="uk-UA"/>
              </w:rPr>
              <w:t xml:space="preserve"> Завдання не виконано або не дотримано кодексу доброчесності</w:t>
            </w:r>
          </w:p>
        </w:tc>
      </w:tr>
    </w:tbl>
    <w:p w:rsidR="002B5641" w:rsidRDefault="002B5641" w:rsidP="002B5641">
      <w:pPr>
        <w:jc w:val="center"/>
        <w:rPr>
          <w:sz w:val="24"/>
          <w:szCs w:val="24"/>
          <w:lang w:val="uk-UA" w:eastAsia="ru-RU"/>
        </w:rPr>
      </w:pPr>
    </w:p>
    <w:p w:rsidR="00CC2479" w:rsidRPr="00CC2479" w:rsidRDefault="00CC2479" w:rsidP="00CC2479">
      <w:pPr>
        <w:jc w:val="center"/>
        <w:rPr>
          <w:rFonts w:asciiTheme="majorBidi" w:hAnsiTheme="majorBidi" w:cstheme="majorBidi"/>
          <w:b/>
          <w:sz w:val="24"/>
          <w:szCs w:val="24"/>
          <w:lang w:val="uk-UA"/>
        </w:rPr>
      </w:pPr>
      <w:r w:rsidRPr="00CC2479">
        <w:rPr>
          <w:rFonts w:asciiTheme="majorBidi" w:hAnsiTheme="majorBidi" w:cstheme="majorBidi"/>
          <w:b/>
          <w:sz w:val="24"/>
          <w:szCs w:val="24"/>
          <w:lang w:val="uk-UA"/>
        </w:rPr>
        <w:t>Критерії оцінювання відповіді студента на екзамені</w:t>
      </w:r>
    </w:p>
    <w:p w:rsidR="00CC2479" w:rsidRPr="00CC2479" w:rsidRDefault="00CC2479" w:rsidP="00CC2479">
      <w:pPr>
        <w:jc w:val="both"/>
        <w:rPr>
          <w:rFonts w:asciiTheme="majorBidi" w:hAnsiTheme="majorBidi" w:cstheme="majorBidi"/>
          <w:b/>
          <w:sz w:val="24"/>
          <w:szCs w:val="24"/>
          <w:lang w:val="uk-UA"/>
        </w:rPr>
      </w:pPr>
    </w:p>
    <w:tbl>
      <w:tblPr>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1986"/>
        <w:gridCol w:w="8650"/>
      </w:tblGrid>
      <w:tr w:rsidR="00CC2479" w:rsidRPr="00CC2479" w:rsidTr="00CC2479">
        <w:trPr>
          <w:jc w:val="center"/>
        </w:trPr>
        <w:tc>
          <w:tcPr>
            <w:tcW w:w="2263"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b/>
                <w:sz w:val="24"/>
                <w:szCs w:val="24"/>
                <w:lang w:val="uk-UA"/>
              </w:rPr>
            </w:pPr>
            <w:r w:rsidRPr="00CC2479">
              <w:rPr>
                <w:rFonts w:asciiTheme="majorBidi" w:hAnsiTheme="majorBidi" w:cstheme="majorBidi"/>
                <w:b/>
                <w:sz w:val="24"/>
                <w:szCs w:val="24"/>
                <w:lang w:val="uk-UA"/>
              </w:rPr>
              <w:t>Кількість балів</w:t>
            </w:r>
          </w:p>
        </w:tc>
        <w:tc>
          <w:tcPr>
            <w:tcW w:w="1985"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b/>
                <w:sz w:val="24"/>
                <w:szCs w:val="24"/>
                <w:lang w:val="uk-UA"/>
              </w:rPr>
            </w:pPr>
            <w:r w:rsidRPr="00CC2479">
              <w:rPr>
                <w:rFonts w:asciiTheme="majorBidi" w:hAnsiTheme="majorBidi" w:cstheme="majorBidi"/>
                <w:b/>
                <w:sz w:val="24"/>
                <w:szCs w:val="24"/>
                <w:lang w:val="uk-UA"/>
              </w:rPr>
              <w:t>Оцінка</w:t>
            </w:r>
          </w:p>
        </w:tc>
        <w:tc>
          <w:tcPr>
            <w:tcW w:w="8647"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b/>
                <w:sz w:val="24"/>
                <w:szCs w:val="24"/>
                <w:lang w:val="uk-UA"/>
              </w:rPr>
            </w:pPr>
            <w:r w:rsidRPr="00CC2479">
              <w:rPr>
                <w:rFonts w:asciiTheme="majorBidi" w:hAnsiTheme="majorBidi" w:cstheme="majorBidi"/>
                <w:b/>
                <w:sz w:val="24"/>
                <w:szCs w:val="24"/>
                <w:lang w:val="uk-UA"/>
              </w:rPr>
              <w:t>Критерії оцінювання навчальних досягнень студентів</w:t>
            </w:r>
          </w:p>
        </w:tc>
      </w:tr>
      <w:tr w:rsidR="00CC2479" w:rsidRPr="00CC2479" w:rsidTr="00CC2479">
        <w:trPr>
          <w:jc w:val="center"/>
        </w:trPr>
        <w:tc>
          <w:tcPr>
            <w:tcW w:w="2263"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center"/>
              <w:rPr>
                <w:rFonts w:asciiTheme="majorBidi" w:hAnsiTheme="majorBidi" w:cstheme="majorBidi"/>
                <w:sz w:val="24"/>
                <w:szCs w:val="24"/>
                <w:lang w:val="uk-UA"/>
              </w:rPr>
            </w:pPr>
            <w:r>
              <w:rPr>
                <w:rFonts w:asciiTheme="majorBidi" w:hAnsiTheme="majorBidi" w:cstheme="majorBidi"/>
                <w:sz w:val="24"/>
                <w:szCs w:val="24"/>
                <w:lang w:val="uk-UA"/>
              </w:rPr>
              <w:t>39</w:t>
            </w:r>
            <w:r w:rsidRPr="00CC2479">
              <w:rPr>
                <w:rFonts w:asciiTheme="majorBidi" w:hAnsiTheme="majorBidi" w:cstheme="majorBidi"/>
                <w:sz w:val="24"/>
                <w:szCs w:val="24"/>
                <w:lang w:val="uk-UA"/>
              </w:rPr>
              <w:t>-40</w:t>
            </w:r>
          </w:p>
        </w:tc>
        <w:tc>
          <w:tcPr>
            <w:tcW w:w="1985" w:type="dxa"/>
            <w:tcBorders>
              <w:top w:val="single" w:sz="4" w:space="0" w:color="auto"/>
              <w:left w:val="single" w:sz="4" w:space="0" w:color="auto"/>
              <w:bottom w:val="single" w:sz="4" w:space="0" w:color="auto"/>
              <w:right w:val="single" w:sz="4" w:space="0" w:color="auto"/>
            </w:tcBorders>
          </w:tcPr>
          <w:p w:rsidR="00CC2479" w:rsidRPr="00CC2479" w:rsidRDefault="00CC2479">
            <w:pPr>
              <w:jc w:val="both"/>
              <w:rPr>
                <w:rFonts w:asciiTheme="majorBidi" w:hAnsiTheme="majorBidi" w:cstheme="majorBidi"/>
                <w:sz w:val="24"/>
                <w:szCs w:val="24"/>
                <w:lang w:val="uk-UA"/>
              </w:rPr>
            </w:pPr>
            <w:r w:rsidRPr="00CC2479">
              <w:rPr>
                <w:rFonts w:asciiTheme="majorBidi" w:hAnsiTheme="majorBidi" w:cstheme="majorBidi"/>
                <w:sz w:val="24"/>
                <w:szCs w:val="24"/>
                <w:lang w:val="uk-UA"/>
              </w:rPr>
              <w:t>відмінно</w:t>
            </w:r>
          </w:p>
          <w:p w:rsidR="00CC2479" w:rsidRPr="00CC2479" w:rsidRDefault="00CC2479">
            <w:pPr>
              <w:jc w:val="both"/>
              <w:rPr>
                <w:rFonts w:asciiTheme="majorBidi" w:hAnsiTheme="majorBidi" w:cstheme="majorBidi"/>
                <w:sz w:val="24"/>
                <w:szCs w:val="24"/>
                <w:lang w:val="uk-UA"/>
              </w:rPr>
            </w:pPr>
          </w:p>
        </w:tc>
        <w:tc>
          <w:tcPr>
            <w:tcW w:w="8647"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sz w:val="24"/>
                <w:szCs w:val="24"/>
                <w:lang w:val="uk-UA"/>
              </w:rPr>
            </w:pPr>
            <w:r w:rsidRPr="00CC2479">
              <w:rPr>
                <w:rFonts w:asciiTheme="majorBidi" w:hAnsiTheme="majorBidi" w:cstheme="majorBidi"/>
                <w:sz w:val="24"/>
                <w:szCs w:val="24"/>
                <w:lang w:val="uk-UA"/>
              </w:rPr>
              <w:lastRenderedPageBreak/>
              <w:t xml:space="preserve">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w:t>
            </w:r>
            <w:r w:rsidRPr="00CC2479">
              <w:rPr>
                <w:rFonts w:asciiTheme="majorBidi" w:hAnsiTheme="majorBidi" w:cstheme="majorBidi"/>
                <w:sz w:val="24"/>
                <w:szCs w:val="24"/>
                <w:lang w:val="uk-UA"/>
              </w:rPr>
              <w:lastRenderedPageBreak/>
              <w:t>методичних засад подолання недорозвинення мовлення у дітей. Під час викладення матеріалу студент використовує знання із суміжних дисциплін, зокрема з логопедії. Рівень відповіді – творчий.</w:t>
            </w:r>
          </w:p>
        </w:tc>
      </w:tr>
      <w:tr w:rsidR="00CC2479" w:rsidRPr="00CC2479" w:rsidTr="00CC2479">
        <w:trPr>
          <w:jc w:val="center"/>
        </w:trPr>
        <w:tc>
          <w:tcPr>
            <w:tcW w:w="2263"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36-38</w:t>
            </w:r>
          </w:p>
        </w:tc>
        <w:tc>
          <w:tcPr>
            <w:tcW w:w="1985" w:type="dxa"/>
            <w:tcBorders>
              <w:top w:val="single" w:sz="4" w:space="0" w:color="auto"/>
              <w:left w:val="single" w:sz="4" w:space="0" w:color="auto"/>
              <w:bottom w:val="single" w:sz="4" w:space="0" w:color="auto"/>
              <w:right w:val="single" w:sz="4" w:space="0" w:color="auto"/>
            </w:tcBorders>
            <w:vAlign w:val="center"/>
            <w:hideMark/>
          </w:tcPr>
          <w:p w:rsidR="00CC2479" w:rsidRPr="00CC2479" w:rsidRDefault="00CC2479">
            <w:pPr>
              <w:jc w:val="both"/>
              <w:rPr>
                <w:rFonts w:asciiTheme="majorBidi" w:hAnsiTheme="majorBidi" w:cstheme="majorBidi"/>
                <w:sz w:val="24"/>
                <w:szCs w:val="24"/>
                <w:lang w:val="uk-UA" w:eastAsia="ru-RU"/>
              </w:rPr>
            </w:pPr>
            <w:r w:rsidRPr="00CC2479">
              <w:rPr>
                <w:rFonts w:asciiTheme="majorBidi" w:hAnsiTheme="majorBidi" w:cstheme="majorBidi"/>
                <w:sz w:val="24"/>
                <w:szCs w:val="24"/>
                <w:lang w:val="uk-UA" w:eastAsia="ru-RU"/>
              </w:rPr>
              <w:t>добре</w:t>
            </w:r>
          </w:p>
        </w:tc>
        <w:tc>
          <w:tcPr>
            <w:tcW w:w="8647"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sz w:val="24"/>
                <w:szCs w:val="24"/>
                <w:lang w:val="uk-UA"/>
              </w:rPr>
            </w:pPr>
            <w:r w:rsidRPr="00CC2479">
              <w:rPr>
                <w:rFonts w:asciiTheme="majorBidi" w:hAnsiTheme="majorBidi" w:cstheme="majorBidi"/>
                <w:sz w:val="24"/>
                <w:szCs w:val="24"/>
                <w:lang w:val="uk-UA"/>
              </w:rPr>
              <w:t xml:space="preserve">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w:t>
            </w:r>
            <w:proofErr w:type="spellStart"/>
            <w:r w:rsidRPr="00CC2479">
              <w:rPr>
                <w:rFonts w:asciiTheme="majorBidi" w:hAnsiTheme="majorBidi" w:cstheme="majorBidi"/>
                <w:sz w:val="24"/>
                <w:szCs w:val="24"/>
                <w:lang w:val="uk-UA"/>
              </w:rPr>
              <w:t>дітей,</w:t>
            </w:r>
            <w:proofErr w:type="spellEnd"/>
            <w:r w:rsidRPr="00CC2479">
              <w:rPr>
                <w:rFonts w:asciiTheme="majorBidi" w:hAnsiTheme="majorBidi" w:cstheme="majorBidi"/>
                <w:sz w:val="24"/>
                <w:szCs w:val="24"/>
                <w:lang w:val="uk-UA"/>
              </w:rPr>
              <w:t>. Викладення матеріалу відбувається на продуктивному рівні.</w:t>
            </w:r>
          </w:p>
        </w:tc>
      </w:tr>
      <w:tr w:rsidR="00CC2479" w:rsidRPr="00CC2479" w:rsidTr="00CC2479">
        <w:trPr>
          <w:jc w:val="center"/>
        </w:trPr>
        <w:tc>
          <w:tcPr>
            <w:tcW w:w="2263"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center"/>
              <w:rPr>
                <w:rFonts w:asciiTheme="majorBidi" w:hAnsiTheme="majorBidi" w:cstheme="majorBidi"/>
                <w:sz w:val="24"/>
                <w:szCs w:val="24"/>
                <w:lang w:val="uk-UA"/>
              </w:rPr>
            </w:pPr>
            <w:r>
              <w:rPr>
                <w:rFonts w:asciiTheme="majorBidi" w:hAnsiTheme="majorBidi" w:cstheme="majorBidi"/>
                <w:sz w:val="24"/>
                <w:szCs w:val="24"/>
                <w:lang w:val="uk-UA"/>
              </w:rPr>
              <w:t>33-35</w:t>
            </w:r>
          </w:p>
        </w:tc>
        <w:tc>
          <w:tcPr>
            <w:tcW w:w="1985" w:type="dxa"/>
            <w:tcBorders>
              <w:top w:val="single" w:sz="4" w:space="0" w:color="auto"/>
              <w:left w:val="single" w:sz="4" w:space="0" w:color="auto"/>
              <w:bottom w:val="single" w:sz="4" w:space="0" w:color="auto"/>
              <w:right w:val="single" w:sz="4" w:space="0" w:color="auto"/>
            </w:tcBorders>
            <w:vAlign w:val="center"/>
            <w:hideMark/>
          </w:tcPr>
          <w:p w:rsidR="00CC2479" w:rsidRPr="00CC2479" w:rsidRDefault="00CC2479">
            <w:pPr>
              <w:jc w:val="both"/>
              <w:rPr>
                <w:rFonts w:asciiTheme="majorBidi" w:hAnsiTheme="majorBidi" w:cstheme="majorBidi"/>
                <w:sz w:val="24"/>
                <w:szCs w:val="24"/>
                <w:lang w:val="uk-UA" w:eastAsia="ru-RU"/>
              </w:rPr>
            </w:pPr>
            <w:r w:rsidRPr="00CC2479">
              <w:rPr>
                <w:rFonts w:asciiTheme="majorBidi" w:hAnsiTheme="majorBidi" w:cstheme="majorBidi"/>
                <w:sz w:val="24"/>
                <w:szCs w:val="24"/>
                <w:lang w:val="uk-UA" w:eastAsia="ru-RU"/>
              </w:rPr>
              <w:t>добре</w:t>
            </w:r>
          </w:p>
        </w:tc>
        <w:tc>
          <w:tcPr>
            <w:tcW w:w="8647"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sz w:val="24"/>
                <w:szCs w:val="24"/>
                <w:lang w:val="uk-UA"/>
              </w:rPr>
            </w:pPr>
            <w:r w:rsidRPr="00CC2479">
              <w:rPr>
                <w:rFonts w:asciiTheme="majorBidi" w:hAnsiTheme="majorBidi" w:cstheme="majorBidi"/>
                <w:sz w:val="24"/>
                <w:szCs w:val="24"/>
                <w:lang w:val="uk-UA"/>
              </w:rPr>
              <w:t>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недорозвинення мовлення у дітей, Допущені огріхи та помилки виправляє самостійно. Рівень відповіді – репродуктивний.</w:t>
            </w:r>
          </w:p>
        </w:tc>
      </w:tr>
      <w:tr w:rsidR="00CC2479" w:rsidRPr="00CC2479" w:rsidTr="00CC2479">
        <w:trPr>
          <w:jc w:val="center"/>
        </w:trPr>
        <w:tc>
          <w:tcPr>
            <w:tcW w:w="2263" w:type="dxa"/>
            <w:tcBorders>
              <w:top w:val="single" w:sz="4" w:space="0" w:color="auto"/>
              <w:left w:val="single" w:sz="4" w:space="0" w:color="auto"/>
              <w:bottom w:val="single" w:sz="4" w:space="0" w:color="auto"/>
              <w:right w:val="single" w:sz="4" w:space="0" w:color="auto"/>
            </w:tcBorders>
          </w:tcPr>
          <w:p w:rsidR="00CC2479" w:rsidRPr="00CC2479" w:rsidRDefault="00CC2479">
            <w:pPr>
              <w:jc w:val="center"/>
              <w:rPr>
                <w:rFonts w:asciiTheme="majorBidi" w:hAnsiTheme="majorBidi" w:cstheme="majorBidi"/>
                <w:sz w:val="24"/>
                <w:szCs w:val="24"/>
                <w:lang w:val="uk-UA"/>
              </w:rPr>
            </w:pPr>
            <w:r>
              <w:rPr>
                <w:rFonts w:asciiTheme="majorBidi" w:hAnsiTheme="majorBidi" w:cstheme="majorBidi"/>
                <w:sz w:val="24"/>
                <w:szCs w:val="24"/>
                <w:lang w:val="uk-UA"/>
              </w:rPr>
              <w:t>30-32</w:t>
            </w:r>
          </w:p>
          <w:p w:rsidR="00CC2479" w:rsidRPr="00CC2479" w:rsidRDefault="00CC2479">
            <w:pPr>
              <w:jc w:val="center"/>
              <w:rPr>
                <w:rFonts w:asciiTheme="majorBidi" w:hAnsiTheme="majorBidi" w:cstheme="majorBidi"/>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C2479" w:rsidRPr="00CC2479" w:rsidRDefault="00CC2479">
            <w:pPr>
              <w:jc w:val="both"/>
              <w:rPr>
                <w:rFonts w:asciiTheme="majorBidi" w:hAnsiTheme="majorBidi" w:cstheme="majorBidi"/>
                <w:sz w:val="24"/>
                <w:szCs w:val="24"/>
                <w:lang w:eastAsia="ru-RU"/>
              </w:rPr>
            </w:pPr>
            <w:r w:rsidRPr="00CC2479">
              <w:rPr>
                <w:rFonts w:asciiTheme="majorBidi" w:hAnsiTheme="majorBidi" w:cstheme="majorBidi"/>
                <w:sz w:val="24"/>
                <w:szCs w:val="24"/>
                <w:lang w:val="uk-UA" w:eastAsia="ru-RU"/>
              </w:rPr>
              <w:t>задовільно</w:t>
            </w:r>
          </w:p>
        </w:tc>
        <w:tc>
          <w:tcPr>
            <w:tcW w:w="8647"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sz w:val="24"/>
                <w:szCs w:val="24"/>
                <w:lang w:val="uk-UA"/>
              </w:rPr>
            </w:pPr>
            <w:r w:rsidRPr="00CC2479">
              <w:rPr>
                <w:rFonts w:asciiTheme="majorBidi" w:hAnsiTheme="majorBidi" w:cstheme="majorBidi"/>
                <w:sz w:val="24"/>
                <w:szCs w:val="24"/>
                <w:lang w:val="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CC2479" w:rsidRPr="00CC2479" w:rsidTr="00CC2479">
        <w:trPr>
          <w:jc w:val="center"/>
        </w:trPr>
        <w:tc>
          <w:tcPr>
            <w:tcW w:w="2263"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center"/>
              <w:rPr>
                <w:rFonts w:asciiTheme="majorBidi" w:hAnsiTheme="majorBidi" w:cstheme="majorBidi"/>
                <w:sz w:val="24"/>
                <w:szCs w:val="24"/>
                <w:lang w:val="uk-UA"/>
              </w:rPr>
            </w:pPr>
            <w:r>
              <w:rPr>
                <w:rFonts w:asciiTheme="majorBidi" w:hAnsiTheme="majorBidi" w:cstheme="majorBidi"/>
                <w:sz w:val="24"/>
                <w:szCs w:val="24"/>
                <w:lang w:val="uk-UA"/>
              </w:rPr>
              <w:t>20-29</w:t>
            </w:r>
          </w:p>
        </w:tc>
        <w:tc>
          <w:tcPr>
            <w:tcW w:w="1985" w:type="dxa"/>
            <w:tcBorders>
              <w:top w:val="single" w:sz="4" w:space="0" w:color="auto"/>
              <w:left w:val="single" w:sz="4" w:space="0" w:color="auto"/>
              <w:bottom w:val="single" w:sz="4" w:space="0" w:color="auto"/>
              <w:right w:val="single" w:sz="4" w:space="0" w:color="auto"/>
            </w:tcBorders>
            <w:vAlign w:val="center"/>
            <w:hideMark/>
          </w:tcPr>
          <w:p w:rsidR="00CC2479" w:rsidRPr="00CC2479" w:rsidRDefault="00CC2479">
            <w:pPr>
              <w:jc w:val="both"/>
              <w:rPr>
                <w:rFonts w:asciiTheme="majorBidi" w:hAnsiTheme="majorBidi" w:cstheme="majorBidi"/>
                <w:sz w:val="24"/>
                <w:szCs w:val="24"/>
                <w:lang w:val="uk-UA" w:eastAsia="ru-RU"/>
              </w:rPr>
            </w:pPr>
            <w:r w:rsidRPr="00CC2479">
              <w:rPr>
                <w:rFonts w:asciiTheme="majorBidi" w:hAnsiTheme="majorBidi" w:cstheme="majorBidi"/>
                <w:sz w:val="24"/>
                <w:szCs w:val="24"/>
                <w:lang w:val="uk-UA" w:eastAsia="ru-RU"/>
              </w:rPr>
              <w:t>задовільно</w:t>
            </w:r>
          </w:p>
        </w:tc>
        <w:tc>
          <w:tcPr>
            <w:tcW w:w="8647"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sz w:val="24"/>
                <w:szCs w:val="24"/>
                <w:lang w:val="uk-UA"/>
              </w:rPr>
            </w:pPr>
            <w:r w:rsidRPr="00CC2479">
              <w:rPr>
                <w:rFonts w:asciiTheme="majorBidi" w:hAnsiTheme="majorBidi" w:cstheme="majorBidi"/>
                <w:sz w:val="24"/>
                <w:szCs w:val="24"/>
                <w:lang w:val="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CC2479" w:rsidRPr="00CC2479" w:rsidTr="00CC2479">
        <w:trPr>
          <w:jc w:val="center"/>
        </w:trPr>
        <w:tc>
          <w:tcPr>
            <w:tcW w:w="2263" w:type="dxa"/>
            <w:tcBorders>
              <w:top w:val="single" w:sz="4" w:space="0" w:color="auto"/>
              <w:left w:val="single" w:sz="4" w:space="0" w:color="auto"/>
              <w:bottom w:val="single" w:sz="4" w:space="0" w:color="auto"/>
              <w:right w:val="single" w:sz="4" w:space="0" w:color="auto"/>
            </w:tcBorders>
          </w:tcPr>
          <w:p w:rsidR="00CC2479" w:rsidRPr="00CC2479" w:rsidRDefault="00CC2479">
            <w:pPr>
              <w:jc w:val="center"/>
              <w:rPr>
                <w:rFonts w:asciiTheme="majorBidi" w:hAnsiTheme="majorBidi" w:cstheme="majorBidi"/>
                <w:sz w:val="24"/>
                <w:szCs w:val="24"/>
                <w:lang w:val="uk-UA"/>
              </w:rPr>
            </w:pPr>
            <w:r w:rsidRPr="00CC2479">
              <w:rPr>
                <w:rFonts w:asciiTheme="majorBidi" w:hAnsiTheme="majorBidi" w:cstheme="majorBidi"/>
                <w:sz w:val="24"/>
                <w:szCs w:val="24"/>
                <w:lang w:val="uk-UA"/>
              </w:rPr>
              <w:t>0-19</w:t>
            </w:r>
          </w:p>
          <w:p w:rsidR="00CC2479" w:rsidRPr="00CC2479" w:rsidRDefault="00CC2479">
            <w:pPr>
              <w:jc w:val="center"/>
              <w:rPr>
                <w:rFonts w:asciiTheme="majorBidi" w:hAnsiTheme="majorBidi" w:cstheme="majorBidi"/>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sz w:val="24"/>
                <w:szCs w:val="24"/>
                <w:lang w:val="uk-UA"/>
              </w:rPr>
            </w:pPr>
            <w:r w:rsidRPr="00CC2479">
              <w:rPr>
                <w:rFonts w:asciiTheme="majorBidi" w:hAnsiTheme="majorBidi" w:cstheme="majorBidi"/>
                <w:sz w:val="24"/>
                <w:szCs w:val="24"/>
                <w:lang w:val="uk-UA"/>
              </w:rPr>
              <w:t xml:space="preserve">незадовільно </w:t>
            </w:r>
          </w:p>
        </w:tc>
        <w:tc>
          <w:tcPr>
            <w:tcW w:w="8647" w:type="dxa"/>
            <w:tcBorders>
              <w:top w:val="single" w:sz="4" w:space="0" w:color="auto"/>
              <w:left w:val="single" w:sz="4" w:space="0" w:color="auto"/>
              <w:bottom w:val="single" w:sz="4" w:space="0" w:color="auto"/>
              <w:right w:val="single" w:sz="4" w:space="0" w:color="auto"/>
            </w:tcBorders>
            <w:hideMark/>
          </w:tcPr>
          <w:p w:rsidR="00CC2479" w:rsidRPr="00CC2479" w:rsidRDefault="00CC2479">
            <w:pPr>
              <w:jc w:val="both"/>
              <w:rPr>
                <w:rFonts w:asciiTheme="majorBidi" w:hAnsiTheme="majorBidi" w:cstheme="majorBidi"/>
                <w:sz w:val="24"/>
                <w:szCs w:val="24"/>
                <w:lang w:val="uk-UA"/>
              </w:rPr>
            </w:pPr>
            <w:r w:rsidRPr="00CC2479">
              <w:rPr>
                <w:rFonts w:asciiTheme="majorBidi" w:hAnsiTheme="majorBidi" w:cstheme="majorBidi"/>
                <w:sz w:val="24"/>
                <w:szCs w:val="24"/>
                <w:lang w:val="uk-UA"/>
              </w:rPr>
              <w:t>Відповідь відсутня або не відображає зміст питань.</w:t>
            </w:r>
          </w:p>
        </w:tc>
      </w:tr>
    </w:tbl>
    <w:p w:rsidR="00CC2479" w:rsidRPr="00CC2479" w:rsidRDefault="00CC2479" w:rsidP="00CC2479">
      <w:pPr>
        <w:spacing w:after="0" w:line="240" w:lineRule="auto"/>
        <w:rPr>
          <w:rFonts w:ascii="Times New Roman" w:hAnsi="Times New Roman"/>
          <w:sz w:val="24"/>
          <w:szCs w:val="24"/>
          <w:lang w:val="uk-UA"/>
        </w:rPr>
      </w:pPr>
    </w:p>
    <w:p w:rsidR="00CC2479" w:rsidRPr="00CC2479" w:rsidRDefault="00CC2479" w:rsidP="002B5641">
      <w:pPr>
        <w:jc w:val="center"/>
        <w:rPr>
          <w:sz w:val="24"/>
          <w:szCs w:val="24"/>
          <w:lang w:val="uk-UA" w:eastAsia="ru-RU"/>
        </w:rPr>
      </w:pPr>
    </w:p>
    <w:p w:rsidR="002B5641" w:rsidRPr="00AE6435" w:rsidRDefault="002B5641" w:rsidP="002B5641">
      <w:pPr>
        <w:spacing w:after="0" w:line="240" w:lineRule="auto"/>
        <w:rPr>
          <w:rFonts w:ascii="Times New Roman" w:hAnsi="Times New Roman"/>
          <w:b/>
          <w:bCs/>
          <w:sz w:val="24"/>
          <w:szCs w:val="24"/>
          <w:lang w:val="uk-UA"/>
        </w:rPr>
      </w:pPr>
      <w:r w:rsidRPr="00AE6435">
        <w:rPr>
          <w:rFonts w:ascii="Times New Roman" w:hAnsi="Times New Roman"/>
          <w:b/>
          <w:bCs/>
          <w:sz w:val="24"/>
          <w:szCs w:val="24"/>
          <w:lang w:val="uk-UA"/>
        </w:rPr>
        <w:t>11. Список рекомендованих джерел (наскрізна нумерація)</w:t>
      </w:r>
    </w:p>
    <w:p w:rsidR="002B5641" w:rsidRPr="00AE6435" w:rsidRDefault="002B5641" w:rsidP="002B5641">
      <w:pPr>
        <w:spacing w:after="0" w:line="240" w:lineRule="auto"/>
        <w:ind w:firstLine="708"/>
        <w:rPr>
          <w:rFonts w:ascii="Times New Roman" w:hAnsi="Times New Roman"/>
          <w:sz w:val="24"/>
          <w:szCs w:val="24"/>
          <w:u w:val="single"/>
          <w:lang w:val="uk-UA"/>
        </w:rPr>
      </w:pPr>
      <w:r w:rsidRPr="00AE6435">
        <w:rPr>
          <w:rFonts w:ascii="Times New Roman" w:hAnsi="Times New Roman"/>
          <w:sz w:val="24"/>
          <w:szCs w:val="24"/>
          <w:u w:val="single"/>
          <w:lang w:val="uk-UA"/>
        </w:rPr>
        <w:t>Основні:</w:t>
      </w:r>
    </w:p>
    <w:p w:rsidR="00282AF9" w:rsidRPr="00AE6435" w:rsidRDefault="00282AF9" w:rsidP="00F95E90">
      <w:pPr>
        <w:pStyle w:val="a6"/>
        <w:widowControl w:val="0"/>
        <w:numPr>
          <w:ilvl w:val="0"/>
          <w:numId w:val="4"/>
        </w:numPr>
        <w:tabs>
          <w:tab w:val="left" w:pos="993"/>
        </w:tabs>
        <w:autoSpaceDE w:val="0"/>
        <w:autoSpaceDN w:val="0"/>
        <w:adjustRightInd w:val="0"/>
        <w:spacing w:after="0" w:line="240" w:lineRule="auto"/>
        <w:ind w:left="993" w:hanging="426"/>
        <w:jc w:val="both"/>
        <w:rPr>
          <w:rFonts w:asciiTheme="majorBidi" w:hAnsiTheme="majorBidi" w:cstheme="majorBidi"/>
          <w:sz w:val="24"/>
          <w:szCs w:val="24"/>
          <w:lang w:val="uk-UA"/>
        </w:rPr>
      </w:pPr>
      <w:proofErr w:type="spellStart"/>
      <w:r w:rsidRPr="00AE6435">
        <w:rPr>
          <w:rFonts w:asciiTheme="majorBidi" w:hAnsiTheme="majorBidi" w:cstheme="majorBidi"/>
          <w:sz w:val="24"/>
          <w:szCs w:val="24"/>
          <w:lang w:val="uk-UA"/>
        </w:rPr>
        <w:t>Кабельнікова</w:t>
      </w:r>
      <w:proofErr w:type="spellEnd"/>
      <w:r w:rsidRPr="00AE6435">
        <w:rPr>
          <w:rFonts w:asciiTheme="majorBidi" w:hAnsiTheme="majorBidi" w:cstheme="majorBidi"/>
          <w:sz w:val="24"/>
          <w:szCs w:val="24"/>
          <w:lang w:val="uk-UA"/>
        </w:rPr>
        <w:t xml:space="preserve"> Н.В. Первинне недорозвинення мовлення: </w:t>
      </w:r>
      <w:proofErr w:type="spellStart"/>
      <w:r w:rsidRPr="00AE6435">
        <w:rPr>
          <w:rFonts w:asciiTheme="majorBidi" w:hAnsiTheme="majorBidi" w:cstheme="majorBidi"/>
          <w:sz w:val="24"/>
          <w:szCs w:val="24"/>
          <w:lang w:val="uk-UA"/>
        </w:rPr>
        <w:t>лінгвопатологічний</w:t>
      </w:r>
      <w:proofErr w:type="spellEnd"/>
      <w:r w:rsidRPr="00AE6435">
        <w:rPr>
          <w:rFonts w:asciiTheme="majorBidi" w:hAnsiTheme="majorBidi" w:cstheme="majorBidi"/>
          <w:sz w:val="24"/>
          <w:szCs w:val="24"/>
          <w:lang w:val="uk-UA"/>
        </w:rPr>
        <w:t>, клінічний та психолого-педагогічний аспекти: навчально-методичний посібник Н.В.</w:t>
      </w:r>
      <w:proofErr w:type="spellStart"/>
      <w:r w:rsidRPr="00AE6435">
        <w:rPr>
          <w:rFonts w:asciiTheme="majorBidi" w:hAnsiTheme="majorBidi" w:cstheme="majorBidi"/>
          <w:sz w:val="24"/>
          <w:szCs w:val="24"/>
          <w:lang w:val="uk-UA"/>
        </w:rPr>
        <w:t>Кабельнікова</w:t>
      </w:r>
      <w:proofErr w:type="spellEnd"/>
      <w:r w:rsidRPr="00AE6435">
        <w:rPr>
          <w:rFonts w:asciiTheme="majorBidi" w:hAnsiTheme="majorBidi" w:cstheme="majorBidi"/>
          <w:sz w:val="24"/>
          <w:szCs w:val="24"/>
          <w:lang w:val="uk-UA"/>
        </w:rPr>
        <w:t xml:space="preserve">. – Херсон: </w:t>
      </w:r>
      <w:proofErr w:type="spellStart"/>
      <w:r w:rsidRPr="00AE6435">
        <w:rPr>
          <w:rFonts w:asciiTheme="majorBidi" w:hAnsiTheme="majorBidi" w:cstheme="majorBidi"/>
          <w:sz w:val="24"/>
          <w:szCs w:val="24"/>
          <w:lang w:val="uk-UA"/>
        </w:rPr>
        <w:t>Борисфен-про</w:t>
      </w:r>
      <w:proofErr w:type="spellEnd"/>
      <w:r w:rsidRPr="00AE6435">
        <w:rPr>
          <w:rFonts w:asciiTheme="majorBidi" w:hAnsiTheme="majorBidi" w:cstheme="majorBidi"/>
          <w:sz w:val="24"/>
          <w:szCs w:val="24"/>
          <w:lang w:val="uk-UA"/>
        </w:rPr>
        <w:t>, 2017. – 253с.</w:t>
      </w:r>
    </w:p>
    <w:p w:rsidR="002B5641" w:rsidRPr="00AE6435" w:rsidRDefault="00282AF9" w:rsidP="00F95E90">
      <w:pPr>
        <w:pStyle w:val="a6"/>
        <w:widowControl w:val="0"/>
        <w:numPr>
          <w:ilvl w:val="0"/>
          <w:numId w:val="4"/>
        </w:numPr>
        <w:tabs>
          <w:tab w:val="left" w:pos="993"/>
        </w:tabs>
        <w:autoSpaceDE w:val="0"/>
        <w:autoSpaceDN w:val="0"/>
        <w:adjustRightInd w:val="0"/>
        <w:spacing w:after="0" w:line="240" w:lineRule="auto"/>
        <w:ind w:left="993" w:hanging="426"/>
        <w:jc w:val="both"/>
        <w:rPr>
          <w:rFonts w:asciiTheme="majorBidi" w:hAnsiTheme="majorBidi" w:cstheme="majorBidi"/>
          <w:sz w:val="24"/>
          <w:szCs w:val="24"/>
        </w:rPr>
      </w:pPr>
      <w:r w:rsidRPr="00AE6435">
        <w:rPr>
          <w:rFonts w:asciiTheme="majorBidi" w:hAnsiTheme="majorBidi" w:cstheme="majorBidi"/>
          <w:sz w:val="24"/>
          <w:szCs w:val="24"/>
        </w:rPr>
        <w:t xml:space="preserve">Корнев А.Н. Основы </w:t>
      </w:r>
      <w:proofErr w:type="spellStart"/>
      <w:r w:rsidRPr="00AE6435">
        <w:rPr>
          <w:rFonts w:asciiTheme="majorBidi" w:hAnsiTheme="majorBidi" w:cstheme="majorBidi"/>
          <w:sz w:val="24"/>
          <w:szCs w:val="24"/>
        </w:rPr>
        <w:t>логопатологии</w:t>
      </w:r>
      <w:proofErr w:type="spellEnd"/>
      <w:r w:rsidRPr="00AE6435">
        <w:rPr>
          <w:rFonts w:asciiTheme="majorBidi" w:hAnsiTheme="majorBidi" w:cstheme="majorBidi"/>
          <w:sz w:val="24"/>
          <w:szCs w:val="24"/>
        </w:rPr>
        <w:t xml:space="preserve"> детского возраста: клинические и психологические аспекты</w:t>
      </w:r>
      <w:r w:rsidRPr="00AE6435">
        <w:rPr>
          <w:rFonts w:asciiTheme="majorBidi" w:hAnsiTheme="majorBidi" w:cstheme="majorBidi"/>
          <w:sz w:val="24"/>
          <w:szCs w:val="24"/>
          <w:lang w:val="uk-UA"/>
        </w:rPr>
        <w:t xml:space="preserve"> / А.Н.</w:t>
      </w:r>
      <w:proofErr w:type="spellStart"/>
      <w:r w:rsidRPr="00AE6435">
        <w:rPr>
          <w:rFonts w:asciiTheme="majorBidi" w:hAnsiTheme="majorBidi" w:cstheme="majorBidi"/>
          <w:sz w:val="24"/>
          <w:szCs w:val="24"/>
          <w:lang w:val="uk-UA"/>
        </w:rPr>
        <w:t>Корнев</w:t>
      </w:r>
      <w:proofErr w:type="spellEnd"/>
      <w:r w:rsidRPr="00AE6435">
        <w:rPr>
          <w:rFonts w:asciiTheme="majorBidi" w:hAnsiTheme="majorBidi" w:cstheme="majorBidi"/>
          <w:sz w:val="24"/>
          <w:szCs w:val="24"/>
        </w:rPr>
        <w:t xml:space="preserve">. – СПб: Речь, </w:t>
      </w:r>
      <w:r w:rsidRPr="00AE6435">
        <w:rPr>
          <w:rFonts w:asciiTheme="majorBidi" w:hAnsiTheme="majorBidi" w:cstheme="majorBidi"/>
          <w:sz w:val="24"/>
          <w:szCs w:val="24"/>
        </w:rPr>
        <w:lastRenderedPageBreak/>
        <w:t>2006.</w:t>
      </w:r>
      <w:r w:rsidRPr="00AE6435">
        <w:rPr>
          <w:rFonts w:asciiTheme="majorBidi" w:hAnsiTheme="majorBidi" w:cstheme="majorBidi"/>
          <w:sz w:val="24"/>
          <w:szCs w:val="24"/>
          <w:lang w:val="uk-UA"/>
        </w:rPr>
        <w:t xml:space="preserve"> – 362с.</w:t>
      </w:r>
    </w:p>
    <w:p w:rsidR="002B5641" w:rsidRPr="00AE6435" w:rsidRDefault="002B5641" w:rsidP="002B5641">
      <w:pPr>
        <w:pStyle w:val="a6"/>
        <w:tabs>
          <w:tab w:val="left" w:pos="359"/>
          <w:tab w:val="left" w:pos="993"/>
        </w:tabs>
        <w:autoSpaceDN w:val="0"/>
        <w:spacing w:after="0" w:line="240" w:lineRule="auto"/>
        <w:ind w:left="993"/>
        <w:jc w:val="both"/>
        <w:rPr>
          <w:rFonts w:asciiTheme="majorBidi" w:hAnsiTheme="majorBidi" w:cstheme="majorBidi"/>
          <w:sz w:val="24"/>
          <w:szCs w:val="24"/>
        </w:rPr>
      </w:pPr>
    </w:p>
    <w:p w:rsidR="002B5641" w:rsidRPr="00AE6435" w:rsidRDefault="002B5641" w:rsidP="002B5641">
      <w:pPr>
        <w:spacing w:after="0" w:line="240" w:lineRule="auto"/>
        <w:ind w:firstLine="708"/>
        <w:rPr>
          <w:rFonts w:ascii="Times New Roman" w:hAnsi="Times New Roman"/>
          <w:sz w:val="24"/>
          <w:szCs w:val="24"/>
          <w:u w:val="single"/>
          <w:lang w:val="uk-UA"/>
        </w:rPr>
      </w:pPr>
      <w:r w:rsidRPr="00AE6435">
        <w:rPr>
          <w:rFonts w:ascii="Times New Roman" w:hAnsi="Times New Roman"/>
          <w:sz w:val="24"/>
          <w:szCs w:val="24"/>
          <w:u w:val="single"/>
          <w:lang w:val="uk-UA"/>
        </w:rPr>
        <w:t>Додаткові:</w:t>
      </w:r>
    </w:p>
    <w:p w:rsidR="00282AF9" w:rsidRPr="00AE6435" w:rsidRDefault="00282AF9" w:rsidP="00F95E90">
      <w:pPr>
        <w:numPr>
          <w:ilvl w:val="0"/>
          <w:numId w:val="16"/>
        </w:numPr>
        <w:spacing w:after="0" w:line="240" w:lineRule="auto"/>
        <w:ind w:left="993" w:hanging="426"/>
        <w:jc w:val="both"/>
        <w:rPr>
          <w:rFonts w:asciiTheme="majorBidi" w:hAnsiTheme="majorBidi" w:cstheme="majorBidi"/>
          <w:sz w:val="24"/>
          <w:szCs w:val="24"/>
          <w:lang w:val="uk-UA"/>
        </w:rPr>
      </w:pPr>
      <w:proofErr w:type="spellStart"/>
      <w:r w:rsidRPr="00AE6435">
        <w:rPr>
          <w:rFonts w:asciiTheme="majorBidi" w:hAnsiTheme="majorBidi" w:cstheme="majorBidi"/>
          <w:sz w:val="24"/>
          <w:szCs w:val="24"/>
        </w:rPr>
        <w:t>Корекційна</w:t>
      </w:r>
      <w:proofErr w:type="spellEnd"/>
      <w:r w:rsidRPr="00AE6435">
        <w:rPr>
          <w:rFonts w:asciiTheme="majorBidi" w:hAnsiTheme="majorBidi" w:cstheme="majorBidi"/>
          <w:sz w:val="24"/>
          <w:szCs w:val="24"/>
        </w:rPr>
        <w:t xml:space="preserve"> робота з </w:t>
      </w:r>
      <w:proofErr w:type="spellStart"/>
      <w:r w:rsidRPr="00AE6435">
        <w:rPr>
          <w:rFonts w:asciiTheme="majorBidi" w:hAnsiTheme="majorBidi" w:cstheme="majorBidi"/>
          <w:sz w:val="24"/>
          <w:szCs w:val="24"/>
        </w:rPr>
        <w:t>розвитку</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мовлення</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дітей</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п’ятого</w:t>
      </w:r>
      <w:proofErr w:type="spellEnd"/>
      <w:r w:rsidRPr="00AE6435">
        <w:rPr>
          <w:rFonts w:asciiTheme="majorBidi" w:hAnsiTheme="majorBidi" w:cstheme="majorBidi"/>
          <w:sz w:val="24"/>
          <w:szCs w:val="24"/>
        </w:rPr>
        <w:t xml:space="preserve"> року </w:t>
      </w:r>
      <w:proofErr w:type="spellStart"/>
      <w:r w:rsidRPr="00AE6435">
        <w:rPr>
          <w:rFonts w:asciiTheme="majorBidi" w:hAnsiTheme="majorBidi" w:cstheme="majorBidi"/>
          <w:sz w:val="24"/>
          <w:szCs w:val="24"/>
        </w:rPr>
        <w:t>життя</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із</w:t>
      </w:r>
      <w:proofErr w:type="spellEnd"/>
      <w:r w:rsidRPr="00AE6435">
        <w:rPr>
          <w:rFonts w:asciiTheme="majorBidi" w:hAnsiTheme="majorBidi" w:cstheme="majorBidi"/>
          <w:sz w:val="24"/>
          <w:szCs w:val="24"/>
        </w:rPr>
        <w:t xml:space="preserve"> фонетико-</w:t>
      </w:r>
      <w:proofErr w:type="spellStart"/>
      <w:r w:rsidRPr="00AE6435">
        <w:rPr>
          <w:rFonts w:asciiTheme="majorBidi" w:hAnsiTheme="majorBidi" w:cstheme="majorBidi"/>
          <w:sz w:val="24"/>
          <w:szCs w:val="24"/>
        </w:rPr>
        <w:t>фонематичним</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недорозвитком</w:t>
      </w:r>
      <w:proofErr w:type="spellEnd"/>
      <w:r w:rsidRPr="00AE6435">
        <w:rPr>
          <w:rFonts w:asciiTheme="majorBidi" w:hAnsiTheme="majorBidi" w:cstheme="majorBidi"/>
          <w:sz w:val="24"/>
          <w:szCs w:val="24"/>
        </w:rPr>
        <w:t xml:space="preserve"> </w:t>
      </w:r>
      <w:proofErr w:type="spellStart"/>
      <w:proofErr w:type="gramStart"/>
      <w:r w:rsidRPr="00AE6435">
        <w:rPr>
          <w:rFonts w:asciiTheme="majorBidi" w:hAnsiTheme="majorBidi" w:cstheme="majorBidi"/>
          <w:sz w:val="24"/>
          <w:szCs w:val="24"/>
        </w:rPr>
        <w:t>мовлення</w:t>
      </w:r>
      <w:proofErr w:type="spellEnd"/>
      <w:r w:rsidRPr="00AE6435">
        <w:rPr>
          <w:rFonts w:asciiTheme="majorBidi" w:hAnsiTheme="majorBidi" w:cstheme="majorBidi"/>
          <w:sz w:val="24"/>
          <w:szCs w:val="24"/>
        </w:rPr>
        <w:t xml:space="preserve"> :</w:t>
      </w:r>
      <w:proofErr w:type="gram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програмно-методичний</w:t>
      </w:r>
      <w:proofErr w:type="spellEnd"/>
      <w:r w:rsidRPr="00AE6435">
        <w:rPr>
          <w:rFonts w:asciiTheme="majorBidi" w:hAnsiTheme="majorBidi" w:cstheme="majorBidi"/>
          <w:sz w:val="24"/>
          <w:szCs w:val="24"/>
        </w:rPr>
        <w:t xml:space="preserve"> комплекс / Ю. В. </w:t>
      </w:r>
      <w:proofErr w:type="spellStart"/>
      <w:r w:rsidRPr="00AE6435">
        <w:rPr>
          <w:rFonts w:asciiTheme="majorBidi" w:hAnsiTheme="majorBidi" w:cstheme="majorBidi"/>
          <w:sz w:val="24"/>
          <w:szCs w:val="24"/>
        </w:rPr>
        <w:t>Рібцун</w:t>
      </w:r>
      <w:proofErr w:type="spellEnd"/>
      <w:r w:rsidRPr="00AE6435">
        <w:rPr>
          <w:rFonts w:asciiTheme="majorBidi" w:hAnsiTheme="majorBidi" w:cstheme="majorBidi"/>
          <w:sz w:val="24"/>
          <w:szCs w:val="24"/>
        </w:rPr>
        <w:t>. – К., 2012. – 267с.</w:t>
      </w:r>
    </w:p>
    <w:p w:rsidR="00282AF9" w:rsidRPr="00AE6435" w:rsidRDefault="00282AF9" w:rsidP="00F95E90">
      <w:pPr>
        <w:numPr>
          <w:ilvl w:val="0"/>
          <w:numId w:val="16"/>
        </w:numPr>
        <w:tabs>
          <w:tab w:val="num" w:pos="993"/>
        </w:tabs>
        <w:overflowPunct w:val="0"/>
        <w:autoSpaceDE w:val="0"/>
        <w:autoSpaceDN w:val="0"/>
        <w:adjustRightInd w:val="0"/>
        <w:spacing w:after="0" w:line="240" w:lineRule="auto"/>
        <w:ind w:left="993" w:hanging="426"/>
        <w:jc w:val="both"/>
        <w:textAlignment w:val="baseline"/>
        <w:rPr>
          <w:rFonts w:asciiTheme="majorBidi" w:hAnsiTheme="majorBidi" w:cstheme="majorBidi"/>
          <w:sz w:val="24"/>
          <w:szCs w:val="24"/>
        </w:rPr>
      </w:pPr>
      <w:r w:rsidRPr="00AE6435">
        <w:rPr>
          <w:rFonts w:asciiTheme="majorBidi" w:hAnsiTheme="majorBidi" w:cstheme="majorBidi"/>
          <w:sz w:val="24"/>
          <w:szCs w:val="24"/>
        </w:rPr>
        <w:t xml:space="preserve">Савченко М.А. Методика </w:t>
      </w:r>
      <w:proofErr w:type="spellStart"/>
      <w:r w:rsidRPr="00AE6435">
        <w:rPr>
          <w:rFonts w:asciiTheme="majorBidi" w:hAnsiTheme="majorBidi" w:cstheme="majorBidi"/>
          <w:sz w:val="24"/>
          <w:szCs w:val="24"/>
        </w:rPr>
        <w:t>виправлення</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вад</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вимови</w:t>
      </w:r>
      <w:proofErr w:type="spellEnd"/>
      <w:r w:rsidRPr="00AE6435">
        <w:rPr>
          <w:rFonts w:asciiTheme="majorBidi" w:hAnsiTheme="majorBidi" w:cstheme="majorBidi"/>
          <w:sz w:val="24"/>
          <w:szCs w:val="24"/>
        </w:rPr>
        <w:t xml:space="preserve"> фонем у </w:t>
      </w:r>
      <w:proofErr w:type="spellStart"/>
      <w:r w:rsidRPr="00AE6435">
        <w:rPr>
          <w:rFonts w:asciiTheme="majorBidi" w:hAnsiTheme="majorBidi" w:cstheme="majorBidi"/>
          <w:sz w:val="24"/>
          <w:szCs w:val="24"/>
        </w:rPr>
        <w:t>дітей</w:t>
      </w:r>
      <w:proofErr w:type="spellEnd"/>
      <w:r w:rsidRPr="00AE6435">
        <w:rPr>
          <w:rFonts w:asciiTheme="majorBidi" w:hAnsiTheme="majorBidi" w:cstheme="majorBidi"/>
          <w:sz w:val="24"/>
          <w:szCs w:val="24"/>
        </w:rPr>
        <w:t xml:space="preserve">. -К.: </w:t>
      </w:r>
      <w:proofErr w:type="spellStart"/>
      <w:r w:rsidRPr="00AE6435">
        <w:rPr>
          <w:rFonts w:asciiTheme="majorBidi" w:hAnsiTheme="majorBidi" w:cstheme="majorBidi"/>
          <w:sz w:val="24"/>
          <w:szCs w:val="24"/>
        </w:rPr>
        <w:t>Освіта</w:t>
      </w:r>
      <w:proofErr w:type="spellEnd"/>
      <w:r w:rsidRPr="00AE6435">
        <w:rPr>
          <w:rFonts w:asciiTheme="majorBidi" w:hAnsiTheme="majorBidi" w:cstheme="majorBidi"/>
          <w:sz w:val="24"/>
          <w:szCs w:val="24"/>
        </w:rPr>
        <w:t>, 1991. – 90с.</w:t>
      </w:r>
    </w:p>
    <w:p w:rsidR="00282AF9" w:rsidRPr="00AE6435" w:rsidRDefault="00282AF9" w:rsidP="00F95E90">
      <w:pPr>
        <w:numPr>
          <w:ilvl w:val="0"/>
          <w:numId w:val="16"/>
        </w:numPr>
        <w:tabs>
          <w:tab w:val="clear" w:pos="2880"/>
          <w:tab w:val="num" w:pos="993"/>
        </w:tabs>
        <w:overflowPunct w:val="0"/>
        <w:autoSpaceDE w:val="0"/>
        <w:autoSpaceDN w:val="0"/>
        <w:adjustRightInd w:val="0"/>
        <w:spacing w:after="0" w:line="240" w:lineRule="auto"/>
        <w:ind w:left="993" w:hanging="426"/>
        <w:jc w:val="both"/>
        <w:textAlignment w:val="baseline"/>
        <w:rPr>
          <w:rFonts w:asciiTheme="majorBidi" w:hAnsiTheme="majorBidi" w:cstheme="majorBidi"/>
          <w:sz w:val="24"/>
          <w:szCs w:val="24"/>
          <w:lang w:val="uk-UA"/>
        </w:rPr>
      </w:pPr>
      <w:proofErr w:type="spellStart"/>
      <w:r w:rsidRPr="00AE6435">
        <w:rPr>
          <w:rFonts w:asciiTheme="majorBidi" w:hAnsiTheme="majorBidi" w:cstheme="majorBidi"/>
          <w:sz w:val="24"/>
          <w:szCs w:val="24"/>
        </w:rPr>
        <w:t>Логопедична</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допомога</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дітям</w:t>
      </w:r>
      <w:proofErr w:type="spellEnd"/>
      <w:r w:rsidRPr="00AE6435">
        <w:rPr>
          <w:rFonts w:asciiTheme="majorBidi" w:hAnsiTheme="majorBidi" w:cstheme="majorBidi"/>
          <w:sz w:val="24"/>
          <w:szCs w:val="24"/>
        </w:rPr>
        <w:t xml:space="preserve"> з фонетико-</w:t>
      </w:r>
      <w:proofErr w:type="spellStart"/>
      <w:r w:rsidRPr="00AE6435">
        <w:rPr>
          <w:rFonts w:asciiTheme="majorBidi" w:hAnsiTheme="majorBidi" w:cstheme="majorBidi"/>
          <w:sz w:val="24"/>
          <w:szCs w:val="24"/>
        </w:rPr>
        <w:t>фонематичними</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вадами</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мови</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Методичні</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рекомендації</w:t>
      </w:r>
      <w:proofErr w:type="spellEnd"/>
      <w:r w:rsidRPr="00AE6435">
        <w:rPr>
          <w:rFonts w:asciiTheme="majorBidi" w:hAnsiTheme="majorBidi" w:cstheme="majorBidi"/>
          <w:sz w:val="24"/>
          <w:szCs w:val="24"/>
        </w:rPr>
        <w:t xml:space="preserve"> у 2-х ч. / </w:t>
      </w:r>
      <w:proofErr w:type="spellStart"/>
      <w:r w:rsidRPr="00AE6435">
        <w:rPr>
          <w:rFonts w:asciiTheme="majorBidi" w:hAnsiTheme="majorBidi" w:cstheme="majorBidi"/>
          <w:sz w:val="24"/>
          <w:szCs w:val="24"/>
        </w:rPr>
        <w:t>Укл</w:t>
      </w:r>
      <w:proofErr w:type="spellEnd"/>
      <w:r w:rsidRPr="00AE6435">
        <w:rPr>
          <w:rFonts w:asciiTheme="majorBidi" w:hAnsiTheme="majorBidi" w:cstheme="majorBidi"/>
          <w:sz w:val="24"/>
          <w:szCs w:val="24"/>
        </w:rPr>
        <w:t xml:space="preserve">. </w:t>
      </w:r>
      <w:proofErr w:type="spellStart"/>
      <w:r w:rsidRPr="00AE6435">
        <w:rPr>
          <w:rFonts w:asciiTheme="majorBidi" w:hAnsiTheme="majorBidi" w:cstheme="majorBidi"/>
          <w:sz w:val="24"/>
          <w:szCs w:val="24"/>
        </w:rPr>
        <w:t>М.В.Артюх</w:t>
      </w:r>
      <w:proofErr w:type="spellEnd"/>
      <w:r w:rsidRPr="00AE6435">
        <w:rPr>
          <w:rFonts w:asciiTheme="majorBidi" w:hAnsiTheme="majorBidi" w:cstheme="majorBidi"/>
          <w:sz w:val="24"/>
          <w:szCs w:val="24"/>
        </w:rPr>
        <w:t>. – К.: ІЗМН, 1996. – 163с.</w:t>
      </w:r>
    </w:p>
    <w:p w:rsidR="00282AF9" w:rsidRPr="00AE6435" w:rsidRDefault="00282AF9" w:rsidP="00F95E90">
      <w:pPr>
        <w:numPr>
          <w:ilvl w:val="0"/>
          <w:numId w:val="16"/>
        </w:numPr>
        <w:tabs>
          <w:tab w:val="clear" w:pos="2880"/>
          <w:tab w:val="num" w:pos="993"/>
        </w:tabs>
        <w:overflowPunct w:val="0"/>
        <w:autoSpaceDE w:val="0"/>
        <w:autoSpaceDN w:val="0"/>
        <w:adjustRightInd w:val="0"/>
        <w:spacing w:after="0" w:line="240" w:lineRule="auto"/>
        <w:ind w:left="993" w:hanging="426"/>
        <w:jc w:val="both"/>
        <w:textAlignment w:val="baseline"/>
        <w:rPr>
          <w:rFonts w:asciiTheme="majorBidi" w:hAnsiTheme="majorBidi" w:cstheme="majorBidi"/>
          <w:sz w:val="24"/>
          <w:szCs w:val="24"/>
        </w:rPr>
      </w:pPr>
      <w:proofErr w:type="spellStart"/>
      <w:r w:rsidRPr="00AE6435">
        <w:rPr>
          <w:rFonts w:asciiTheme="majorBidi" w:hAnsiTheme="majorBidi" w:cstheme="majorBidi"/>
          <w:sz w:val="24"/>
          <w:szCs w:val="24"/>
        </w:rPr>
        <w:t>Соботович</w:t>
      </w:r>
      <w:proofErr w:type="spellEnd"/>
      <w:r w:rsidRPr="00AE6435">
        <w:rPr>
          <w:rFonts w:asciiTheme="majorBidi" w:hAnsiTheme="majorBidi" w:cstheme="majorBidi"/>
          <w:sz w:val="24"/>
          <w:szCs w:val="24"/>
        </w:rPr>
        <w:t xml:space="preserve"> Е.Ф. Методика выявления речевых нарушений у детей и диагностика их готовности к обучению. – К.: </w:t>
      </w:r>
      <w:proofErr w:type="spellStart"/>
      <w:r w:rsidRPr="00AE6435">
        <w:rPr>
          <w:rFonts w:asciiTheme="majorBidi" w:hAnsiTheme="majorBidi" w:cstheme="majorBidi"/>
          <w:sz w:val="24"/>
          <w:szCs w:val="24"/>
        </w:rPr>
        <w:t>Освита</w:t>
      </w:r>
      <w:proofErr w:type="spellEnd"/>
      <w:r w:rsidRPr="00AE6435">
        <w:rPr>
          <w:rFonts w:asciiTheme="majorBidi" w:hAnsiTheme="majorBidi" w:cstheme="majorBidi"/>
          <w:sz w:val="24"/>
          <w:szCs w:val="24"/>
        </w:rPr>
        <w:t>, 1998. – 87с.</w:t>
      </w:r>
    </w:p>
    <w:p w:rsidR="00A35A49" w:rsidRPr="00AE6435" w:rsidRDefault="00A35A49" w:rsidP="00F95E90">
      <w:pPr>
        <w:numPr>
          <w:ilvl w:val="0"/>
          <w:numId w:val="16"/>
        </w:numPr>
        <w:tabs>
          <w:tab w:val="clear" w:pos="2880"/>
        </w:tabs>
        <w:overflowPunct w:val="0"/>
        <w:autoSpaceDE w:val="0"/>
        <w:autoSpaceDN w:val="0"/>
        <w:adjustRightInd w:val="0"/>
        <w:spacing w:after="0" w:line="240" w:lineRule="auto"/>
        <w:ind w:left="993" w:hanging="426"/>
        <w:jc w:val="both"/>
        <w:textAlignment w:val="baseline"/>
        <w:rPr>
          <w:rFonts w:asciiTheme="majorBidi" w:hAnsiTheme="majorBidi" w:cstheme="majorBidi"/>
          <w:sz w:val="24"/>
          <w:szCs w:val="24"/>
          <w:lang w:val="uk-UA"/>
        </w:rPr>
      </w:pPr>
      <w:r w:rsidRPr="00AE6435">
        <w:rPr>
          <w:rFonts w:asciiTheme="majorBidi" w:hAnsiTheme="majorBidi" w:cstheme="majorBidi"/>
          <w:sz w:val="24"/>
          <w:szCs w:val="24"/>
        </w:rPr>
        <w:t xml:space="preserve">Жукова Н.С., </w:t>
      </w:r>
      <w:proofErr w:type="spellStart"/>
      <w:r w:rsidRPr="00AE6435">
        <w:rPr>
          <w:rFonts w:asciiTheme="majorBidi" w:hAnsiTheme="majorBidi" w:cstheme="majorBidi"/>
          <w:sz w:val="24"/>
          <w:szCs w:val="24"/>
        </w:rPr>
        <w:t>Мастюкова</w:t>
      </w:r>
      <w:proofErr w:type="spellEnd"/>
      <w:r w:rsidRPr="00AE6435">
        <w:rPr>
          <w:rFonts w:asciiTheme="majorBidi" w:hAnsiTheme="majorBidi" w:cstheme="majorBidi"/>
          <w:sz w:val="24"/>
          <w:szCs w:val="24"/>
        </w:rPr>
        <w:t xml:space="preserve"> Е.М., Филичева Т.Б. Логопедия: преодоление общего недоразвития речи у дошкольников. – М.: </w:t>
      </w:r>
      <w:proofErr w:type="spellStart"/>
      <w:r w:rsidRPr="00AE6435">
        <w:rPr>
          <w:rFonts w:asciiTheme="majorBidi" w:hAnsiTheme="majorBidi" w:cstheme="majorBidi"/>
          <w:sz w:val="24"/>
          <w:szCs w:val="24"/>
        </w:rPr>
        <w:t>Владос</w:t>
      </w:r>
      <w:proofErr w:type="spellEnd"/>
      <w:r w:rsidRPr="00AE6435">
        <w:rPr>
          <w:rFonts w:asciiTheme="majorBidi" w:hAnsiTheme="majorBidi" w:cstheme="majorBidi"/>
          <w:sz w:val="24"/>
          <w:szCs w:val="24"/>
        </w:rPr>
        <w:t>, 2000. – 309с.</w:t>
      </w:r>
    </w:p>
    <w:p w:rsidR="00282AF9" w:rsidRPr="00AE6435" w:rsidRDefault="00282AF9" w:rsidP="00A35A49">
      <w:pPr>
        <w:overflowPunct w:val="0"/>
        <w:autoSpaceDE w:val="0"/>
        <w:autoSpaceDN w:val="0"/>
        <w:adjustRightInd w:val="0"/>
        <w:spacing w:after="0" w:line="240" w:lineRule="auto"/>
        <w:ind w:left="993"/>
        <w:jc w:val="both"/>
        <w:textAlignment w:val="baseline"/>
        <w:rPr>
          <w:sz w:val="24"/>
          <w:szCs w:val="24"/>
        </w:rPr>
      </w:pPr>
    </w:p>
    <w:p w:rsidR="002B5641" w:rsidRPr="00AE6435" w:rsidRDefault="002B5641" w:rsidP="00A35A49">
      <w:pPr>
        <w:spacing w:after="0" w:line="240" w:lineRule="auto"/>
        <w:rPr>
          <w:rFonts w:ascii="Times New Roman" w:hAnsi="Times New Roman"/>
          <w:sz w:val="24"/>
          <w:szCs w:val="24"/>
          <w:lang w:val="uk-UA"/>
        </w:rPr>
      </w:pPr>
    </w:p>
    <w:p w:rsidR="002B5641" w:rsidRPr="00AE6435" w:rsidRDefault="002B5641" w:rsidP="002B5641">
      <w:pPr>
        <w:spacing w:after="0" w:line="240" w:lineRule="auto"/>
        <w:ind w:firstLine="708"/>
        <w:rPr>
          <w:rFonts w:ascii="Times New Roman" w:hAnsi="Times New Roman"/>
          <w:sz w:val="24"/>
          <w:szCs w:val="24"/>
          <w:u w:val="single"/>
          <w:lang w:val="uk-UA"/>
        </w:rPr>
      </w:pPr>
      <w:r w:rsidRPr="00AE6435">
        <w:rPr>
          <w:rFonts w:ascii="Times New Roman" w:hAnsi="Times New Roman"/>
          <w:sz w:val="24"/>
          <w:szCs w:val="24"/>
          <w:u w:val="single"/>
          <w:lang w:val="uk-UA"/>
        </w:rPr>
        <w:t>Інтернет-ресурси:</w:t>
      </w:r>
    </w:p>
    <w:p w:rsidR="00A35A49" w:rsidRPr="00AE6435" w:rsidRDefault="00A35A49" w:rsidP="00F95E90">
      <w:pPr>
        <w:pStyle w:val="a6"/>
        <w:numPr>
          <w:ilvl w:val="0"/>
          <w:numId w:val="17"/>
        </w:numPr>
        <w:jc w:val="both"/>
        <w:rPr>
          <w:rFonts w:ascii="Times New Roman" w:hAnsi="Times New Roman"/>
          <w:sz w:val="24"/>
          <w:szCs w:val="24"/>
          <w:lang w:val="uk-UA"/>
        </w:rPr>
      </w:pPr>
      <w:r w:rsidRPr="00AE6435">
        <w:rPr>
          <w:sz w:val="24"/>
          <w:szCs w:val="24"/>
          <w:lang w:val="en-US"/>
        </w:rPr>
        <w:t>http</w:t>
      </w:r>
      <w:r w:rsidRPr="00AE6435">
        <w:rPr>
          <w:sz w:val="24"/>
          <w:szCs w:val="24"/>
          <w:lang w:val="uk-UA"/>
        </w:rPr>
        <w:t>://</w:t>
      </w:r>
      <w:r w:rsidRPr="00AE6435">
        <w:rPr>
          <w:sz w:val="24"/>
          <w:szCs w:val="24"/>
          <w:lang w:val="en-US"/>
        </w:rPr>
        <w:t>www</w:t>
      </w:r>
      <w:r w:rsidRPr="00AE6435">
        <w:rPr>
          <w:sz w:val="24"/>
          <w:szCs w:val="24"/>
          <w:lang w:val="uk-UA"/>
        </w:rPr>
        <w:t>.</w:t>
      </w:r>
      <w:proofErr w:type="spellStart"/>
      <w:r w:rsidRPr="00AE6435">
        <w:rPr>
          <w:sz w:val="24"/>
          <w:szCs w:val="24"/>
          <w:lang w:val="en-US"/>
        </w:rPr>
        <w:t>prescool</w:t>
      </w:r>
      <w:proofErr w:type="spellEnd"/>
      <w:r w:rsidRPr="00AE6435">
        <w:rPr>
          <w:sz w:val="24"/>
          <w:szCs w:val="24"/>
          <w:lang w:val="uk-UA"/>
        </w:rPr>
        <w:t>.</w:t>
      </w:r>
      <w:r w:rsidRPr="00AE6435">
        <w:rPr>
          <w:sz w:val="24"/>
          <w:szCs w:val="24"/>
          <w:lang w:val="en-US"/>
        </w:rPr>
        <w:t>km</w:t>
      </w:r>
      <w:r w:rsidRPr="00AE6435">
        <w:rPr>
          <w:sz w:val="24"/>
          <w:szCs w:val="24"/>
          <w:lang w:val="uk-UA"/>
        </w:rPr>
        <w:t>.</w:t>
      </w:r>
      <w:proofErr w:type="spellStart"/>
      <w:r w:rsidRPr="00AE6435">
        <w:rPr>
          <w:sz w:val="24"/>
          <w:szCs w:val="24"/>
          <w:lang w:val="en-US"/>
        </w:rPr>
        <w:t>ru</w:t>
      </w:r>
      <w:proofErr w:type="spellEnd"/>
      <w:r w:rsidRPr="00AE6435">
        <w:rPr>
          <w:sz w:val="24"/>
          <w:szCs w:val="24"/>
          <w:lang w:val="uk-UA"/>
        </w:rPr>
        <w:t>/</w:t>
      </w:r>
    </w:p>
    <w:p w:rsidR="00A35A49" w:rsidRPr="00AE6435" w:rsidRDefault="00B33133" w:rsidP="00F95E90">
      <w:pPr>
        <w:pStyle w:val="a6"/>
        <w:numPr>
          <w:ilvl w:val="0"/>
          <w:numId w:val="17"/>
        </w:numPr>
        <w:jc w:val="both"/>
        <w:rPr>
          <w:sz w:val="24"/>
          <w:szCs w:val="24"/>
          <w:lang w:val="uk-UA"/>
        </w:rPr>
      </w:pPr>
      <w:hyperlink r:id="rId7" w:history="1">
        <w:r w:rsidR="00A35A49" w:rsidRPr="00AE6435">
          <w:rPr>
            <w:rStyle w:val="a3"/>
            <w:rFonts w:eastAsia="Calibri"/>
            <w:color w:val="auto"/>
            <w:sz w:val="24"/>
            <w:szCs w:val="24"/>
          </w:rPr>
          <w:t>http</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logopediya</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com</w:t>
        </w:r>
        <w:r w:rsidR="00A35A49" w:rsidRPr="00AE6435">
          <w:rPr>
            <w:rStyle w:val="a3"/>
            <w:rFonts w:eastAsia="Calibri"/>
            <w:color w:val="auto"/>
            <w:sz w:val="24"/>
            <w:szCs w:val="24"/>
            <w:lang w:val="uk-UA"/>
          </w:rPr>
          <w:t>/</w:t>
        </w:r>
      </w:hyperlink>
    </w:p>
    <w:p w:rsidR="00A35A49" w:rsidRPr="00AE6435" w:rsidRDefault="00B33133" w:rsidP="00F95E90">
      <w:pPr>
        <w:pStyle w:val="a6"/>
        <w:numPr>
          <w:ilvl w:val="0"/>
          <w:numId w:val="17"/>
        </w:numPr>
        <w:jc w:val="both"/>
        <w:rPr>
          <w:sz w:val="24"/>
          <w:szCs w:val="24"/>
          <w:lang w:val="uk-UA"/>
        </w:rPr>
      </w:pPr>
      <w:hyperlink r:id="rId8" w:history="1">
        <w:r w:rsidR="00A35A49" w:rsidRPr="00AE6435">
          <w:rPr>
            <w:rStyle w:val="a3"/>
            <w:rFonts w:eastAsia="Calibri"/>
            <w:color w:val="auto"/>
            <w:sz w:val="24"/>
            <w:szCs w:val="24"/>
          </w:rPr>
          <w:t>http</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logopedi</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narod</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ru</w:t>
        </w:r>
        <w:r w:rsidR="00A35A49" w:rsidRPr="00AE6435">
          <w:rPr>
            <w:rStyle w:val="a3"/>
            <w:rFonts w:eastAsia="Calibri"/>
            <w:color w:val="auto"/>
            <w:sz w:val="24"/>
            <w:szCs w:val="24"/>
            <w:lang w:val="uk-UA"/>
          </w:rPr>
          <w:t>/</w:t>
        </w:r>
      </w:hyperlink>
    </w:p>
    <w:p w:rsidR="00A35A49" w:rsidRPr="00AE6435" w:rsidRDefault="00B33133" w:rsidP="00F95E90">
      <w:pPr>
        <w:pStyle w:val="a6"/>
        <w:numPr>
          <w:ilvl w:val="0"/>
          <w:numId w:val="17"/>
        </w:numPr>
        <w:jc w:val="both"/>
        <w:rPr>
          <w:sz w:val="24"/>
          <w:szCs w:val="24"/>
          <w:lang w:val="uk-UA"/>
        </w:rPr>
      </w:pPr>
      <w:hyperlink r:id="rId9" w:history="1">
        <w:r w:rsidR="00A35A49" w:rsidRPr="00AE6435">
          <w:rPr>
            <w:rStyle w:val="a3"/>
            <w:rFonts w:eastAsia="Calibri"/>
            <w:color w:val="auto"/>
            <w:sz w:val="24"/>
            <w:szCs w:val="24"/>
          </w:rPr>
          <w:t>http</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www</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krok</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org</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ua</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logo</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rus</w:t>
        </w:r>
        <w:r w:rsidR="00A35A49" w:rsidRPr="00AE6435">
          <w:rPr>
            <w:rStyle w:val="a3"/>
            <w:rFonts w:eastAsia="Calibri"/>
            <w:color w:val="auto"/>
            <w:sz w:val="24"/>
            <w:szCs w:val="24"/>
            <w:lang w:val="uk-UA"/>
          </w:rPr>
          <w:t>.</w:t>
        </w:r>
        <w:proofErr w:type="spellStart"/>
        <w:r w:rsidR="00A35A49" w:rsidRPr="00AE6435">
          <w:rPr>
            <w:rStyle w:val="a3"/>
            <w:rFonts w:eastAsia="Calibri"/>
            <w:color w:val="auto"/>
            <w:sz w:val="24"/>
            <w:szCs w:val="24"/>
          </w:rPr>
          <w:t>php</w:t>
        </w:r>
        <w:proofErr w:type="spellEnd"/>
      </w:hyperlink>
    </w:p>
    <w:p w:rsidR="00A35A49" w:rsidRPr="00AE6435" w:rsidRDefault="00B33133" w:rsidP="00F95E90">
      <w:pPr>
        <w:pStyle w:val="a6"/>
        <w:numPr>
          <w:ilvl w:val="0"/>
          <w:numId w:val="17"/>
        </w:numPr>
        <w:jc w:val="both"/>
        <w:rPr>
          <w:sz w:val="24"/>
          <w:szCs w:val="24"/>
          <w:lang w:val="uk-UA"/>
        </w:rPr>
      </w:pPr>
      <w:hyperlink r:id="rId10" w:history="1">
        <w:r w:rsidR="00A35A49" w:rsidRPr="00AE6435">
          <w:rPr>
            <w:rStyle w:val="a3"/>
            <w:rFonts w:eastAsia="Calibri"/>
            <w:color w:val="auto"/>
            <w:sz w:val="24"/>
            <w:szCs w:val="24"/>
          </w:rPr>
          <w:t>http</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www</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logopediya</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ru</w:t>
        </w:r>
        <w:r w:rsidR="00A35A49" w:rsidRPr="00AE6435">
          <w:rPr>
            <w:rStyle w:val="a3"/>
            <w:rFonts w:eastAsia="Calibri"/>
            <w:color w:val="auto"/>
            <w:sz w:val="24"/>
            <w:szCs w:val="24"/>
            <w:lang w:val="uk-UA"/>
          </w:rPr>
          <w:t>/</w:t>
        </w:r>
      </w:hyperlink>
    </w:p>
    <w:p w:rsidR="00A35A49" w:rsidRPr="00AE6435" w:rsidRDefault="00B33133" w:rsidP="00F95E90">
      <w:pPr>
        <w:pStyle w:val="a6"/>
        <w:numPr>
          <w:ilvl w:val="0"/>
          <w:numId w:val="17"/>
        </w:numPr>
        <w:jc w:val="both"/>
        <w:rPr>
          <w:sz w:val="24"/>
          <w:szCs w:val="24"/>
          <w:lang w:val="uk-UA"/>
        </w:rPr>
      </w:pPr>
      <w:hyperlink r:id="rId11" w:history="1">
        <w:r w:rsidR="00A35A49" w:rsidRPr="00AE6435">
          <w:rPr>
            <w:rStyle w:val="a3"/>
            <w:rFonts w:eastAsia="Calibri"/>
            <w:color w:val="auto"/>
            <w:sz w:val="24"/>
            <w:szCs w:val="24"/>
          </w:rPr>
          <w:t>http</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www</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logopediya</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com</w:t>
        </w:r>
        <w:r w:rsidR="00A35A49" w:rsidRPr="00AE6435">
          <w:rPr>
            <w:rStyle w:val="a3"/>
            <w:rFonts w:eastAsia="Calibri"/>
            <w:color w:val="auto"/>
            <w:sz w:val="24"/>
            <w:szCs w:val="24"/>
            <w:lang w:val="uk-UA"/>
          </w:rPr>
          <w:t>.</w:t>
        </w:r>
        <w:r w:rsidR="00A35A49" w:rsidRPr="00AE6435">
          <w:rPr>
            <w:rStyle w:val="a3"/>
            <w:rFonts w:eastAsia="Calibri"/>
            <w:color w:val="auto"/>
            <w:sz w:val="24"/>
            <w:szCs w:val="24"/>
          </w:rPr>
          <w:t>ua</w:t>
        </w:r>
        <w:r w:rsidR="00A35A49" w:rsidRPr="00AE6435">
          <w:rPr>
            <w:rStyle w:val="a3"/>
            <w:rFonts w:eastAsia="Calibri"/>
            <w:color w:val="auto"/>
            <w:sz w:val="24"/>
            <w:szCs w:val="24"/>
            <w:lang w:val="uk-UA"/>
          </w:rPr>
          <w:t>/</w:t>
        </w:r>
      </w:hyperlink>
    </w:p>
    <w:p w:rsidR="002B5641" w:rsidRPr="00AE6435" w:rsidRDefault="002B5641" w:rsidP="002B5641">
      <w:pPr>
        <w:spacing w:after="0" w:line="240" w:lineRule="auto"/>
        <w:ind w:firstLine="708"/>
        <w:rPr>
          <w:rFonts w:ascii="Times New Roman" w:hAnsi="Times New Roman"/>
          <w:sz w:val="24"/>
          <w:szCs w:val="24"/>
          <w:lang w:val="uk-UA"/>
        </w:rPr>
      </w:pPr>
    </w:p>
    <w:p w:rsidR="002B5641" w:rsidRPr="00AE6435" w:rsidRDefault="002B5641" w:rsidP="002B5641">
      <w:pPr>
        <w:rPr>
          <w:sz w:val="24"/>
          <w:szCs w:val="24"/>
          <w:lang w:val="uk-UA"/>
        </w:rPr>
      </w:pPr>
    </w:p>
    <w:p w:rsidR="00BA3F59" w:rsidRPr="00AE6435" w:rsidRDefault="00BA3F59">
      <w:pPr>
        <w:rPr>
          <w:sz w:val="24"/>
          <w:szCs w:val="24"/>
          <w:lang w:val="uk-UA"/>
        </w:rPr>
      </w:pPr>
    </w:p>
    <w:sectPr w:rsidR="00BA3F59" w:rsidRPr="00AE6435" w:rsidSect="002B5641">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D74A5C"/>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15:restartNumberingAfterBreak="0">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 w15:restartNumberingAfterBreak="0">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 w15:restartNumberingAfterBreak="0">
    <w:nsid w:val="2D9D166D"/>
    <w:multiLevelType w:val="hybridMultilevel"/>
    <w:tmpl w:val="39C24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B128C7"/>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6" w15:restartNumberingAfterBreak="0">
    <w:nsid w:val="33CA04DA"/>
    <w:multiLevelType w:val="hybridMultilevel"/>
    <w:tmpl w:val="BF9C692E"/>
    <w:lvl w:ilvl="0" w:tplc="0419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01F6F"/>
    <w:multiLevelType w:val="hybridMultilevel"/>
    <w:tmpl w:val="39C24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CD41E8"/>
    <w:multiLevelType w:val="hybridMultilevel"/>
    <w:tmpl w:val="34F65146"/>
    <w:lvl w:ilvl="0" w:tplc="0419000F">
      <w:start w:val="1"/>
      <w:numFmt w:val="decimal"/>
      <w:lvlText w:val="%1."/>
      <w:lvlJc w:val="left"/>
      <w:pPr>
        <w:tabs>
          <w:tab w:val="num" w:pos="1440"/>
        </w:tabs>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3E745C"/>
    <w:multiLevelType w:val="hybridMultilevel"/>
    <w:tmpl w:val="978C70C0"/>
    <w:lvl w:ilvl="0" w:tplc="0419000F">
      <w:start w:val="1"/>
      <w:numFmt w:val="decimal"/>
      <w:lvlText w:val="%1."/>
      <w:lvlJc w:val="left"/>
      <w:pPr>
        <w:tabs>
          <w:tab w:val="num" w:pos="1260"/>
        </w:tabs>
        <w:ind w:left="126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F721AFC"/>
    <w:multiLevelType w:val="hybridMultilevel"/>
    <w:tmpl w:val="01D81E02"/>
    <w:lvl w:ilvl="0" w:tplc="0419000F">
      <w:start w:val="1"/>
      <w:numFmt w:val="decimal"/>
      <w:lvlText w:val="%1."/>
      <w:lvlJc w:val="left"/>
      <w:pPr>
        <w:tabs>
          <w:tab w:val="num" w:pos="2880"/>
        </w:tabs>
        <w:ind w:left="2880" w:hanging="360"/>
      </w:p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11" w15:restartNumberingAfterBreak="0">
    <w:nsid w:val="56F1144A"/>
    <w:multiLevelType w:val="hybridMultilevel"/>
    <w:tmpl w:val="20E2EC42"/>
    <w:lvl w:ilvl="0" w:tplc="0419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23A3D"/>
    <w:multiLevelType w:val="multilevel"/>
    <w:tmpl w:val="23F01ABC"/>
    <w:lvl w:ilvl="0">
      <w:start w:val="1"/>
      <w:numFmt w:val="decimal"/>
      <w:lvlText w:val="%1."/>
      <w:lvlJc w:val="left"/>
      <w:pPr>
        <w:tabs>
          <w:tab w:val="num" w:pos="1620"/>
        </w:tabs>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abstractNum w:abstractNumId="13" w15:restartNumberingAfterBreak="0">
    <w:nsid w:val="5C810515"/>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4" w15:restartNumberingAfterBreak="0">
    <w:nsid w:val="5F2006BA"/>
    <w:multiLevelType w:val="hybridMultilevel"/>
    <w:tmpl w:val="20E2EC42"/>
    <w:lvl w:ilvl="0" w:tplc="0419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11A2F"/>
    <w:multiLevelType w:val="hybridMultilevel"/>
    <w:tmpl w:val="F134E4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1260"/>
        </w:tabs>
        <w:ind w:left="126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3A32CB6"/>
    <w:multiLevelType w:val="hybridMultilevel"/>
    <w:tmpl w:val="E91C70B2"/>
    <w:lvl w:ilvl="0" w:tplc="0419000F">
      <w:start w:val="1"/>
      <w:numFmt w:val="decimal"/>
      <w:lvlText w:val="%1."/>
      <w:lvlJc w:val="left"/>
      <w:pPr>
        <w:tabs>
          <w:tab w:val="num" w:pos="2880"/>
        </w:tabs>
        <w:ind w:left="28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DA05E92"/>
    <w:multiLevelType w:val="multilevel"/>
    <w:tmpl w:val="23F01ABC"/>
    <w:lvl w:ilvl="0">
      <w:start w:val="1"/>
      <w:numFmt w:val="decimal"/>
      <w:lvlText w:val="%1."/>
      <w:lvlJc w:val="left"/>
      <w:pPr>
        <w:tabs>
          <w:tab w:val="num" w:pos="1620"/>
        </w:tabs>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abstractNum w:abstractNumId="18" w15:restartNumberingAfterBreak="0">
    <w:nsid w:val="721C5F1B"/>
    <w:multiLevelType w:val="hybridMultilevel"/>
    <w:tmpl w:val="D1BEE82A"/>
    <w:lvl w:ilvl="0" w:tplc="CA42F39A">
      <w:start w:val="1"/>
      <w:numFmt w:val="decimal"/>
      <w:lvlText w:val="%1."/>
      <w:lvlJc w:val="left"/>
      <w:pPr>
        <w:ind w:left="2061"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15:restartNumberingAfterBreak="0">
    <w:nsid w:val="747507BB"/>
    <w:multiLevelType w:val="hybridMultilevel"/>
    <w:tmpl w:val="8C922728"/>
    <w:lvl w:ilvl="0" w:tplc="041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30055"/>
    <w:multiLevelType w:val="multilevel"/>
    <w:tmpl w:val="132CDFC6"/>
    <w:lvl w:ilvl="0">
      <w:start w:val="2"/>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55"/>
    <w:rsid w:val="00001818"/>
    <w:rsid w:val="00001FD1"/>
    <w:rsid w:val="000A3BED"/>
    <w:rsid w:val="000D08ED"/>
    <w:rsid w:val="000D5552"/>
    <w:rsid w:val="0014724C"/>
    <w:rsid w:val="001D4892"/>
    <w:rsid w:val="002015D0"/>
    <w:rsid w:val="00217494"/>
    <w:rsid w:val="002423D3"/>
    <w:rsid w:val="00282AF9"/>
    <w:rsid w:val="002B5641"/>
    <w:rsid w:val="0031202B"/>
    <w:rsid w:val="003178D0"/>
    <w:rsid w:val="003267B0"/>
    <w:rsid w:val="003A7AF3"/>
    <w:rsid w:val="004D1019"/>
    <w:rsid w:val="00553D79"/>
    <w:rsid w:val="005B1F0B"/>
    <w:rsid w:val="006F586D"/>
    <w:rsid w:val="00751B30"/>
    <w:rsid w:val="00772AC3"/>
    <w:rsid w:val="007C4736"/>
    <w:rsid w:val="008A5F55"/>
    <w:rsid w:val="008B12DA"/>
    <w:rsid w:val="00934819"/>
    <w:rsid w:val="009753C1"/>
    <w:rsid w:val="00985EDA"/>
    <w:rsid w:val="009B7FD0"/>
    <w:rsid w:val="00A35A49"/>
    <w:rsid w:val="00A864BD"/>
    <w:rsid w:val="00AD639C"/>
    <w:rsid w:val="00AE6435"/>
    <w:rsid w:val="00B17738"/>
    <w:rsid w:val="00B33133"/>
    <w:rsid w:val="00B42D73"/>
    <w:rsid w:val="00BA3F59"/>
    <w:rsid w:val="00BB4D4D"/>
    <w:rsid w:val="00C37A9D"/>
    <w:rsid w:val="00C8474B"/>
    <w:rsid w:val="00CA15FC"/>
    <w:rsid w:val="00CA591C"/>
    <w:rsid w:val="00CC2479"/>
    <w:rsid w:val="00D51120"/>
    <w:rsid w:val="00DF2F2F"/>
    <w:rsid w:val="00E2783E"/>
    <w:rsid w:val="00EB369C"/>
    <w:rsid w:val="00EE48E3"/>
    <w:rsid w:val="00F25B32"/>
    <w:rsid w:val="00F9337B"/>
    <w:rsid w:val="00F95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1F03"/>
  <w15:chartTrackingRefBased/>
  <w15:docId w15:val="{B8402E3C-5E9F-4276-B26D-260D371C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4BD"/>
    <w:pPr>
      <w:spacing w:line="254" w:lineRule="auto"/>
    </w:pPr>
    <w:rPr>
      <w:rFonts w:ascii="Calibri" w:eastAsia="Times New Roman" w:hAnsi="Calibri" w:cs="Times New Roman"/>
      <w:lang w:val="ru-RU"/>
    </w:rPr>
  </w:style>
  <w:style w:type="paragraph" w:styleId="1">
    <w:name w:val="heading 1"/>
    <w:basedOn w:val="a"/>
    <w:next w:val="a"/>
    <w:link w:val="10"/>
    <w:qFormat/>
    <w:rsid w:val="002B5641"/>
    <w:pPr>
      <w:keepNext/>
      <w:numPr>
        <w:numId w:val="1"/>
      </w:numPr>
      <w:suppressAutoHyphens/>
      <w:spacing w:after="0" w:line="240" w:lineRule="auto"/>
      <w:outlineLvl w:val="0"/>
    </w:pPr>
    <w:rPr>
      <w:rFonts w:ascii="Times New Roman" w:eastAsia="Calibri" w:hAnsi="Times New Roman"/>
      <w:sz w:val="32"/>
      <w:szCs w:val="24"/>
      <w:lang w:val="uk-UA" w:eastAsia="zh-CN"/>
    </w:rPr>
  </w:style>
  <w:style w:type="paragraph" w:styleId="4">
    <w:name w:val="heading 4"/>
    <w:basedOn w:val="a"/>
    <w:next w:val="a"/>
    <w:link w:val="40"/>
    <w:uiPriority w:val="9"/>
    <w:semiHidden/>
    <w:unhideWhenUsed/>
    <w:qFormat/>
    <w:rsid w:val="00B42D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641"/>
    <w:rPr>
      <w:rFonts w:ascii="Times New Roman" w:eastAsia="Calibri" w:hAnsi="Times New Roman" w:cs="Times New Roman"/>
      <w:sz w:val="32"/>
      <w:szCs w:val="24"/>
      <w:lang w:val="uk-UA" w:eastAsia="zh-CN"/>
    </w:rPr>
  </w:style>
  <w:style w:type="character" w:styleId="a3">
    <w:name w:val="Hyperlink"/>
    <w:basedOn w:val="a0"/>
    <w:uiPriority w:val="99"/>
    <w:semiHidden/>
    <w:unhideWhenUsed/>
    <w:rsid w:val="002B5641"/>
    <w:rPr>
      <w:color w:val="0563C1" w:themeColor="hyperlink"/>
      <w:u w:val="single"/>
    </w:rPr>
  </w:style>
  <w:style w:type="paragraph" w:styleId="HTML">
    <w:name w:val="HTML Preformatted"/>
    <w:basedOn w:val="a"/>
    <w:link w:val="HTML0"/>
    <w:uiPriority w:val="99"/>
    <w:semiHidden/>
    <w:unhideWhenUsed/>
    <w:rsid w:val="002B5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semiHidden/>
    <w:rsid w:val="002B5641"/>
    <w:rPr>
      <w:rFonts w:ascii="Courier New" w:eastAsia="Times New Roman" w:hAnsi="Courier New" w:cs="Times New Roman"/>
      <w:sz w:val="20"/>
      <w:szCs w:val="20"/>
      <w:lang w:val="ru-RU" w:eastAsia="ru-RU"/>
    </w:rPr>
  </w:style>
  <w:style w:type="paragraph" w:styleId="a4">
    <w:name w:val="Body Text"/>
    <w:basedOn w:val="a"/>
    <w:link w:val="a5"/>
    <w:semiHidden/>
    <w:unhideWhenUsed/>
    <w:rsid w:val="002B5641"/>
    <w:pPr>
      <w:widowControl w:val="0"/>
      <w:autoSpaceDE w:val="0"/>
      <w:autoSpaceDN w:val="0"/>
      <w:spacing w:after="0" w:line="240" w:lineRule="auto"/>
    </w:pPr>
    <w:rPr>
      <w:rFonts w:ascii="Times New Roman" w:hAnsi="Times New Roman"/>
      <w:sz w:val="28"/>
      <w:szCs w:val="28"/>
      <w:lang w:val="uk-UA" w:eastAsia="ru-RU"/>
    </w:rPr>
  </w:style>
  <w:style w:type="character" w:customStyle="1" w:styleId="a5">
    <w:name w:val="Основной текст Знак"/>
    <w:basedOn w:val="a0"/>
    <w:link w:val="a4"/>
    <w:semiHidden/>
    <w:rsid w:val="002B5641"/>
    <w:rPr>
      <w:rFonts w:ascii="Times New Roman" w:eastAsia="Times New Roman" w:hAnsi="Times New Roman" w:cs="Times New Roman"/>
      <w:sz w:val="28"/>
      <w:szCs w:val="28"/>
      <w:lang w:val="uk-UA" w:eastAsia="ru-RU"/>
    </w:rPr>
  </w:style>
  <w:style w:type="paragraph" w:styleId="a6">
    <w:name w:val="List Paragraph"/>
    <w:basedOn w:val="a"/>
    <w:uiPriority w:val="34"/>
    <w:qFormat/>
    <w:rsid w:val="002B5641"/>
    <w:pPr>
      <w:ind w:left="720"/>
      <w:contextualSpacing/>
    </w:pPr>
  </w:style>
  <w:style w:type="paragraph" w:customStyle="1" w:styleId="11">
    <w:name w:val="Абзац списка1"/>
    <w:basedOn w:val="a"/>
    <w:rsid w:val="002B5641"/>
    <w:pPr>
      <w:spacing w:after="200" w:line="276" w:lineRule="auto"/>
      <w:ind w:left="720"/>
      <w:contextualSpacing/>
    </w:pPr>
    <w:rPr>
      <w:rFonts w:eastAsia="Calibri"/>
      <w:lang w:eastAsia="ru-RU"/>
    </w:rPr>
  </w:style>
  <w:style w:type="character" w:customStyle="1" w:styleId="pagepart">
    <w:name w:val="pagepart"/>
    <w:rsid w:val="002B5641"/>
    <w:rPr>
      <w:b/>
      <w:bCs/>
      <w:color w:val="38014A"/>
      <w:sz w:val="26"/>
      <w:szCs w:val="26"/>
    </w:rPr>
  </w:style>
  <w:style w:type="table" w:styleId="a7">
    <w:name w:val="Table Grid"/>
    <w:basedOn w:val="a1"/>
    <w:uiPriority w:val="39"/>
    <w:rsid w:val="002B56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42D73"/>
    <w:rPr>
      <w:rFonts w:asciiTheme="majorHAnsi" w:eastAsiaTheme="majorEastAsia" w:hAnsiTheme="majorHAnsi" w:cstheme="majorBidi"/>
      <w:i/>
      <w:iCs/>
      <w:color w:val="2E74B5" w:themeColor="accent1" w:themeShade="BF"/>
      <w:lang w:val="ru-RU"/>
    </w:rPr>
  </w:style>
  <w:style w:type="paragraph" w:customStyle="1" w:styleId="Default">
    <w:name w:val="Default"/>
    <w:uiPriority w:val="99"/>
    <w:rsid w:val="002423D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rvejvd">
    <w:name w:val="rvejvd"/>
    <w:basedOn w:val="a0"/>
    <w:rsid w:val="008B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0744">
      <w:bodyDiv w:val="1"/>
      <w:marLeft w:val="0"/>
      <w:marRight w:val="0"/>
      <w:marTop w:val="0"/>
      <w:marBottom w:val="0"/>
      <w:divBdr>
        <w:top w:val="none" w:sz="0" w:space="0" w:color="auto"/>
        <w:left w:val="none" w:sz="0" w:space="0" w:color="auto"/>
        <w:bottom w:val="none" w:sz="0" w:space="0" w:color="auto"/>
        <w:right w:val="none" w:sz="0" w:space="0" w:color="auto"/>
      </w:divBdr>
    </w:div>
    <w:div w:id="60032596">
      <w:bodyDiv w:val="1"/>
      <w:marLeft w:val="0"/>
      <w:marRight w:val="0"/>
      <w:marTop w:val="0"/>
      <w:marBottom w:val="0"/>
      <w:divBdr>
        <w:top w:val="none" w:sz="0" w:space="0" w:color="auto"/>
        <w:left w:val="none" w:sz="0" w:space="0" w:color="auto"/>
        <w:bottom w:val="none" w:sz="0" w:space="0" w:color="auto"/>
        <w:right w:val="none" w:sz="0" w:space="0" w:color="auto"/>
      </w:divBdr>
    </w:div>
    <w:div w:id="63651728">
      <w:bodyDiv w:val="1"/>
      <w:marLeft w:val="0"/>
      <w:marRight w:val="0"/>
      <w:marTop w:val="0"/>
      <w:marBottom w:val="0"/>
      <w:divBdr>
        <w:top w:val="none" w:sz="0" w:space="0" w:color="auto"/>
        <w:left w:val="none" w:sz="0" w:space="0" w:color="auto"/>
        <w:bottom w:val="none" w:sz="0" w:space="0" w:color="auto"/>
        <w:right w:val="none" w:sz="0" w:space="0" w:color="auto"/>
      </w:divBdr>
    </w:div>
    <w:div w:id="98572772">
      <w:bodyDiv w:val="1"/>
      <w:marLeft w:val="0"/>
      <w:marRight w:val="0"/>
      <w:marTop w:val="0"/>
      <w:marBottom w:val="0"/>
      <w:divBdr>
        <w:top w:val="none" w:sz="0" w:space="0" w:color="auto"/>
        <w:left w:val="none" w:sz="0" w:space="0" w:color="auto"/>
        <w:bottom w:val="none" w:sz="0" w:space="0" w:color="auto"/>
        <w:right w:val="none" w:sz="0" w:space="0" w:color="auto"/>
      </w:divBdr>
    </w:div>
    <w:div w:id="123550834">
      <w:bodyDiv w:val="1"/>
      <w:marLeft w:val="0"/>
      <w:marRight w:val="0"/>
      <w:marTop w:val="0"/>
      <w:marBottom w:val="0"/>
      <w:divBdr>
        <w:top w:val="none" w:sz="0" w:space="0" w:color="auto"/>
        <w:left w:val="none" w:sz="0" w:space="0" w:color="auto"/>
        <w:bottom w:val="none" w:sz="0" w:space="0" w:color="auto"/>
        <w:right w:val="none" w:sz="0" w:space="0" w:color="auto"/>
      </w:divBdr>
    </w:div>
    <w:div w:id="126289962">
      <w:bodyDiv w:val="1"/>
      <w:marLeft w:val="0"/>
      <w:marRight w:val="0"/>
      <w:marTop w:val="0"/>
      <w:marBottom w:val="0"/>
      <w:divBdr>
        <w:top w:val="none" w:sz="0" w:space="0" w:color="auto"/>
        <w:left w:val="none" w:sz="0" w:space="0" w:color="auto"/>
        <w:bottom w:val="none" w:sz="0" w:space="0" w:color="auto"/>
        <w:right w:val="none" w:sz="0" w:space="0" w:color="auto"/>
      </w:divBdr>
    </w:div>
    <w:div w:id="128863050">
      <w:bodyDiv w:val="1"/>
      <w:marLeft w:val="0"/>
      <w:marRight w:val="0"/>
      <w:marTop w:val="0"/>
      <w:marBottom w:val="0"/>
      <w:divBdr>
        <w:top w:val="none" w:sz="0" w:space="0" w:color="auto"/>
        <w:left w:val="none" w:sz="0" w:space="0" w:color="auto"/>
        <w:bottom w:val="none" w:sz="0" w:space="0" w:color="auto"/>
        <w:right w:val="none" w:sz="0" w:space="0" w:color="auto"/>
      </w:divBdr>
    </w:div>
    <w:div w:id="153498446">
      <w:bodyDiv w:val="1"/>
      <w:marLeft w:val="0"/>
      <w:marRight w:val="0"/>
      <w:marTop w:val="0"/>
      <w:marBottom w:val="0"/>
      <w:divBdr>
        <w:top w:val="none" w:sz="0" w:space="0" w:color="auto"/>
        <w:left w:val="none" w:sz="0" w:space="0" w:color="auto"/>
        <w:bottom w:val="none" w:sz="0" w:space="0" w:color="auto"/>
        <w:right w:val="none" w:sz="0" w:space="0" w:color="auto"/>
      </w:divBdr>
    </w:div>
    <w:div w:id="164126378">
      <w:bodyDiv w:val="1"/>
      <w:marLeft w:val="0"/>
      <w:marRight w:val="0"/>
      <w:marTop w:val="0"/>
      <w:marBottom w:val="0"/>
      <w:divBdr>
        <w:top w:val="none" w:sz="0" w:space="0" w:color="auto"/>
        <w:left w:val="none" w:sz="0" w:space="0" w:color="auto"/>
        <w:bottom w:val="none" w:sz="0" w:space="0" w:color="auto"/>
        <w:right w:val="none" w:sz="0" w:space="0" w:color="auto"/>
      </w:divBdr>
    </w:div>
    <w:div w:id="261186988">
      <w:bodyDiv w:val="1"/>
      <w:marLeft w:val="0"/>
      <w:marRight w:val="0"/>
      <w:marTop w:val="0"/>
      <w:marBottom w:val="0"/>
      <w:divBdr>
        <w:top w:val="none" w:sz="0" w:space="0" w:color="auto"/>
        <w:left w:val="none" w:sz="0" w:space="0" w:color="auto"/>
        <w:bottom w:val="none" w:sz="0" w:space="0" w:color="auto"/>
        <w:right w:val="none" w:sz="0" w:space="0" w:color="auto"/>
      </w:divBdr>
    </w:div>
    <w:div w:id="288319071">
      <w:bodyDiv w:val="1"/>
      <w:marLeft w:val="0"/>
      <w:marRight w:val="0"/>
      <w:marTop w:val="0"/>
      <w:marBottom w:val="0"/>
      <w:divBdr>
        <w:top w:val="none" w:sz="0" w:space="0" w:color="auto"/>
        <w:left w:val="none" w:sz="0" w:space="0" w:color="auto"/>
        <w:bottom w:val="none" w:sz="0" w:space="0" w:color="auto"/>
        <w:right w:val="none" w:sz="0" w:space="0" w:color="auto"/>
      </w:divBdr>
    </w:div>
    <w:div w:id="300383972">
      <w:bodyDiv w:val="1"/>
      <w:marLeft w:val="0"/>
      <w:marRight w:val="0"/>
      <w:marTop w:val="0"/>
      <w:marBottom w:val="0"/>
      <w:divBdr>
        <w:top w:val="none" w:sz="0" w:space="0" w:color="auto"/>
        <w:left w:val="none" w:sz="0" w:space="0" w:color="auto"/>
        <w:bottom w:val="none" w:sz="0" w:space="0" w:color="auto"/>
        <w:right w:val="none" w:sz="0" w:space="0" w:color="auto"/>
      </w:divBdr>
    </w:div>
    <w:div w:id="301279464">
      <w:bodyDiv w:val="1"/>
      <w:marLeft w:val="0"/>
      <w:marRight w:val="0"/>
      <w:marTop w:val="0"/>
      <w:marBottom w:val="0"/>
      <w:divBdr>
        <w:top w:val="none" w:sz="0" w:space="0" w:color="auto"/>
        <w:left w:val="none" w:sz="0" w:space="0" w:color="auto"/>
        <w:bottom w:val="none" w:sz="0" w:space="0" w:color="auto"/>
        <w:right w:val="none" w:sz="0" w:space="0" w:color="auto"/>
      </w:divBdr>
    </w:div>
    <w:div w:id="314644535">
      <w:bodyDiv w:val="1"/>
      <w:marLeft w:val="0"/>
      <w:marRight w:val="0"/>
      <w:marTop w:val="0"/>
      <w:marBottom w:val="0"/>
      <w:divBdr>
        <w:top w:val="none" w:sz="0" w:space="0" w:color="auto"/>
        <w:left w:val="none" w:sz="0" w:space="0" w:color="auto"/>
        <w:bottom w:val="none" w:sz="0" w:space="0" w:color="auto"/>
        <w:right w:val="none" w:sz="0" w:space="0" w:color="auto"/>
      </w:divBdr>
    </w:div>
    <w:div w:id="348456778">
      <w:bodyDiv w:val="1"/>
      <w:marLeft w:val="0"/>
      <w:marRight w:val="0"/>
      <w:marTop w:val="0"/>
      <w:marBottom w:val="0"/>
      <w:divBdr>
        <w:top w:val="none" w:sz="0" w:space="0" w:color="auto"/>
        <w:left w:val="none" w:sz="0" w:space="0" w:color="auto"/>
        <w:bottom w:val="none" w:sz="0" w:space="0" w:color="auto"/>
        <w:right w:val="none" w:sz="0" w:space="0" w:color="auto"/>
      </w:divBdr>
    </w:div>
    <w:div w:id="355080507">
      <w:bodyDiv w:val="1"/>
      <w:marLeft w:val="0"/>
      <w:marRight w:val="0"/>
      <w:marTop w:val="0"/>
      <w:marBottom w:val="0"/>
      <w:divBdr>
        <w:top w:val="none" w:sz="0" w:space="0" w:color="auto"/>
        <w:left w:val="none" w:sz="0" w:space="0" w:color="auto"/>
        <w:bottom w:val="none" w:sz="0" w:space="0" w:color="auto"/>
        <w:right w:val="none" w:sz="0" w:space="0" w:color="auto"/>
      </w:divBdr>
    </w:div>
    <w:div w:id="407507053">
      <w:bodyDiv w:val="1"/>
      <w:marLeft w:val="0"/>
      <w:marRight w:val="0"/>
      <w:marTop w:val="0"/>
      <w:marBottom w:val="0"/>
      <w:divBdr>
        <w:top w:val="none" w:sz="0" w:space="0" w:color="auto"/>
        <w:left w:val="none" w:sz="0" w:space="0" w:color="auto"/>
        <w:bottom w:val="none" w:sz="0" w:space="0" w:color="auto"/>
        <w:right w:val="none" w:sz="0" w:space="0" w:color="auto"/>
      </w:divBdr>
    </w:div>
    <w:div w:id="407848599">
      <w:bodyDiv w:val="1"/>
      <w:marLeft w:val="0"/>
      <w:marRight w:val="0"/>
      <w:marTop w:val="0"/>
      <w:marBottom w:val="0"/>
      <w:divBdr>
        <w:top w:val="none" w:sz="0" w:space="0" w:color="auto"/>
        <w:left w:val="none" w:sz="0" w:space="0" w:color="auto"/>
        <w:bottom w:val="none" w:sz="0" w:space="0" w:color="auto"/>
        <w:right w:val="none" w:sz="0" w:space="0" w:color="auto"/>
      </w:divBdr>
    </w:div>
    <w:div w:id="415439337">
      <w:bodyDiv w:val="1"/>
      <w:marLeft w:val="0"/>
      <w:marRight w:val="0"/>
      <w:marTop w:val="0"/>
      <w:marBottom w:val="0"/>
      <w:divBdr>
        <w:top w:val="none" w:sz="0" w:space="0" w:color="auto"/>
        <w:left w:val="none" w:sz="0" w:space="0" w:color="auto"/>
        <w:bottom w:val="none" w:sz="0" w:space="0" w:color="auto"/>
        <w:right w:val="none" w:sz="0" w:space="0" w:color="auto"/>
      </w:divBdr>
    </w:div>
    <w:div w:id="416557562">
      <w:bodyDiv w:val="1"/>
      <w:marLeft w:val="0"/>
      <w:marRight w:val="0"/>
      <w:marTop w:val="0"/>
      <w:marBottom w:val="0"/>
      <w:divBdr>
        <w:top w:val="none" w:sz="0" w:space="0" w:color="auto"/>
        <w:left w:val="none" w:sz="0" w:space="0" w:color="auto"/>
        <w:bottom w:val="none" w:sz="0" w:space="0" w:color="auto"/>
        <w:right w:val="none" w:sz="0" w:space="0" w:color="auto"/>
      </w:divBdr>
    </w:div>
    <w:div w:id="461508254">
      <w:bodyDiv w:val="1"/>
      <w:marLeft w:val="0"/>
      <w:marRight w:val="0"/>
      <w:marTop w:val="0"/>
      <w:marBottom w:val="0"/>
      <w:divBdr>
        <w:top w:val="none" w:sz="0" w:space="0" w:color="auto"/>
        <w:left w:val="none" w:sz="0" w:space="0" w:color="auto"/>
        <w:bottom w:val="none" w:sz="0" w:space="0" w:color="auto"/>
        <w:right w:val="none" w:sz="0" w:space="0" w:color="auto"/>
      </w:divBdr>
    </w:div>
    <w:div w:id="465708474">
      <w:bodyDiv w:val="1"/>
      <w:marLeft w:val="0"/>
      <w:marRight w:val="0"/>
      <w:marTop w:val="0"/>
      <w:marBottom w:val="0"/>
      <w:divBdr>
        <w:top w:val="none" w:sz="0" w:space="0" w:color="auto"/>
        <w:left w:val="none" w:sz="0" w:space="0" w:color="auto"/>
        <w:bottom w:val="none" w:sz="0" w:space="0" w:color="auto"/>
        <w:right w:val="none" w:sz="0" w:space="0" w:color="auto"/>
      </w:divBdr>
    </w:div>
    <w:div w:id="502361924">
      <w:bodyDiv w:val="1"/>
      <w:marLeft w:val="0"/>
      <w:marRight w:val="0"/>
      <w:marTop w:val="0"/>
      <w:marBottom w:val="0"/>
      <w:divBdr>
        <w:top w:val="none" w:sz="0" w:space="0" w:color="auto"/>
        <w:left w:val="none" w:sz="0" w:space="0" w:color="auto"/>
        <w:bottom w:val="none" w:sz="0" w:space="0" w:color="auto"/>
        <w:right w:val="none" w:sz="0" w:space="0" w:color="auto"/>
      </w:divBdr>
    </w:div>
    <w:div w:id="504396998">
      <w:bodyDiv w:val="1"/>
      <w:marLeft w:val="0"/>
      <w:marRight w:val="0"/>
      <w:marTop w:val="0"/>
      <w:marBottom w:val="0"/>
      <w:divBdr>
        <w:top w:val="none" w:sz="0" w:space="0" w:color="auto"/>
        <w:left w:val="none" w:sz="0" w:space="0" w:color="auto"/>
        <w:bottom w:val="none" w:sz="0" w:space="0" w:color="auto"/>
        <w:right w:val="none" w:sz="0" w:space="0" w:color="auto"/>
      </w:divBdr>
    </w:div>
    <w:div w:id="562448624">
      <w:bodyDiv w:val="1"/>
      <w:marLeft w:val="0"/>
      <w:marRight w:val="0"/>
      <w:marTop w:val="0"/>
      <w:marBottom w:val="0"/>
      <w:divBdr>
        <w:top w:val="none" w:sz="0" w:space="0" w:color="auto"/>
        <w:left w:val="none" w:sz="0" w:space="0" w:color="auto"/>
        <w:bottom w:val="none" w:sz="0" w:space="0" w:color="auto"/>
        <w:right w:val="none" w:sz="0" w:space="0" w:color="auto"/>
      </w:divBdr>
    </w:div>
    <w:div w:id="568922534">
      <w:bodyDiv w:val="1"/>
      <w:marLeft w:val="0"/>
      <w:marRight w:val="0"/>
      <w:marTop w:val="0"/>
      <w:marBottom w:val="0"/>
      <w:divBdr>
        <w:top w:val="none" w:sz="0" w:space="0" w:color="auto"/>
        <w:left w:val="none" w:sz="0" w:space="0" w:color="auto"/>
        <w:bottom w:val="none" w:sz="0" w:space="0" w:color="auto"/>
        <w:right w:val="none" w:sz="0" w:space="0" w:color="auto"/>
      </w:divBdr>
    </w:div>
    <w:div w:id="570625365">
      <w:bodyDiv w:val="1"/>
      <w:marLeft w:val="0"/>
      <w:marRight w:val="0"/>
      <w:marTop w:val="0"/>
      <w:marBottom w:val="0"/>
      <w:divBdr>
        <w:top w:val="none" w:sz="0" w:space="0" w:color="auto"/>
        <w:left w:val="none" w:sz="0" w:space="0" w:color="auto"/>
        <w:bottom w:val="none" w:sz="0" w:space="0" w:color="auto"/>
        <w:right w:val="none" w:sz="0" w:space="0" w:color="auto"/>
      </w:divBdr>
    </w:div>
    <w:div w:id="695425523">
      <w:bodyDiv w:val="1"/>
      <w:marLeft w:val="0"/>
      <w:marRight w:val="0"/>
      <w:marTop w:val="0"/>
      <w:marBottom w:val="0"/>
      <w:divBdr>
        <w:top w:val="none" w:sz="0" w:space="0" w:color="auto"/>
        <w:left w:val="none" w:sz="0" w:space="0" w:color="auto"/>
        <w:bottom w:val="none" w:sz="0" w:space="0" w:color="auto"/>
        <w:right w:val="none" w:sz="0" w:space="0" w:color="auto"/>
      </w:divBdr>
    </w:div>
    <w:div w:id="704330828">
      <w:bodyDiv w:val="1"/>
      <w:marLeft w:val="0"/>
      <w:marRight w:val="0"/>
      <w:marTop w:val="0"/>
      <w:marBottom w:val="0"/>
      <w:divBdr>
        <w:top w:val="none" w:sz="0" w:space="0" w:color="auto"/>
        <w:left w:val="none" w:sz="0" w:space="0" w:color="auto"/>
        <w:bottom w:val="none" w:sz="0" w:space="0" w:color="auto"/>
        <w:right w:val="none" w:sz="0" w:space="0" w:color="auto"/>
      </w:divBdr>
    </w:div>
    <w:div w:id="765928471">
      <w:bodyDiv w:val="1"/>
      <w:marLeft w:val="0"/>
      <w:marRight w:val="0"/>
      <w:marTop w:val="0"/>
      <w:marBottom w:val="0"/>
      <w:divBdr>
        <w:top w:val="none" w:sz="0" w:space="0" w:color="auto"/>
        <w:left w:val="none" w:sz="0" w:space="0" w:color="auto"/>
        <w:bottom w:val="none" w:sz="0" w:space="0" w:color="auto"/>
        <w:right w:val="none" w:sz="0" w:space="0" w:color="auto"/>
      </w:divBdr>
    </w:div>
    <w:div w:id="770706339">
      <w:bodyDiv w:val="1"/>
      <w:marLeft w:val="0"/>
      <w:marRight w:val="0"/>
      <w:marTop w:val="0"/>
      <w:marBottom w:val="0"/>
      <w:divBdr>
        <w:top w:val="none" w:sz="0" w:space="0" w:color="auto"/>
        <w:left w:val="none" w:sz="0" w:space="0" w:color="auto"/>
        <w:bottom w:val="none" w:sz="0" w:space="0" w:color="auto"/>
        <w:right w:val="none" w:sz="0" w:space="0" w:color="auto"/>
      </w:divBdr>
    </w:div>
    <w:div w:id="777142171">
      <w:bodyDiv w:val="1"/>
      <w:marLeft w:val="0"/>
      <w:marRight w:val="0"/>
      <w:marTop w:val="0"/>
      <w:marBottom w:val="0"/>
      <w:divBdr>
        <w:top w:val="none" w:sz="0" w:space="0" w:color="auto"/>
        <w:left w:val="none" w:sz="0" w:space="0" w:color="auto"/>
        <w:bottom w:val="none" w:sz="0" w:space="0" w:color="auto"/>
        <w:right w:val="none" w:sz="0" w:space="0" w:color="auto"/>
      </w:divBdr>
    </w:div>
    <w:div w:id="782501077">
      <w:bodyDiv w:val="1"/>
      <w:marLeft w:val="0"/>
      <w:marRight w:val="0"/>
      <w:marTop w:val="0"/>
      <w:marBottom w:val="0"/>
      <w:divBdr>
        <w:top w:val="none" w:sz="0" w:space="0" w:color="auto"/>
        <w:left w:val="none" w:sz="0" w:space="0" w:color="auto"/>
        <w:bottom w:val="none" w:sz="0" w:space="0" w:color="auto"/>
        <w:right w:val="none" w:sz="0" w:space="0" w:color="auto"/>
      </w:divBdr>
    </w:div>
    <w:div w:id="784273856">
      <w:bodyDiv w:val="1"/>
      <w:marLeft w:val="0"/>
      <w:marRight w:val="0"/>
      <w:marTop w:val="0"/>
      <w:marBottom w:val="0"/>
      <w:divBdr>
        <w:top w:val="none" w:sz="0" w:space="0" w:color="auto"/>
        <w:left w:val="none" w:sz="0" w:space="0" w:color="auto"/>
        <w:bottom w:val="none" w:sz="0" w:space="0" w:color="auto"/>
        <w:right w:val="none" w:sz="0" w:space="0" w:color="auto"/>
      </w:divBdr>
    </w:div>
    <w:div w:id="790824072">
      <w:bodyDiv w:val="1"/>
      <w:marLeft w:val="0"/>
      <w:marRight w:val="0"/>
      <w:marTop w:val="0"/>
      <w:marBottom w:val="0"/>
      <w:divBdr>
        <w:top w:val="none" w:sz="0" w:space="0" w:color="auto"/>
        <w:left w:val="none" w:sz="0" w:space="0" w:color="auto"/>
        <w:bottom w:val="none" w:sz="0" w:space="0" w:color="auto"/>
        <w:right w:val="none" w:sz="0" w:space="0" w:color="auto"/>
      </w:divBdr>
    </w:div>
    <w:div w:id="829634813">
      <w:bodyDiv w:val="1"/>
      <w:marLeft w:val="0"/>
      <w:marRight w:val="0"/>
      <w:marTop w:val="0"/>
      <w:marBottom w:val="0"/>
      <w:divBdr>
        <w:top w:val="none" w:sz="0" w:space="0" w:color="auto"/>
        <w:left w:val="none" w:sz="0" w:space="0" w:color="auto"/>
        <w:bottom w:val="none" w:sz="0" w:space="0" w:color="auto"/>
        <w:right w:val="none" w:sz="0" w:space="0" w:color="auto"/>
      </w:divBdr>
    </w:div>
    <w:div w:id="838958395">
      <w:bodyDiv w:val="1"/>
      <w:marLeft w:val="0"/>
      <w:marRight w:val="0"/>
      <w:marTop w:val="0"/>
      <w:marBottom w:val="0"/>
      <w:divBdr>
        <w:top w:val="none" w:sz="0" w:space="0" w:color="auto"/>
        <w:left w:val="none" w:sz="0" w:space="0" w:color="auto"/>
        <w:bottom w:val="none" w:sz="0" w:space="0" w:color="auto"/>
        <w:right w:val="none" w:sz="0" w:space="0" w:color="auto"/>
      </w:divBdr>
    </w:div>
    <w:div w:id="845440439">
      <w:bodyDiv w:val="1"/>
      <w:marLeft w:val="0"/>
      <w:marRight w:val="0"/>
      <w:marTop w:val="0"/>
      <w:marBottom w:val="0"/>
      <w:divBdr>
        <w:top w:val="none" w:sz="0" w:space="0" w:color="auto"/>
        <w:left w:val="none" w:sz="0" w:space="0" w:color="auto"/>
        <w:bottom w:val="none" w:sz="0" w:space="0" w:color="auto"/>
        <w:right w:val="none" w:sz="0" w:space="0" w:color="auto"/>
      </w:divBdr>
    </w:div>
    <w:div w:id="870608385">
      <w:bodyDiv w:val="1"/>
      <w:marLeft w:val="0"/>
      <w:marRight w:val="0"/>
      <w:marTop w:val="0"/>
      <w:marBottom w:val="0"/>
      <w:divBdr>
        <w:top w:val="none" w:sz="0" w:space="0" w:color="auto"/>
        <w:left w:val="none" w:sz="0" w:space="0" w:color="auto"/>
        <w:bottom w:val="none" w:sz="0" w:space="0" w:color="auto"/>
        <w:right w:val="none" w:sz="0" w:space="0" w:color="auto"/>
      </w:divBdr>
    </w:div>
    <w:div w:id="900142869">
      <w:bodyDiv w:val="1"/>
      <w:marLeft w:val="0"/>
      <w:marRight w:val="0"/>
      <w:marTop w:val="0"/>
      <w:marBottom w:val="0"/>
      <w:divBdr>
        <w:top w:val="none" w:sz="0" w:space="0" w:color="auto"/>
        <w:left w:val="none" w:sz="0" w:space="0" w:color="auto"/>
        <w:bottom w:val="none" w:sz="0" w:space="0" w:color="auto"/>
        <w:right w:val="none" w:sz="0" w:space="0" w:color="auto"/>
      </w:divBdr>
    </w:div>
    <w:div w:id="977148173">
      <w:bodyDiv w:val="1"/>
      <w:marLeft w:val="0"/>
      <w:marRight w:val="0"/>
      <w:marTop w:val="0"/>
      <w:marBottom w:val="0"/>
      <w:divBdr>
        <w:top w:val="none" w:sz="0" w:space="0" w:color="auto"/>
        <w:left w:val="none" w:sz="0" w:space="0" w:color="auto"/>
        <w:bottom w:val="none" w:sz="0" w:space="0" w:color="auto"/>
        <w:right w:val="none" w:sz="0" w:space="0" w:color="auto"/>
      </w:divBdr>
      <w:divsChild>
        <w:div w:id="739643769">
          <w:marLeft w:val="330"/>
          <w:marRight w:val="330"/>
          <w:marTop w:val="0"/>
          <w:marBottom w:val="210"/>
          <w:divBdr>
            <w:top w:val="none" w:sz="0" w:space="0" w:color="auto"/>
            <w:left w:val="none" w:sz="0" w:space="0" w:color="auto"/>
            <w:bottom w:val="none" w:sz="0" w:space="0" w:color="auto"/>
            <w:right w:val="none" w:sz="0" w:space="0" w:color="auto"/>
          </w:divBdr>
          <w:divsChild>
            <w:div w:id="116144130">
              <w:marLeft w:val="0"/>
              <w:marRight w:val="0"/>
              <w:marTop w:val="0"/>
              <w:marBottom w:val="0"/>
              <w:divBdr>
                <w:top w:val="none" w:sz="0" w:space="0" w:color="auto"/>
                <w:left w:val="none" w:sz="0" w:space="0" w:color="auto"/>
                <w:bottom w:val="none" w:sz="0" w:space="0" w:color="auto"/>
                <w:right w:val="none" w:sz="0" w:space="0" w:color="auto"/>
              </w:divBdr>
              <w:divsChild>
                <w:div w:id="9755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3725">
          <w:marLeft w:val="0"/>
          <w:marRight w:val="0"/>
          <w:marTop w:val="0"/>
          <w:marBottom w:val="0"/>
          <w:divBdr>
            <w:top w:val="single" w:sz="6" w:space="0" w:color="DADCE0"/>
            <w:left w:val="none" w:sz="0" w:space="0" w:color="auto"/>
            <w:bottom w:val="none" w:sz="0" w:space="0" w:color="auto"/>
            <w:right w:val="none" w:sz="0" w:space="0" w:color="auto"/>
          </w:divBdr>
          <w:divsChild>
            <w:div w:id="1788936653">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992611086">
      <w:bodyDiv w:val="1"/>
      <w:marLeft w:val="0"/>
      <w:marRight w:val="0"/>
      <w:marTop w:val="0"/>
      <w:marBottom w:val="0"/>
      <w:divBdr>
        <w:top w:val="none" w:sz="0" w:space="0" w:color="auto"/>
        <w:left w:val="none" w:sz="0" w:space="0" w:color="auto"/>
        <w:bottom w:val="none" w:sz="0" w:space="0" w:color="auto"/>
        <w:right w:val="none" w:sz="0" w:space="0" w:color="auto"/>
      </w:divBdr>
    </w:div>
    <w:div w:id="1029917546">
      <w:bodyDiv w:val="1"/>
      <w:marLeft w:val="0"/>
      <w:marRight w:val="0"/>
      <w:marTop w:val="0"/>
      <w:marBottom w:val="0"/>
      <w:divBdr>
        <w:top w:val="none" w:sz="0" w:space="0" w:color="auto"/>
        <w:left w:val="none" w:sz="0" w:space="0" w:color="auto"/>
        <w:bottom w:val="none" w:sz="0" w:space="0" w:color="auto"/>
        <w:right w:val="none" w:sz="0" w:space="0" w:color="auto"/>
      </w:divBdr>
    </w:div>
    <w:div w:id="1048145723">
      <w:bodyDiv w:val="1"/>
      <w:marLeft w:val="0"/>
      <w:marRight w:val="0"/>
      <w:marTop w:val="0"/>
      <w:marBottom w:val="0"/>
      <w:divBdr>
        <w:top w:val="none" w:sz="0" w:space="0" w:color="auto"/>
        <w:left w:val="none" w:sz="0" w:space="0" w:color="auto"/>
        <w:bottom w:val="none" w:sz="0" w:space="0" w:color="auto"/>
        <w:right w:val="none" w:sz="0" w:space="0" w:color="auto"/>
      </w:divBdr>
    </w:div>
    <w:div w:id="1058893065">
      <w:bodyDiv w:val="1"/>
      <w:marLeft w:val="0"/>
      <w:marRight w:val="0"/>
      <w:marTop w:val="0"/>
      <w:marBottom w:val="0"/>
      <w:divBdr>
        <w:top w:val="none" w:sz="0" w:space="0" w:color="auto"/>
        <w:left w:val="none" w:sz="0" w:space="0" w:color="auto"/>
        <w:bottom w:val="none" w:sz="0" w:space="0" w:color="auto"/>
        <w:right w:val="none" w:sz="0" w:space="0" w:color="auto"/>
      </w:divBdr>
    </w:div>
    <w:div w:id="1114708745">
      <w:bodyDiv w:val="1"/>
      <w:marLeft w:val="0"/>
      <w:marRight w:val="0"/>
      <w:marTop w:val="0"/>
      <w:marBottom w:val="0"/>
      <w:divBdr>
        <w:top w:val="none" w:sz="0" w:space="0" w:color="auto"/>
        <w:left w:val="none" w:sz="0" w:space="0" w:color="auto"/>
        <w:bottom w:val="none" w:sz="0" w:space="0" w:color="auto"/>
        <w:right w:val="none" w:sz="0" w:space="0" w:color="auto"/>
      </w:divBdr>
    </w:div>
    <w:div w:id="1155101334">
      <w:bodyDiv w:val="1"/>
      <w:marLeft w:val="0"/>
      <w:marRight w:val="0"/>
      <w:marTop w:val="0"/>
      <w:marBottom w:val="0"/>
      <w:divBdr>
        <w:top w:val="none" w:sz="0" w:space="0" w:color="auto"/>
        <w:left w:val="none" w:sz="0" w:space="0" w:color="auto"/>
        <w:bottom w:val="none" w:sz="0" w:space="0" w:color="auto"/>
        <w:right w:val="none" w:sz="0" w:space="0" w:color="auto"/>
      </w:divBdr>
    </w:div>
    <w:div w:id="1177573644">
      <w:bodyDiv w:val="1"/>
      <w:marLeft w:val="0"/>
      <w:marRight w:val="0"/>
      <w:marTop w:val="0"/>
      <w:marBottom w:val="0"/>
      <w:divBdr>
        <w:top w:val="none" w:sz="0" w:space="0" w:color="auto"/>
        <w:left w:val="none" w:sz="0" w:space="0" w:color="auto"/>
        <w:bottom w:val="none" w:sz="0" w:space="0" w:color="auto"/>
        <w:right w:val="none" w:sz="0" w:space="0" w:color="auto"/>
      </w:divBdr>
    </w:div>
    <w:div w:id="1249344066">
      <w:bodyDiv w:val="1"/>
      <w:marLeft w:val="0"/>
      <w:marRight w:val="0"/>
      <w:marTop w:val="0"/>
      <w:marBottom w:val="0"/>
      <w:divBdr>
        <w:top w:val="none" w:sz="0" w:space="0" w:color="auto"/>
        <w:left w:val="none" w:sz="0" w:space="0" w:color="auto"/>
        <w:bottom w:val="none" w:sz="0" w:space="0" w:color="auto"/>
        <w:right w:val="none" w:sz="0" w:space="0" w:color="auto"/>
      </w:divBdr>
    </w:div>
    <w:div w:id="1251158837">
      <w:bodyDiv w:val="1"/>
      <w:marLeft w:val="0"/>
      <w:marRight w:val="0"/>
      <w:marTop w:val="0"/>
      <w:marBottom w:val="0"/>
      <w:divBdr>
        <w:top w:val="none" w:sz="0" w:space="0" w:color="auto"/>
        <w:left w:val="none" w:sz="0" w:space="0" w:color="auto"/>
        <w:bottom w:val="none" w:sz="0" w:space="0" w:color="auto"/>
        <w:right w:val="none" w:sz="0" w:space="0" w:color="auto"/>
      </w:divBdr>
    </w:div>
    <w:div w:id="1331179643">
      <w:bodyDiv w:val="1"/>
      <w:marLeft w:val="0"/>
      <w:marRight w:val="0"/>
      <w:marTop w:val="0"/>
      <w:marBottom w:val="0"/>
      <w:divBdr>
        <w:top w:val="none" w:sz="0" w:space="0" w:color="auto"/>
        <w:left w:val="none" w:sz="0" w:space="0" w:color="auto"/>
        <w:bottom w:val="none" w:sz="0" w:space="0" w:color="auto"/>
        <w:right w:val="none" w:sz="0" w:space="0" w:color="auto"/>
      </w:divBdr>
    </w:div>
    <w:div w:id="1336878230">
      <w:bodyDiv w:val="1"/>
      <w:marLeft w:val="0"/>
      <w:marRight w:val="0"/>
      <w:marTop w:val="0"/>
      <w:marBottom w:val="0"/>
      <w:divBdr>
        <w:top w:val="none" w:sz="0" w:space="0" w:color="auto"/>
        <w:left w:val="none" w:sz="0" w:space="0" w:color="auto"/>
        <w:bottom w:val="none" w:sz="0" w:space="0" w:color="auto"/>
        <w:right w:val="none" w:sz="0" w:space="0" w:color="auto"/>
      </w:divBdr>
    </w:div>
    <w:div w:id="1342203939">
      <w:bodyDiv w:val="1"/>
      <w:marLeft w:val="0"/>
      <w:marRight w:val="0"/>
      <w:marTop w:val="0"/>
      <w:marBottom w:val="0"/>
      <w:divBdr>
        <w:top w:val="none" w:sz="0" w:space="0" w:color="auto"/>
        <w:left w:val="none" w:sz="0" w:space="0" w:color="auto"/>
        <w:bottom w:val="none" w:sz="0" w:space="0" w:color="auto"/>
        <w:right w:val="none" w:sz="0" w:space="0" w:color="auto"/>
      </w:divBdr>
    </w:div>
    <w:div w:id="1356231625">
      <w:bodyDiv w:val="1"/>
      <w:marLeft w:val="0"/>
      <w:marRight w:val="0"/>
      <w:marTop w:val="0"/>
      <w:marBottom w:val="0"/>
      <w:divBdr>
        <w:top w:val="none" w:sz="0" w:space="0" w:color="auto"/>
        <w:left w:val="none" w:sz="0" w:space="0" w:color="auto"/>
        <w:bottom w:val="none" w:sz="0" w:space="0" w:color="auto"/>
        <w:right w:val="none" w:sz="0" w:space="0" w:color="auto"/>
      </w:divBdr>
    </w:div>
    <w:div w:id="1391617022">
      <w:bodyDiv w:val="1"/>
      <w:marLeft w:val="0"/>
      <w:marRight w:val="0"/>
      <w:marTop w:val="0"/>
      <w:marBottom w:val="0"/>
      <w:divBdr>
        <w:top w:val="none" w:sz="0" w:space="0" w:color="auto"/>
        <w:left w:val="none" w:sz="0" w:space="0" w:color="auto"/>
        <w:bottom w:val="none" w:sz="0" w:space="0" w:color="auto"/>
        <w:right w:val="none" w:sz="0" w:space="0" w:color="auto"/>
      </w:divBdr>
    </w:div>
    <w:div w:id="1393700729">
      <w:bodyDiv w:val="1"/>
      <w:marLeft w:val="0"/>
      <w:marRight w:val="0"/>
      <w:marTop w:val="0"/>
      <w:marBottom w:val="0"/>
      <w:divBdr>
        <w:top w:val="none" w:sz="0" w:space="0" w:color="auto"/>
        <w:left w:val="none" w:sz="0" w:space="0" w:color="auto"/>
        <w:bottom w:val="none" w:sz="0" w:space="0" w:color="auto"/>
        <w:right w:val="none" w:sz="0" w:space="0" w:color="auto"/>
      </w:divBdr>
    </w:div>
    <w:div w:id="1430853410">
      <w:bodyDiv w:val="1"/>
      <w:marLeft w:val="0"/>
      <w:marRight w:val="0"/>
      <w:marTop w:val="0"/>
      <w:marBottom w:val="0"/>
      <w:divBdr>
        <w:top w:val="none" w:sz="0" w:space="0" w:color="auto"/>
        <w:left w:val="none" w:sz="0" w:space="0" w:color="auto"/>
        <w:bottom w:val="none" w:sz="0" w:space="0" w:color="auto"/>
        <w:right w:val="none" w:sz="0" w:space="0" w:color="auto"/>
      </w:divBdr>
    </w:div>
    <w:div w:id="1432699518">
      <w:bodyDiv w:val="1"/>
      <w:marLeft w:val="0"/>
      <w:marRight w:val="0"/>
      <w:marTop w:val="0"/>
      <w:marBottom w:val="0"/>
      <w:divBdr>
        <w:top w:val="none" w:sz="0" w:space="0" w:color="auto"/>
        <w:left w:val="none" w:sz="0" w:space="0" w:color="auto"/>
        <w:bottom w:val="none" w:sz="0" w:space="0" w:color="auto"/>
        <w:right w:val="none" w:sz="0" w:space="0" w:color="auto"/>
      </w:divBdr>
    </w:div>
    <w:div w:id="1462576254">
      <w:bodyDiv w:val="1"/>
      <w:marLeft w:val="0"/>
      <w:marRight w:val="0"/>
      <w:marTop w:val="0"/>
      <w:marBottom w:val="0"/>
      <w:divBdr>
        <w:top w:val="none" w:sz="0" w:space="0" w:color="auto"/>
        <w:left w:val="none" w:sz="0" w:space="0" w:color="auto"/>
        <w:bottom w:val="none" w:sz="0" w:space="0" w:color="auto"/>
        <w:right w:val="none" w:sz="0" w:space="0" w:color="auto"/>
      </w:divBdr>
    </w:div>
    <w:div w:id="1553925387">
      <w:bodyDiv w:val="1"/>
      <w:marLeft w:val="0"/>
      <w:marRight w:val="0"/>
      <w:marTop w:val="0"/>
      <w:marBottom w:val="0"/>
      <w:divBdr>
        <w:top w:val="none" w:sz="0" w:space="0" w:color="auto"/>
        <w:left w:val="none" w:sz="0" w:space="0" w:color="auto"/>
        <w:bottom w:val="none" w:sz="0" w:space="0" w:color="auto"/>
        <w:right w:val="none" w:sz="0" w:space="0" w:color="auto"/>
      </w:divBdr>
    </w:div>
    <w:div w:id="1593079112">
      <w:bodyDiv w:val="1"/>
      <w:marLeft w:val="0"/>
      <w:marRight w:val="0"/>
      <w:marTop w:val="0"/>
      <w:marBottom w:val="0"/>
      <w:divBdr>
        <w:top w:val="none" w:sz="0" w:space="0" w:color="auto"/>
        <w:left w:val="none" w:sz="0" w:space="0" w:color="auto"/>
        <w:bottom w:val="none" w:sz="0" w:space="0" w:color="auto"/>
        <w:right w:val="none" w:sz="0" w:space="0" w:color="auto"/>
      </w:divBdr>
    </w:div>
    <w:div w:id="1615480420">
      <w:bodyDiv w:val="1"/>
      <w:marLeft w:val="0"/>
      <w:marRight w:val="0"/>
      <w:marTop w:val="0"/>
      <w:marBottom w:val="0"/>
      <w:divBdr>
        <w:top w:val="none" w:sz="0" w:space="0" w:color="auto"/>
        <w:left w:val="none" w:sz="0" w:space="0" w:color="auto"/>
        <w:bottom w:val="none" w:sz="0" w:space="0" w:color="auto"/>
        <w:right w:val="none" w:sz="0" w:space="0" w:color="auto"/>
      </w:divBdr>
    </w:div>
    <w:div w:id="1626236716">
      <w:bodyDiv w:val="1"/>
      <w:marLeft w:val="0"/>
      <w:marRight w:val="0"/>
      <w:marTop w:val="0"/>
      <w:marBottom w:val="0"/>
      <w:divBdr>
        <w:top w:val="none" w:sz="0" w:space="0" w:color="auto"/>
        <w:left w:val="none" w:sz="0" w:space="0" w:color="auto"/>
        <w:bottom w:val="none" w:sz="0" w:space="0" w:color="auto"/>
        <w:right w:val="none" w:sz="0" w:space="0" w:color="auto"/>
      </w:divBdr>
    </w:div>
    <w:div w:id="1632437070">
      <w:bodyDiv w:val="1"/>
      <w:marLeft w:val="0"/>
      <w:marRight w:val="0"/>
      <w:marTop w:val="0"/>
      <w:marBottom w:val="0"/>
      <w:divBdr>
        <w:top w:val="none" w:sz="0" w:space="0" w:color="auto"/>
        <w:left w:val="none" w:sz="0" w:space="0" w:color="auto"/>
        <w:bottom w:val="none" w:sz="0" w:space="0" w:color="auto"/>
        <w:right w:val="none" w:sz="0" w:space="0" w:color="auto"/>
      </w:divBdr>
    </w:div>
    <w:div w:id="1650553104">
      <w:bodyDiv w:val="1"/>
      <w:marLeft w:val="0"/>
      <w:marRight w:val="0"/>
      <w:marTop w:val="0"/>
      <w:marBottom w:val="0"/>
      <w:divBdr>
        <w:top w:val="none" w:sz="0" w:space="0" w:color="auto"/>
        <w:left w:val="none" w:sz="0" w:space="0" w:color="auto"/>
        <w:bottom w:val="none" w:sz="0" w:space="0" w:color="auto"/>
        <w:right w:val="none" w:sz="0" w:space="0" w:color="auto"/>
      </w:divBdr>
    </w:div>
    <w:div w:id="1682899935">
      <w:bodyDiv w:val="1"/>
      <w:marLeft w:val="0"/>
      <w:marRight w:val="0"/>
      <w:marTop w:val="0"/>
      <w:marBottom w:val="0"/>
      <w:divBdr>
        <w:top w:val="none" w:sz="0" w:space="0" w:color="auto"/>
        <w:left w:val="none" w:sz="0" w:space="0" w:color="auto"/>
        <w:bottom w:val="none" w:sz="0" w:space="0" w:color="auto"/>
        <w:right w:val="none" w:sz="0" w:space="0" w:color="auto"/>
      </w:divBdr>
    </w:div>
    <w:div w:id="1702048578">
      <w:bodyDiv w:val="1"/>
      <w:marLeft w:val="0"/>
      <w:marRight w:val="0"/>
      <w:marTop w:val="0"/>
      <w:marBottom w:val="0"/>
      <w:divBdr>
        <w:top w:val="none" w:sz="0" w:space="0" w:color="auto"/>
        <w:left w:val="none" w:sz="0" w:space="0" w:color="auto"/>
        <w:bottom w:val="none" w:sz="0" w:space="0" w:color="auto"/>
        <w:right w:val="none" w:sz="0" w:space="0" w:color="auto"/>
      </w:divBdr>
    </w:div>
    <w:div w:id="1707752621">
      <w:bodyDiv w:val="1"/>
      <w:marLeft w:val="0"/>
      <w:marRight w:val="0"/>
      <w:marTop w:val="0"/>
      <w:marBottom w:val="0"/>
      <w:divBdr>
        <w:top w:val="none" w:sz="0" w:space="0" w:color="auto"/>
        <w:left w:val="none" w:sz="0" w:space="0" w:color="auto"/>
        <w:bottom w:val="none" w:sz="0" w:space="0" w:color="auto"/>
        <w:right w:val="none" w:sz="0" w:space="0" w:color="auto"/>
      </w:divBdr>
    </w:div>
    <w:div w:id="1724449287">
      <w:bodyDiv w:val="1"/>
      <w:marLeft w:val="0"/>
      <w:marRight w:val="0"/>
      <w:marTop w:val="0"/>
      <w:marBottom w:val="0"/>
      <w:divBdr>
        <w:top w:val="none" w:sz="0" w:space="0" w:color="auto"/>
        <w:left w:val="none" w:sz="0" w:space="0" w:color="auto"/>
        <w:bottom w:val="none" w:sz="0" w:space="0" w:color="auto"/>
        <w:right w:val="none" w:sz="0" w:space="0" w:color="auto"/>
      </w:divBdr>
    </w:div>
    <w:div w:id="1802961148">
      <w:bodyDiv w:val="1"/>
      <w:marLeft w:val="0"/>
      <w:marRight w:val="0"/>
      <w:marTop w:val="0"/>
      <w:marBottom w:val="0"/>
      <w:divBdr>
        <w:top w:val="none" w:sz="0" w:space="0" w:color="auto"/>
        <w:left w:val="none" w:sz="0" w:space="0" w:color="auto"/>
        <w:bottom w:val="none" w:sz="0" w:space="0" w:color="auto"/>
        <w:right w:val="none" w:sz="0" w:space="0" w:color="auto"/>
      </w:divBdr>
    </w:div>
    <w:div w:id="1815633558">
      <w:bodyDiv w:val="1"/>
      <w:marLeft w:val="0"/>
      <w:marRight w:val="0"/>
      <w:marTop w:val="0"/>
      <w:marBottom w:val="0"/>
      <w:divBdr>
        <w:top w:val="none" w:sz="0" w:space="0" w:color="auto"/>
        <w:left w:val="none" w:sz="0" w:space="0" w:color="auto"/>
        <w:bottom w:val="none" w:sz="0" w:space="0" w:color="auto"/>
        <w:right w:val="none" w:sz="0" w:space="0" w:color="auto"/>
      </w:divBdr>
    </w:div>
    <w:div w:id="1844975435">
      <w:bodyDiv w:val="1"/>
      <w:marLeft w:val="0"/>
      <w:marRight w:val="0"/>
      <w:marTop w:val="0"/>
      <w:marBottom w:val="0"/>
      <w:divBdr>
        <w:top w:val="none" w:sz="0" w:space="0" w:color="auto"/>
        <w:left w:val="none" w:sz="0" w:space="0" w:color="auto"/>
        <w:bottom w:val="none" w:sz="0" w:space="0" w:color="auto"/>
        <w:right w:val="none" w:sz="0" w:space="0" w:color="auto"/>
      </w:divBdr>
    </w:div>
    <w:div w:id="1858080925">
      <w:bodyDiv w:val="1"/>
      <w:marLeft w:val="0"/>
      <w:marRight w:val="0"/>
      <w:marTop w:val="0"/>
      <w:marBottom w:val="0"/>
      <w:divBdr>
        <w:top w:val="none" w:sz="0" w:space="0" w:color="auto"/>
        <w:left w:val="none" w:sz="0" w:space="0" w:color="auto"/>
        <w:bottom w:val="none" w:sz="0" w:space="0" w:color="auto"/>
        <w:right w:val="none" w:sz="0" w:space="0" w:color="auto"/>
      </w:divBdr>
    </w:div>
    <w:div w:id="1908952896">
      <w:bodyDiv w:val="1"/>
      <w:marLeft w:val="0"/>
      <w:marRight w:val="0"/>
      <w:marTop w:val="0"/>
      <w:marBottom w:val="0"/>
      <w:divBdr>
        <w:top w:val="none" w:sz="0" w:space="0" w:color="auto"/>
        <w:left w:val="none" w:sz="0" w:space="0" w:color="auto"/>
        <w:bottom w:val="none" w:sz="0" w:space="0" w:color="auto"/>
        <w:right w:val="none" w:sz="0" w:space="0" w:color="auto"/>
      </w:divBdr>
    </w:div>
    <w:div w:id="1914005478">
      <w:bodyDiv w:val="1"/>
      <w:marLeft w:val="0"/>
      <w:marRight w:val="0"/>
      <w:marTop w:val="0"/>
      <w:marBottom w:val="0"/>
      <w:divBdr>
        <w:top w:val="none" w:sz="0" w:space="0" w:color="auto"/>
        <w:left w:val="none" w:sz="0" w:space="0" w:color="auto"/>
        <w:bottom w:val="none" w:sz="0" w:space="0" w:color="auto"/>
        <w:right w:val="none" w:sz="0" w:space="0" w:color="auto"/>
      </w:divBdr>
    </w:div>
    <w:div w:id="1920405527">
      <w:bodyDiv w:val="1"/>
      <w:marLeft w:val="0"/>
      <w:marRight w:val="0"/>
      <w:marTop w:val="0"/>
      <w:marBottom w:val="0"/>
      <w:divBdr>
        <w:top w:val="none" w:sz="0" w:space="0" w:color="auto"/>
        <w:left w:val="none" w:sz="0" w:space="0" w:color="auto"/>
        <w:bottom w:val="none" w:sz="0" w:space="0" w:color="auto"/>
        <w:right w:val="none" w:sz="0" w:space="0" w:color="auto"/>
      </w:divBdr>
    </w:div>
    <w:div w:id="1982999513">
      <w:bodyDiv w:val="1"/>
      <w:marLeft w:val="0"/>
      <w:marRight w:val="0"/>
      <w:marTop w:val="0"/>
      <w:marBottom w:val="0"/>
      <w:divBdr>
        <w:top w:val="none" w:sz="0" w:space="0" w:color="auto"/>
        <w:left w:val="none" w:sz="0" w:space="0" w:color="auto"/>
        <w:bottom w:val="none" w:sz="0" w:space="0" w:color="auto"/>
        <w:right w:val="none" w:sz="0" w:space="0" w:color="auto"/>
      </w:divBdr>
    </w:div>
    <w:div w:id="2015954271">
      <w:bodyDiv w:val="1"/>
      <w:marLeft w:val="0"/>
      <w:marRight w:val="0"/>
      <w:marTop w:val="0"/>
      <w:marBottom w:val="0"/>
      <w:divBdr>
        <w:top w:val="none" w:sz="0" w:space="0" w:color="auto"/>
        <w:left w:val="none" w:sz="0" w:space="0" w:color="auto"/>
        <w:bottom w:val="none" w:sz="0" w:space="0" w:color="auto"/>
        <w:right w:val="none" w:sz="0" w:space="0" w:color="auto"/>
      </w:divBdr>
    </w:div>
    <w:div w:id="2046755186">
      <w:bodyDiv w:val="1"/>
      <w:marLeft w:val="0"/>
      <w:marRight w:val="0"/>
      <w:marTop w:val="0"/>
      <w:marBottom w:val="0"/>
      <w:divBdr>
        <w:top w:val="none" w:sz="0" w:space="0" w:color="auto"/>
        <w:left w:val="none" w:sz="0" w:space="0" w:color="auto"/>
        <w:bottom w:val="none" w:sz="0" w:space="0" w:color="auto"/>
        <w:right w:val="none" w:sz="0" w:space="0" w:color="auto"/>
      </w:divBdr>
    </w:div>
    <w:div w:id="2082018081">
      <w:bodyDiv w:val="1"/>
      <w:marLeft w:val="0"/>
      <w:marRight w:val="0"/>
      <w:marTop w:val="0"/>
      <w:marBottom w:val="0"/>
      <w:divBdr>
        <w:top w:val="none" w:sz="0" w:space="0" w:color="auto"/>
        <w:left w:val="none" w:sz="0" w:space="0" w:color="auto"/>
        <w:bottom w:val="none" w:sz="0" w:space="0" w:color="auto"/>
        <w:right w:val="none" w:sz="0" w:space="0" w:color="auto"/>
      </w:divBdr>
    </w:div>
    <w:div w:id="2089687920">
      <w:bodyDiv w:val="1"/>
      <w:marLeft w:val="0"/>
      <w:marRight w:val="0"/>
      <w:marTop w:val="0"/>
      <w:marBottom w:val="0"/>
      <w:divBdr>
        <w:top w:val="none" w:sz="0" w:space="0" w:color="auto"/>
        <w:left w:val="none" w:sz="0" w:space="0" w:color="auto"/>
        <w:bottom w:val="none" w:sz="0" w:space="0" w:color="auto"/>
        <w:right w:val="none" w:sz="0" w:space="0" w:color="auto"/>
      </w:divBdr>
    </w:div>
    <w:div w:id="2091854089">
      <w:bodyDiv w:val="1"/>
      <w:marLeft w:val="0"/>
      <w:marRight w:val="0"/>
      <w:marTop w:val="0"/>
      <w:marBottom w:val="0"/>
      <w:divBdr>
        <w:top w:val="none" w:sz="0" w:space="0" w:color="auto"/>
        <w:left w:val="none" w:sz="0" w:space="0" w:color="auto"/>
        <w:bottom w:val="none" w:sz="0" w:space="0" w:color="auto"/>
        <w:right w:val="none" w:sz="0" w:space="0" w:color="auto"/>
      </w:divBdr>
    </w:div>
    <w:div w:id="21372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pedi.nar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opediy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na.babanina12345@gmail.com" TargetMode="External"/><Relationship Id="rId11" Type="http://schemas.openxmlformats.org/officeDocument/2006/relationships/hyperlink" Target="http://www.logopediya.com.ua/" TargetMode="External"/><Relationship Id="rId5" Type="http://schemas.openxmlformats.org/officeDocument/2006/relationships/hyperlink" Target="mailto:nataliavm09@gmail.com" TargetMode="External"/><Relationship Id="rId10" Type="http://schemas.openxmlformats.org/officeDocument/2006/relationships/hyperlink" Target="http://www.logopediya.ru/" TargetMode="External"/><Relationship Id="rId4" Type="http://schemas.openxmlformats.org/officeDocument/2006/relationships/webSettings" Target="webSettings.xml"/><Relationship Id="rId9" Type="http://schemas.openxmlformats.org/officeDocument/2006/relationships/hyperlink" Target="http://www.krok.org.ua/logo-ru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24</Pages>
  <Words>5755</Words>
  <Characters>32809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2020-09-23T12:53:00Z</dcterms:created>
  <dcterms:modified xsi:type="dcterms:W3CDTF">2021-01-09T10:03:00Z</dcterms:modified>
</cp:coreProperties>
</file>